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989F4" w14:textId="7E938835" w:rsidR="00A252FA" w:rsidRPr="007B0F75" w:rsidRDefault="00A252FA" w:rsidP="00BC192E">
      <w:pPr>
        <w:tabs>
          <w:tab w:val="left" w:pos="720"/>
          <w:tab w:val="left" w:pos="1829"/>
        </w:tabs>
        <w:bidi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</w:rPr>
      </w:pPr>
      <w:r w:rsidRPr="007B0F75">
        <w:rPr>
          <w:rFonts w:asciiTheme="minorBidi" w:hAnsiTheme="minorBidi"/>
          <w:caps/>
          <w:sz w:val="24"/>
          <w:szCs w:val="24"/>
          <w:lang w:eastAsia="en-GB"/>
        </w:rPr>
        <w:t>YESHIVAT</w:t>
      </w:r>
      <w:r w:rsidR="00D05B29">
        <w:rPr>
          <w:rFonts w:asciiTheme="minorBidi" w:hAnsiTheme="minorBidi"/>
          <w:caps/>
          <w:sz w:val="24"/>
          <w:szCs w:val="24"/>
          <w:lang w:eastAsia="en-GB"/>
        </w:rPr>
        <w:t xml:space="preserve"> </w:t>
      </w:r>
      <w:r w:rsidRPr="007B0F75">
        <w:rPr>
          <w:rFonts w:asciiTheme="minorBidi" w:hAnsiTheme="minorBidi"/>
          <w:caps/>
          <w:sz w:val="24"/>
          <w:szCs w:val="24"/>
          <w:lang w:eastAsia="en-GB"/>
        </w:rPr>
        <w:t>HAR</w:t>
      </w:r>
      <w:r w:rsidR="00D05B29">
        <w:rPr>
          <w:rFonts w:asciiTheme="minorBidi" w:hAnsiTheme="minorBidi"/>
          <w:caps/>
          <w:sz w:val="24"/>
          <w:szCs w:val="24"/>
          <w:lang w:eastAsia="en-GB"/>
        </w:rPr>
        <w:t xml:space="preserve"> </w:t>
      </w:r>
      <w:r w:rsidRPr="007B0F75">
        <w:rPr>
          <w:rFonts w:asciiTheme="minorBidi" w:hAnsiTheme="minorBidi"/>
          <w:caps/>
          <w:sz w:val="24"/>
          <w:szCs w:val="24"/>
          <w:lang w:eastAsia="en-GB"/>
        </w:rPr>
        <w:t>ETZION</w:t>
      </w:r>
    </w:p>
    <w:p w14:paraId="50EE0046" w14:textId="60501C53" w:rsidR="00A252FA" w:rsidRPr="007B0F75" w:rsidRDefault="00A252FA" w:rsidP="00BC192E">
      <w:pPr>
        <w:widowControl w:val="0"/>
        <w:tabs>
          <w:tab w:val="left" w:pos="720"/>
          <w:tab w:val="left" w:pos="1829"/>
        </w:tabs>
        <w:bidi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7B0F75">
        <w:rPr>
          <w:rFonts w:asciiTheme="minorBidi" w:hAnsiTheme="minorBidi"/>
          <w:caps/>
          <w:sz w:val="24"/>
          <w:szCs w:val="24"/>
          <w:lang w:eastAsia="en-GB"/>
        </w:rPr>
        <w:t>ISRAEL</w:t>
      </w:r>
      <w:r w:rsidR="00D05B29">
        <w:rPr>
          <w:rFonts w:asciiTheme="minorBidi" w:hAnsiTheme="minorBidi"/>
          <w:caps/>
          <w:sz w:val="24"/>
          <w:szCs w:val="24"/>
          <w:lang w:eastAsia="en-GB"/>
        </w:rPr>
        <w:t xml:space="preserve"> </w:t>
      </w:r>
      <w:r w:rsidRPr="007B0F75">
        <w:rPr>
          <w:rFonts w:asciiTheme="minorBidi" w:hAnsiTheme="minorBidi"/>
          <w:caps/>
          <w:sz w:val="24"/>
          <w:szCs w:val="24"/>
          <w:lang w:eastAsia="en-GB"/>
        </w:rPr>
        <w:t>KOSCHITZKY</w:t>
      </w:r>
      <w:r w:rsidR="00D05B29">
        <w:rPr>
          <w:rFonts w:asciiTheme="minorBidi" w:hAnsiTheme="minorBidi"/>
          <w:caps/>
          <w:sz w:val="24"/>
          <w:szCs w:val="24"/>
          <w:lang w:eastAsia="en-GB"/>
        </w:rPr>
        <w:t xml:space="preserve"> </w:t>
      </w:r>
      <w:r w:rsidRPr="007B0F75">
        <w:rPr>
          <w:rFonts w:asciiTheme="minorBidi" w:hAnsiTheme="minorBidi"/>
          <w:caps/>
          <w:sz w:val="24"/>
          <w:szCs w:val="24"/>
          <w:lang w:eastAsia="en-GB"/>
        </w:rPr>
        <w:t>VIRTUAL</w:t>
      </w:r>
      <w:r w:rsidR="00D05B29">
        <w:rPr>
          <w:rFonts w:asciiTheme="minorBidi" w:hAnsiTheme="minorBidi"/>
          <w:caps/>
          <w:sz w:val="24"/>
          <w:szCs w:val="24"/>
          <w:lang w:eastAsia="en-GB"/>
        </w:rPr>
        <w:t xml:space="preserve"> </w:t>
      </w:r>
      <w:r w:rsidRPr="007B0F75">
        <w:rPr>
          <w:rFonts w:asciiTheme="minorBidi" w:hAnsiTheme="minorBidi"/>
          <w:caps/>
          <w:sz w:val="24"/>
          <w:szCs w:val="24"/>
          <w:lang w:eastAsia="en-GB"/>
        </w:rPr>
        <w:t>BEIT</w:t>
      </w:r>
      <w:r w:rsidR="00D05B29">
        <w:rPr>
          <w:rFonts w:asciiTheme="minorBidi" w:hAnsiTheme="minorBidi"/>
          <w:caps/>
          <w:sz w:val="24"/>
          <w:szCs w:val="24"/>
          <w:lang w:eastAsia="en-GB"/>
        </w:rPr>
        <w:t xml:space="preserve"> </w:t>
      </w:r>
      <w:r w:rsidRPr="007B0F75">
        <w:rPr>
          <w:rFonts w:asciiTheme="minorBidi" w:hAnsiTheme="minorBidi"/>
          <w:caps/>
          <w:sz w:val="24"/>
          <w:szCs w:val="24"/>
          <w:lang w:eastAsia="en-GB"/>
        </w:rPr>
        <w:t>MIDRASH</w:t>
      </w:r>
      <w:r w:rsidR="00D05B29">
        <w:rPr>
          <w:rFonts w:asciiTheme="minorBidi" w:hAnsiTheme="minorBidi"/>
          <w:caps/>
          <w:sz w:val="24"/>
          <w:szCs w:val="24"/>
          <w:lang w:eastAsia="en-GB"/>
        </w:rPr>
        <w:t xml:space="preserve"> </w:t>
      </w:r>
      <w:r w:rsidRPr="007B0F75">
        <w:rPr>
          <w:rFonts w:asciiTheme="minorBidi" w:hAnsiTheme="minorBidi"/>
          <w:caps/>
          <w:sz w:val="24"/>
          <w:szCs w:val="24"/>
          <w:lang w:eastAsia="en-GB"/>
        </w:rPr>
        <w:t>(VBM)</w:t>
      </w:r>
    </w:p>
    <w:p w14:paraId="558D64D4" w14:textId="77777777" w:rsidR="00A252FA" w:rsidRPr="007B0F75" w:rsidRDefault="00A252FA" w:rsidP="00BC192E">
      <w:pPr>
        <w:widowControl w:val="0"/>
        <w:tabs>
          <w:tab w:val="left" w:pos="720"/>
          <w:tab w:val="left" w:pos="1829"/>
        </w:tabs>
        <w:bidi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7B0F75">
        <w:rPr>
          <w:rFonts w:asciiTheme="minorBidi" w:hAnsiTheme="minorBidi"/>
          <w:caps/>
          <w:sz w:val="24"/>
          <w:szCs w:val="24"/>
          <w:lang w:eastAsia="en-GB"/>
        </w:rPr>
        <w:t>*********************************************************</w:t>
      </w:r>
    </w:p>
    <w:p w14:paraId="2C620C55" w14:textId="77777777" w:rsidR="00A252FA" w:rsidRDefault="00A252FA" w:rsidP="00BC192E">
      <w:pPr>
        <w:tabs>
          <w:tab w:val="left" w:pos="720"/>
          <w:tab w:val="left" w:pos="1829"/>
        </w:tabs>
        <w:bidi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14:paraId="487FE142" w14:textId="5FA73675" w:rsidR="00A252FA" w:rsidRPr="00544B15" w:rsidRDefault="00A252FA" w:rsidP="00BC192E">
      <w:pPr>
        <w:tabs>
          <w:tab w:val="left" w:pos="720"/>
          <w:tab w:val="left" w:pos="1829"/>
        </w:tabs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544B15">
        <w:rPr>
          <w:rFonts w:asciiTheme="minorBidi" w:hAnsiTheme="minorBidi"/>
          <w:b/>
          <w:bCs/>
          <w:sz w:val="24"/>
          <w:szCs w:val="24"/>
        </w:rPr>
        <w:t>Contemporary</w:t>
      </w:r>
      <w:r w:rsidR="00D05B29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544B15">
        <w:rPr>
          <w:rFonts w:asciiTheme="minorBidi" w:hAnsiTheme="minorBidi"/>
          <w:b/>
          <w:bCs/>
          <w:sz w:val="24"/>
          <w:szCs w:val="24"/>
        </w:rPr>
        <w:t>Halakha</w:t>
      </w:r>
    </w:p>
    <w:p w14:paraId="6CF18CA5" w14:textId="29554160" w:rsidR="00A252FA" w:rsidRPr="007B0F75" w:rsidRDefault="00A252FA" w:rsidP="00BC192E">
      <w:pPr>
        <w:tabs>
          <w:tab w:val="left" w:pos="720"/>
          <w:tab w:val="left" w:pos="1829"/>
        </w:tabs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7B0F75">
        <w:rPr>
          <w:rFonts w:asciiTheme="minorBidi" w:hAnsiTheme="minorBidi"/>
          <w:b/>
          <w:bCs/>
          <w:sz w:val="24"/>
          <w:szCs w:val="24"/>
        </w:rPr>
        <w:t>Rav</w:t>
      </w:r>
      <w:r w:rsidR="00D05B29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7B0F75">
        <w:rPr>
          <w:rFonts w:asciiTheme="minorBidi" w:hAnsiTheme="minorBidi"/>
          <w:b/>
          <w:bCs/>
          <w:sz w:val="24"/>
          <w:szCs w:val="24"/>
        </w:rPr>
        <w:t>David</w:t>
      </w:r>
      <w:r w:rsidR="00D05B29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7B0F75">
        <w:rPr>
          <w:rFonts w:asciiTheme="minorBidi" w:hAnsiTheme="minorBidi"/>
          <w:b/>
          <w:bCs/>
          <w:sz w:val="24"/>
          <w:szCs w:val="24"/>
        </w:rPr>
        <w:t>Brofsky</w:t>
      </w:r>
    </w:p>
    <w:p w14:paraId="09AD96D2" w14:textId="77777777" w:rsidR="00A252FA" w:rsidRPr="00A252FA" w:rsidRDefault="00A252FA" w:rsidP="00BC192E">
      <w:pPr>
        <w:tabs>
          <w:tab w:val="left" w:pos="720"/>
          <w:tab w:val="left" w:pos="1829"/>
        </w:tabs>
        <w:bidi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14:paraId="637FB9F3" w14:textId="77777777" w:rsidR="00A252FA" w:rsidRPr="00A252FA" w:rsidRDefault="00A252FA" w:rsidP="00BC192E">
      <w:pPr>
        <w:tabs>
          <w:tab w:val="left" w:pos="720"/>
          <w:tab w:val="left" w:pos="1829"/>
        </w:tabs>
        <w:bidi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14:paraId="360D79F1" w14:textId="77777777" w:rsidR="00A252FA" w:rsidRPr="00F478A1" w:rsidRDefault="00A252FA" w:rsidP="00BC192E">
      <w:pPr>
        <w:tabs>
          <w:tab w:val="left" w:pos="720"/>
          <w:tab w:val="left" w:pos="1829"/>
        </w:tabs>
        <w:bidi w:val="0"/>
        <w:spacing w:after="0" w:line="240" w:lineRule="auto"/>
        <w:jc w:val="center"/>
        <w:rPr>
          <w:rFonts w:asciiTheme="minorBidi" w:hAnsiTheme="minorBidi"/>
          <w:sz w:val="24"/>
          <w:szCs w:val="24"/>
          <w:rtl/>
        </w:rPr>
      </w:pPr>
      <w:r w:rsidRPr="00F478A1">
        <w:rPr>
          <w:rFonts w:asciiTheme="minorBidi" w:hAnsiTheme="minorBidi"/>
          <w:sz w:val="24"/>
          <w:szCs w:val="24"/>
        </w:rPr>
        <w:t>*********************************************************</w:t>
      </w:r>
    </w:p>
    <w:p w14:paraId="3E0BE426" w14:textId="3A6BDC37" w:rsidR="00A252FA" w:rsidRPr="00F478A1" w:rsidRDefault="00A252FA" w:rsidP="00BC192E">
      <w:pPr>
        <w:tabs>
          <w:tab w:val="left" w:pos="720"/>
          <w:tab w:val="left" w:pos="1829"/>
        </w:tabs>
        <w:bidi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F478A1">
        <w:rPr>
          <w:rFonts w:asciiTheme="minorBidi" w:hAnsiTheme="minorBidi"/>
          <w:sz w:val="24"/>
          <w:szCs w:val="24"/>
        </w:rPr>
        <w:t>Dedicated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F478A1">
        <w:rPr>
          <w:rFonts w:asciiTheme="minorBidi" w:hAnsiTheme="minorBidi"/>
          <w:sz w:val="24"/>
          <w:szCs w:val="24"/>
        </w:rPr>
        <w:t>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F478A1">
        <w:rPr>
          <w:rFonts w:asciiTheme="minorBidi" w:hAnsiTheme="minorBidi"/>
          <w:sz w:val="24"/>
          <w:szCs w:val="24"/>
        </w:rPr>
        <w:t>memory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F478A1">
        <w:rPr>
          <w:rFonts w:asciiTheme="minorBidi" w:hAnsiTheme="minorBidi"/>
          <w:sz w:val="24"/>
          <w:szCs w:val="24"/>
        </w:rPr>
        <w:t>of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F478A1">
        <w:rPr>
          <w:rFonts w:asciiTheme="minorBidi" w:hAnsiTheme="minorBidi"/>
          <w:sz w:val="24"/>
          <w:szCs w:val="24"/>
        </w:rPr>
        <w:t>Rabbi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F478A1">
        <w:rPr>
          <w:rFonts w:asciiTheme="minorBidi" w:hAnsiTheme="minorBidi"/>
          <w:sz w:val="24"/>
          <w:szCs w:val="24"/>
        </w:rPr>
        <w:t>Jack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F478A1">
        <w:rPr>
          <w:rFonts w:asciiTheme="minorBidi" w:hAnsiTheme="minorBidi"/>
          <w:sz w:val="24"/>
          <w:szCs w:val="24"/>
        </w:rPr>
        <w:t>Sable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F478A1">
        <w:rPr>
          <w:rFonts w:asciiTheme="minorBidi" w:hAnsiTheme="minorBidi"/>
          <w:sz w:val="24"/>
          <w:szCs w:val="24"/>
        </w:rPr>
        <w:t>z”l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F478A1">
        <w:rPr>
          <w:rFonts w:asciiTheme="minorBidi" w:hAnsiTheme="minorBidi"/>
          <w:sz w:val="24"/>
          <w:szCs w:val="24"/>
        </w:rPr>
        <w:t>and</w:t>
      </w:r>
    </w:p>
    <w:p w14:paraId="693C5839" w14:textId="4D5F7935" w:rsidR="00A252FA" w:rsidRPr="00F478A1" w:rsidRDefault="00A252FA" w:rsidP="00BC192E">
      <w:pPr>
        <w:tabs>
          <w:tab w:val="left" w:pos="720"/>
          <w:tab w:val="left" w:pos="1829"/>
        </w:tabs>
        <w:bidi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F478A1">
        <w:rPr>
          <w:rFonts w:asciiTheme="minorBidi" w:hAnsiTheme="minorBidi"/>
          <w:sz w:val="24"/>
          <w:szCs w:val="24"/>
        </w:rPr>
        <w:t>Ambassador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F478A1">
        <w:rPr>
          <w:rFonts w:asciiTheme="minorBidi" w:hAnsiTheme="minorBidi"/>
          <w:sz w:val="24"/>
          <w:szCs w:val="24"/>
        </w:rPr>
        <w:t>Yehuda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F478A1">
        <w:rPr>
          <w:rFonts w:asciiTheme="minorBidi" w:hAnsiTheme="minorBidi"/>
          <w:sz w:val="24"/>
          <w:szCs w:val="24"/>
        </w:rPr>
        <w:t>Avner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F478A1">
        <w:rPr>
          <w:rFonts w:asciiTheme="minorBidi" w:hAnsiTheme="minorBidi"/>
          <w:sz w:val="24"/>
          <w:szCs w:val="24"/>
        </w:rPr>
        <w:t>z”l,</w:t>
      </w:r>
    </w:p>
    <w:p w14:paraId="4B117B6B" w14:textId="56650F61" w:rsidR="00A252FA" w:rsidRPr="00F478A1" w:rsidRDefault="00A252FA" w:rsidP="00BC192E">
      <w:pPr>
        <w:tabs>
          <w:tab w:val="left" w:pos="720"/>
          <w:tab w:val="left" w:pos="1829"/>
        </w:tabs>
        <w:bidi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F478A1">
        <w:rPr>
          <w:rFonts w:asciiTheme="minorBidi" w:hAnsiTheme="minorBidi"/>
          <w:sz w:val="24"/>
          <w:szCs w:val="24"/>
        </w:rPr>
        <w:t>by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F478A1">
        <w:rPr>
          <w:rFonts w:asciiTheme="minorBidi" w:hAnsiTheme="minorBidi"/>
          <w:sz w:val="24"/>
          <w:szCs w:val="24"/>
        </w:rPr>
        <w:t>Debbie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F478A1">
        <w:rPr>
          <w:rFonts w:asciiTheme="minorBidi" w:hAnsiTheme="minorBidi"/>
          <w:sz w:val="24"/>
          <w:szCs w:val="24"/>
        </w:rPr>
        <w:t>and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F478A1">
        <w:rPr>
          <w:rFonts w:asciiTheme="minorBidi" w:hAnsiTheme="minorBidi"/>
          <w:sz w:val="24"/>
          <w:szCs w:val="24"/>
        </w:rPr>
        <w:t>David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F478A1">
        <w:rPr>
          <w:rFonts w:asciiTheme="minorBidi" w:hAnsiTheme="minorBidi"/>
          <w:sz w:val="24"/>
          <w:szCs w:val="24"/>
        </w:rPr>
        <w:t>Sable</w:t>
      </w:r>
    </w:p>
    <w:p w14:paraId="78B8833F" w14:textId="77777777" w:rsidR="00A252FA" w:rsidRPr="00F478A1" w:rsidRDefault="00A252FA" w:rsidP="00BC192E">
      <w:pPr>
        <w:tabs>
          <w:tab w:val="left" w:pos="720"/>
          <w:tab w:val="left" w:pos="1829"/>
        </w:tabs>
        <w:bidi w:val="0"/>
        <w:spacing w:after="0" w:line="240" w:lineRule="auto"/>
        <w:jc w:val="center"/>
        <w:rPr>
          <w:rFonts w:asciiTheme="minorBidi" w:hAnsiTheme="minorBidi"/>
          <w:sz w:val="24"/>
          <w:szCs w:val="24"/>
          <w:rtl/>
        </w:rPr>
      </w:pPr>
      <w:r w:rsidRPr="00F478A1">
        <w:rPr>
          <w:rFonts w:asciiTheme="minorBidi" w:hAnsiTheme="minorBidi"/>
          <w:sz w:val="24"/>
          <w:szCs w:val="24"/>
        </w:rPr>
        <w:t>*********************************************************</w:t>
      </w:r>
    </w:p>
    <w:p w14:paraId="62002A8A" w14:textId="77777777" w:rsidR="00A252FA" w:rsidRPr="00A252FA" w:rsidRDefault="00A252FA" w:rsidP="00BC192E">
      <w:pPr>
        <w:bidi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14:paraId="6944C0D5" w14:textId="2396C2D1" w:rsidR="00A35DF1" w:rsidRPr="00C06DEC" w:rsidRDefault="00A252FA" w:rsidP="00BC192E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Shiur</w:t>
      </w:r>
      <w:r w:rsidR="00D05B29">
        <w:rPr>
          <w:rFonts w:asciiTheme="minorBidi" w:hAnsiTheme="minorBidi"/>
          <w:b/>
          <w:bCs/>
          <w:sz w:val="24"/>
          <w:szCs w:val="24"/>
        </w:rPr>
        <w:t xml:space="preserve"> </w:t>
      </w:r>
      <w:r>
        <w:rPr>
          <w:rFonts w:asciiTheme="minorBidi" w:hAnsiTheme="minorBidi"/>
          <w:b/>
          <w:bCs/>
          <w:sz w:val="24"/>
          <w:szCs w:val="24"/>
        </w:rPr>
        <w:t>#02:</w:t>
      </w:r>
      <w:r w:rsidR="00D05B29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292AC2" w:rsidRPr="00A252FA">
        <w:rPr>
          <w:rFonts w:asciiTheme="minorBidi" w:hAnsiTheme="minorBidi"/>
          <w:b/>
          <w:bCs/>
          <w:sz w:val="24"/>
          <w:szCs w:val="24"/>
        </w:rPr>
        <w:t>When</w:t>
      </w:r>
      <w:r w:rsidR="00D05B29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292AC2" w:rsidRPr="00A252FA">
        <w:rPr>
          <w:rFonts w:asciiTheme="minorBidi" w:hAnsiTheme="minorBidi"/>
          <w:b/>
          <w:bCs/>
          <w:sz w:val="24"/>
          <w:szCs w:val="24"/>
        </w:rPr>
        <w:t>are</w:t>
      </w:r>
      <w:r w:rsidR="00D05B29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292AC2" w:rsidRPr="00A252FA">
        <w:rPr>
          <w:rFonts w:asciiTheme="minorBidi" w:hAnsiTheme="minorBidi"/>
          <w:b/>
          <w:bCs/>
          <w:sz w:val="24"/>
          <w:szCs w:val="24"/>
        </w:rPr>
        <w:t>the</w:t>
      </w:r>
      <w:r w:rsidR="00D05B29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C06DEC" w:rsidRPr="00C06DEC">
        <w:rPr>
          <w:rFonts w:asciiTheme="minorBidi" w:hAnsiTheme="minorBidi"/>
          <w:b/>
          <w:bCs/>
          <w:i/>
          <w:iCs/>
          <w:sz w:val="24"/>
          <w:szCs w:val="24"/>
        </w:rPr>
        <w:t>Tefillin</w:t>
      </w:r>
      <w:r w:rsidR="00D05B29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292AC2" w:rsidRPr="00A252FA">
        <w:rPr>
          <w:rFonts w:asciiTheme="minorBidi" w:hAnsiTheme="minorBidi"/>
          <w:b/>
          <w:bCs/>
          <w:sz w:val="24"/>
          <w:szCs w:val="24"/>
        </w:rPr>
        <w:t>Worn</w:t>
      </w:r>
      <w:r w:rsidR="00D05B29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C06DEC">
        <w:rPr>
          <w:rFonts w:asciiTheme="minorBidi" w:hAnsiTheme="minorBidi"/>
          <w:b/>
          <w:bCs/>
          <w:sz w:val="24"/>
          <w:szCs w:val="24"/>
        </w:rPr>
        <w:t>(</w:t>
      </w:r>
      <w:r w:rsidR="00292AC2" w:rsidRPr="00720AAC">
        <w:rPr>
          <w:rFonts w:asciiTheme="minorBidi" w:hAnsiTheme="minorBidi"/>
          <w:b/>
          <w:bCs/>
          <w:i/>
          <w:iCs/>
          <w:sz w:val="24"/>
          <w:szCs w:val="24"/>
        </w:rPr>
        <w:t>Zman</w:t>
      </w:r>
      <w:r w:rsidR="00D05B29" w:rsidRPr="00720AAC">
        <w:rPr>
          <w:rFonts w:asciiTheme="minorBidi" w:hAnsiTheme="minorBidi"/>
          <w:b/>
          <w:bCs/>
          <w:i/>
          <w:iCs/>
          <w:sz w:val="24"/>
          <w:szCs w:val="24"/>
        </w:rPr>
        <w:t xml:space="preserve"> </w:t>
      </w:r>
      <w:r w:rsidR="00292AC2" w:rsidRPr="00720AAC">
        <w:rPr>
          <w:rFonts w:asciiTheme="minorBidi" w:hAnsiTheme="minorBidi"/>
          <w:b/>
          <w:bCs/>
          <w:i/>
          <w:iCs/>
          <w:sz w:val="24"/>
          <w:szCs w:val="24"/>
        </w:rPr>
        <w:t>Mitzvat</w:t>
      </w:r>
      <w:r w:rsidR="00D05B29" w:rsidRPr="00720AAC">
        <w:rPr>
          <w:rFonts w:asciiTheme="minorBidi" w:hAnsiTheme="minorBidi"/>
          <w:b/>
          <w:bCs/>
          <w:i/>
          <w:iCs/>
          <w:sz w:val="24"/>
          <w:szCs w:val="24"/>
        </w:rPr>
        <w:t xml:space="preserve"> </w:t>
      </w:r>
      <w:r w:rsidR="00292AC2" w:rsidRPr="00720AAC">
        <w:rPr>
          <w:rFonts w:asciiTheme="minorBidi" w:hAnsiTheme="minorBidi"/>
          <w:b/>
          <w:bCs/>
          <w:i/>
          <w:iCs/>
          <w:sz w:val="24"/>
          <w:szCs w:val="24"/>
        </w:rPr>
        <w:t>Tefillin</w:t>
      </w:r>
      <w:r w:rsidR="00C06DEC">
        <w:rPr>
          <w:rFonts w:asciiTheme="minorBidi" w:hAnsiTheme="minorBidi"/>
          <w:b/>
          <w:bCs/>
          <w:sz w:val="24"/>
          <w:szCs w:val="24"/>
        </w:rPr>
        <w:t>)</w:t>
      </w:r>
    </w:p>
    <w:p w14:paraId="0135AB89" w14:textId="50529C7D" w:rsidR="00A35DF1" w:rsidRPr="00A252FA" w:rsidRDefault="00A35DF1" w:rsidP="00BC192E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C4A37F6" w14:textId="77777777" w:rsidR="00A252FA" w:rsidRPr="00A252FA" w:rsidRDefault="00A252FA" w:rsidP="00BC192E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236AE19" w14:textId="278F7C48" w:rsidR="00D4001E" w:rsidRDefault="00957201" w:rsidP="00BC192E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A252FA">
        <w:rPr>
          <w:rFonts w:asciiTheme="minorBidi" w:hAnsiTheme="minorBidi"/>
          <w:sz w:val="24"/>
          <w:szCs w:val="24"/>
        </w:rPr>
        <w:t>This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week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will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discuss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proper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time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for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mitzva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of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i/>
          <w:iCs/>
          <w:sz w:val="24"/>
          <w:szCs w:val="24"/>
        </w:rPr>
        <w:t>tefillin</w:t>
      </w:r>
      <w:r w:rsidRPr="00A252FA">
        <w:rPr>
          <w:rFonts w:asciiTheme="minorBidi" w:hAnsiTheme="minorBidi"/>
          <w:sz w:val="24"/>
          <w:szCs w:val="24"/>
        </w:rPr>
        <w:t>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and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C06DEC">
        <w:rPr>
          <w:rFonts w:asciiTheme="minorBidi" w:hAnsiTheme="minorBidi"/>
          <w:sz w:val="24"/>
          <w:szCs w:val="24"/>
        </w:rPr>
        <w:t xml:space="preserve">at </w:t>
      </w:r>
      <w:r w:rsidRPr="00A252FA">
        <w:rPr>
          <w:rFonts w:asciiTheme="minorBidi" w:hAnsiTheme="minorBidi"/>
          <w:sz w:val="24"/>
          <w:szCs w:val="24"/>
        </w:rPr>
        <w:t>which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times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one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not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permitted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to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wear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i/>
          <w:iCs/>
          <w:sz w:val="24"/>
          <w:szCs w:val="24"/>
        </w:rPr>
        <w:t>tefillin</w:t>
      </w:r>
      <w:r w:rsidRPr="00A252FA">
        <w:rPr>
          <w:rFonts w:asciiTheme="minorBidi" w:hAnsiTheme="minorBidi"/>
          <w:sz w:val="24"/>
          <w:szCs w:val="24"/>
        </w:rPr>
        <w:t>.</w:t>
      </w:r>
      <w:r w:rsidR="00D05B29">
        <w:rPr>
          <w:rFonts w:asciiTheme="minorBidi" w:hAnsiTheme="minorBidi"/>
          <w:sz w:val="24"/>
          <w:szCs w:val="24"/>
        </w:rPr>
        <w:t xml:space="preserve"> </w:t>
      </w:r>
    </w:p>
    <w:p w14:paraId="1B4C0232" w14:textId="77777777" w:rsidR="00A252FA" w:rsidRPr="00A252FA" w:rsidRDefault="00A252FA" w:rsidP="00BC192E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5FDDBFF1" w14:textId="3A9CD912" w:rsidR="00A35DF1" w:rsidRDefault="00957201" w:rsidP="00BC192E">
      <w:pPr>
        <w:bidi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720AAC">
        <w:rPr>
          <w:rFonts w:asciiTheme="minorBidi" w:hAnsiTheme="minorBidi"/>
          <w:b/>
          <w:bCs/>
          <w:i/>
          <w:iCs/>
          <w:sz w:val="24"/>
          <w:szCs w:val="24"/>
        </w:rPr>
        <w:t>Tefillin</w:t>
      </w:r>
      <w:r w:rsidR="00D05B29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A252FA">
        <w:rPr>
          <w:rFonts w:asciiTheme="minorBidi" w:hAnsiTheme="minorBidi"/>
          <w:b/>
          <w:bCs/>
          <w:sz w:val="24"/>
          <w:szCs w:val="24"/>
        </w:rPr>
        <w:t>at</w:t>
      </w:r>
      <w:r w:rsidR="00D05B29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A252FA">
        <w:rPr>
          <w:rFonts w:asciiTheme="minorBidi" w:hAnsiTheme="minorBidi"/>
          <w:b/>
          <w:bCs/>
          <w:sz w:val="24"/>
          <w:szCs w:val="24"/>
        </w:rPr>
        <w:t>Night</w:t>
      </w:r>
    </w:p>
    <w:p w14:paraId="4A928531" w14:textId="77777777" w:rsidR="00A252FA" w:rsidRPr="00A252FA" w:rsidRDefault="00A252FA" w:rsidP="00BC192E">
      <w:pPr>
        <w:bidi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551EC181" w14:textId="1A63E2CA" w:rsidR="00FF0AAB" w:rsidRDefault="00527BBB" w:rsidP="00BC192E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252FA">
        <w:rPr>
          <w:rFonts w:asciiTheme="minorBidi" w:hAnsiTheme="minorBidi"/>
          <w:sz w:val="24"/>
          <w:szCs w:val="24"/>
        </w:rPr>
        <w:tab/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Talmud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(</w:t>
      </w:r>
      <w:r w:rsidRPr="00A252FA">
        <w:rPr>
          <w:rFonts w:asciiTheme="minorBidi" w:hAnsiTheme="minorBidi"/>
          <w:i/>
          <w:iCs/>
          <w:sz w:val="24"/>
          <w:szCs w:val="24"/>
        </w:rPr>
        <w:t>Menachot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36a-b)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cites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debate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regarding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whether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Torah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permits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one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to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wear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720AAC">
        <w:rPr>
          <w:rFonts w:asciiTheme="minorBidi" w:hAnsiTheme="minorBidi"/>
          <w:i/>
          <w:iCs/>
          <w:sz w:val="24"/>
          <w:szCs w:val="24"/>
        </w:rPr>
        <w:t>tefillin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during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night.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228F5" w:rsidRPr="00A252FA">
        <w:rPr>
          <w:rFonts w:asciiTheme="minorBidi" w:hAnsiTheme="minorBidi"/>
          <w:sz w:val="24"/>
          <w:szCs w:val="24"/>
        </w:rPr>
        <w:t>R.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228F5" w:rsidRPr="00A252FA">
        <w:rPr>
          <w:rFonts w:asciiTheme="minorBidi" w:hAnsiTheme="minorBidi"/>
          <w:sz w:val="24"/>
          <w:szCs w:val="24"/>
        </w:rPr>
        <w:t>Yossi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228F5" w:rsidRPr="00A252FA">
        <w:rPr>
          <w:rFonts w:asciiTheme="minorBidi" w:hAnsiTheme="minorBidi"/>
          <w:sz w:val="24"/>
          <w:szCs w:val="24"/>
        </w:rPr>
        <w:t>HaGelili</w:t>
      </w:r>
      <w:r w:rsidR="00234CF3">
        <w:rPr>
          <w:rFonts w:asciiTheme="minorBidi" w:hAnsiTheme="minorBidi"/>
          <w:sz w:val="24"/>
          <w:szCs w:val="24"/>
        </w:rPr>
        <w:t xml:space="preserve"> interprets </w:t>
      </w:r>
      <w:r w:rsidR="00C06DEC">
        <w:rPr>
          <w:rFonts w:asciiTheme="minorBidi" w:hAnsiTheme="minorBidi"/>
          <w:sz w:val="24"/>
          <w:szCs w:val="24"/>
        </w:rPr>
        <w:t xml:space="preserve">a </w:t>
      </w:r>
      <w:r w:rsidR="00A228F5" w:rsidRPr="00A252FA">
        <w:rPr>
          <w:rFonts w:asciiTheme="minorBidi" w:hAnsiTheme="minorBidi"/>
          <w:sz w:val="24"/>
          <w:szCs w:val="24"/>
        </w:rPr>
        <w:t>verse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228F5" w:rsidRPr="00A252FA">
        <w:rPr>
          <w:rFonts w:asciiTheme="minorBidi" w:hAnsiTheme="minorBidi"/>
          <w:sz w:val="24"/>
          <w:szCs w:val="24"/>
        </w:rPr>
        <w:t>found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228F5" w:rsidRPr="00A252FA">
        <w:rPr>
          <w:rFonts w:asciiTheme="minorBidi" w:hAnsiTheme="minorBidi"/>
          <w:sz w:val="24"/>
          <w:szCs w:val="24"/>
        </w:rPr>
        <w:t>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228F5" w:rsidRPr="00A252FA">
        <w:rPr>
          <w:rFonts w:asciiTheme="minorBidi" w:hAnsiTheme="minorBidi"/>
          <w:sz w:val="24"/>
          <w:szCs w:val="24"/>
        </w:rPr>
        <w:t>a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228F5" w:rsidRPr="00A252FA">
        <w:rPr>
          <w:rFonts w:asciiTheme="minorBidi" w:hAnsiTheme="minorBidi"/>
          <w:sz w:val="24"/>
          <w:szCs w:val="24"/>
        </w:rPr>
        <w:t>section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228F5" w:rsidRPr="00A252FA">
        <w:rPr>
          <w:rFonts w:asciiTheme="minorBidi" w:hAnsiTheme="minorBidi"/>
          <w:sz w:val="24"/>
          <w:szCs w:val="24"/>
        </w:rPr>
        <w:t>of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228F5"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228F5" w:rsidRPr="00A252FA">
        <w:rPr>
          <w:rFonts w:asciiTheme="minorBidi" w:hAnsiTheme="minorBidi"/>
          <w:sz w:val="24"/>
          <w:szCs w:val="24"/>
        </w:rPr>
        <w:t>Torah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228F5" w:rsidRPr="00A252FA">
        <w:rPr>
          <w:rFonts w:asciiTheme="minorBidi" w:hAnsiTheme="minorBidi"/>
          <w:sz w:val="24"/>
          <w:szCs w:val="24"/>
        </w:rPr>
        <w:t>which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228F5" w:rsidRPr="00A252FA">
        <w:rPr>
          <w:rFonts w:asciiTheme="minorBidi" w:hAnsiTheme="minorBidi"/>
          <w:sz w:val="24"/>
          <w:szCs w:val="24"/>
        </w:rPr>
        <w:t>deals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228F5" w:rsidRPr="00A252FA">
        <w:rPr>
          <w:rFonts w:asciiTheme="minorBidi" w:hAnsiTheme="minorBidi"/>
          <w:sz w:val="24"/>
          <w:szCs w:val="24"/>
        </w:rPr>
        <w:t>with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228F5"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C06DEC" w:rsidRPr="00C06DEC">
        <w:rPr>
          <w:rFonts w:asciiTheme="minorBidi" w:hAnsiTheme="minorBidi"/>
          <w:i/>
          <w:iCs/>
          <w:sz w:val="24"/>
          <w:szCs w:val="24"/>
        </w:rPr>
        <w:t>korban pesach</w:t>
      </w:r>
      <w:r w:rsidR="00C06DEC">
        <w:rPr>
          <w:rFonts w:asciiTheme="minorBidi" w:hAnsiTheme="minorBidi"/>
          <w:sz w:val="24"/>
          <w:szCs w:val="24"/>
        </w:rPr>
        <w:t xml:space="preserve"> </w:t>
      </w:r>
      <w:r w:rsidR="00A228F5" w:rsidRPr="00A252FA">
        <w:rPr>
          <w:rFonts w:asciiTheme="minorBidi" w:hAnsiTheme="minorBidi"/>
          <w:sz w:val="24"/>
          <w:szCs w:val="24"/>
        </w:rPr>
        <w:t>and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C06DEC" w:rsidRPr="00C06DEC">
        <w:rPr>
          <w:rFonts w:asciiTheme="minorBidi" w:hAnsiTheme="minorBidi"/>
          <w:i/>
          <w:iCs/>
          <w:sz w:val="24"/>
          <w:szCs w:val="24"/>
        </w:rPr>
        <w:t>tefillin</w:t>
      </w:r>
      <w:r w:rsidR="00A228F5" w:rsidRPr="00A252FA">
        <w:rPr>
          <w:rFonts w:asciiTheme="minorBidi" w:hAnsiTheme="minorBidi"/>
          <w:sz w:val="24"/>
          <w:szCs w:val="24"/>
        </w:rPr>
        <w:t>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234CF3">
        <w:rPr>
          <w:rFonts w:asciiTheme="minorBidi" w:hAnsiTheme="minorBidi"/>
          <w:sz w:val="24"/>
          <w:szCs w:val="24"/>
        </w:rPr>
        <w:t xml:space="preserve">and </w:t>
      </w:r>
      <w:r w:rsidR="00A228F5" w:rsidRPr="00A252FA">
        <w:rPr>
          <w:rFonts w:asciiTheme="minorBidi" w:hAnsiTheme="minorBidi"/>
          <w:sz w:val="24"/>
          <w:szCs w:val="24"/>
        </w:rPr>
        <w:t>teaches:</w:t>
      </w:r>
    </w:p>
    <w:p w14:paraId="646725F9" w14:textId="77777777" w:rsidR="00A252FA" w:rsidRPr="00A252FA" w:rsidRDefault="00A252FA" w:rsidP="00BC192E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858176F" w14:textId="7F499841" w:rsidR="00A228F5" w:rsidRDefault="00A228F5" w:rsidP="00BC192E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A252FA">
        <w:rPr>
          <w:rFonts w:asciiTheme="minorBidi" w:hAnsiTheme="minorBidi"/>
          <w:sz w:val="24"/>
          <w:szCs w:val="24"/>
        </w:rPr>
        <w:t>I</w:t>
      </w:r>
      <w:r w:rsidR="00FF0AAB" w:rsidRPr="00A252FA">
        <w:rPr>
          <w:rFonts w:asciiTheme="minorBidi" w:hAnsiTheme="minorBidi"/>
          <w:sz w:val="24"/>
          <w:szCs w:val="24"/>
        </w:rPr>
        <w:t>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FF0AAB" w:rsidRPr="00A252FA">
        <w:rPr>
          <w:rFonts w:asciiTheme="minorBidi" w:hAnsiTheme="minorBidi"/>
          <w:sz w:val="24"/>
          <w:szCs w:val="24"/>
        </w:rPr>
        <w:t>was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FF0AAB" w:rsidRPr="00A252FA">
        <w:rPr>
          <w:rFonts w:asciiTheme="minorBidi" w:hAnsiTheme="minorBidi"/>
          <w:sz w:val="24"/>
          <w:szCs w:val="24"/>
        </w:rPr>
        <w:t>taught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FF0AAB" w:rsidRPr="00A252FA">
        <w:rPr>
          <w:rFonts w:asciiTheme="minorBidi" w:hAnsiTheme="minorBidi"/>
          <w:sz w:val="24"/>
          <w:szCs w:val="24"/>
        </w:rPr>
        <w:t>“And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FF0AAB" w:rsidRPr="00A252FA">
        <w:rPr>
          <w:rFonts w:asciiTheme="minorBidi" w:hAnsiTheme="minorBidi"/>
          <w:sz w:val="24"/>
          <w:szCs w:val="24"/>
        </w:rPr>
        <w:t>you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FF0AAB" w:rsidRPr="00A252FA">
        <w:rPr>
          <w:rFonts w:asciiTheme="minorBidi" w:hAnsiTheme="minorBidi"/>
          <w:sz w:val="24"/>
          <w:szCs w:val="24"/>
        </w:rPr>
        <w:t>shall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FF0AAB" w:rsidRPr="00A252FA">
        <w:rPr>
          <w:rFonts w:asciiTheme="minorBidi" w:hAnsiTheme="minorBidi"/>
          <w:sz w:val="24"/>
          <w:szCs w:val="24"/>
        </w:rPr>
        <w:t>observe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FF0AAB" w:rsidRPr="00A252FA">
        <w:rPr>
          <w:rFonts w:asciiTheme="minorBidi" w:hAnsiTheme="minorBidi"/>
          <w:sz w:val="24"/>
          <w:szCs w:val="24"/>
        </w:rPr>
        <w:t>this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FF0AAB" w:rsidRPr="00A252FA">
        <w:rPr>
          <w:rFonts w:asciiTheme="minorBidi" w:hAnsiTheme="minorBidi"/>
          <w:sz w:val="24"/>
          <w:szCs w:val="24"/>
        </w:rPr>
        <w:t>ordinance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FF0AAB" w:rsidRPr="00A252FA">
        <w:rPr>
          <w:rFonts w:asciiTheme="minorBidi" w:hAnsiTheme="minorBidi"/>
          <w:sz w:val="24"/>
          <w:szCs w:val="24"/>
        </w:rPr>
        <w:t>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FF0AAB" w:rsidRPr="00A252FA">
        <w:rPr>
          <w:rFonts w:asciiTheme="minorBidi" w:hAnsiTheme="minorBidi"/>
          <w:sz w:val="24"/>
          <w:szCs w:val="24"/>
        </w:rPr>
        <w:t>its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FF0AAB" w:rsidRPr="00A252FA">
        <w:rPr>
          <w:rFonts w:asciiTheme="minorBidi" w:hAnsiTheme="minorBidi"/>
          <w:sz w:val="24"/>
          <w:szCs w:val="24"/>
        </w:rPr>
        <w:t>season</w:t>
      </w:r>
      <w:r w:rsidR="00C06DEC">
        <w:rPr>
          <w:rFonts w:asciiTheme="minorBidi" w:hAnsiTheme="minorBidi"/>
          <w:sz w:val="24"/>
          <w:szCs w:val="24"/>
        </w:rPr>
        <w:t>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FF0AAB" w:rsidRPr="00A252FA">
        <w:rPr>
          <w:rFonts w:asciiTheme="minorBidi" w:hAnsiTheme="minorBidi"/>
          <w:sz w:val="24"/>
          <w:szCs w:val="24"/>
        </w:rPr>
        <w:t>from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FF0AAB" w:rsidRPr="00A252FA">
        <w:rPr>
          <w:rFonts w:asciiTheme="minorBidi" w:hAnsiTheme="minorBidi"/>
          <w:sz w:val="24"/>
          <w:szCs w:val="24"/>
        </w:rPr>
        <w:t>year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FF0AAB" w:rsidRPr="00A252FA">
        <w:rPr>
          <w:rFonts w:asciiTheme="minorBidi" w:hAnsiTheme="minorBidi"/>
          <w:sz w:val="24"/>
          <w:szCs w:val="24"/>
        </w:rPr>
        <w:t>[</w:t>
      </w:r>
      <w:r w:rsidR="00FF0AAB" w:rsidRPr="00A252FA">
        <w:rPr>
          <w:rFonts w:asciiTheme="minorBidi" w:hAnsiTheme="minorBidi"/>
          <w:i/>
          <w:iCs/>
          <w:sz w:val="24"/>
          <w:szCs w:val="24"/>
        </w:rPr>
        <w:t>mi</w:t>
      </w:r>
      <w:r w:rsidR="00C06DEC">
        <w:rPr>
          <w:rFonts w:asciiTheme="minorBidi" w:hAnsiTheme="minorBidi"/>
          <w:i/>
          <w:iCs/>
          <w:sz w:val="24"/>
          <w:szCs w:val="24"/>
        </w:rPr>
        <w:t>-</w:t>
      </w:r>
      <w:r w:rsidR="00FF0AAB" w:rsidRPr="00A252FA">
        <w:rPr>
          <w:rFonts w:asciiTheme="minorBidi" w:hAnsiTheme="minorBidi"/>
          <w:i/>
          <w:iCs/>
          <w:sz w:val="24"/>
          <w:szCs w:val="24"/>
        </w:rPr>
        <w:t>yamim</w:t>
      </w:r>
      <w:r w:rsidR="00FF0AAB" w:rsidRPr="00A252FA">
        <w:rPr>
          <w:rFonts w:asciiTheme="minorBidi" w:hAnsiTheme="minorBidi"/>
          <w:sz w:val="24"/>
          <w:szCs w:val="24"/>
        </w:rPr>
        <w:t>]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FF0AAB" w:rsidRPr="00A252FA">
        <w:rPr>
          <w:rFonts w:asciiTheme="minorBidi" w:hAnsiTheme="minorBidi"/>
          <w:sz w:val="24"/>
          <w:szCs w:val="24"/>
        </w:rPr>
        <w:t>to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FF0AAB" w:rsidRPr="00A252FA">
        <w:rPr>
          <w:rFonts w:asciiTheme="minorBidi" w:hAnsiTheme="minorBidi"/>
          <w:sz w:val="24"/>
          <w:szCs w:val="24"/>
        </w:rPr>
        <w:t>year”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FF0AAB" w:rsidRPr="00A252FA">
        <w:rPr>
          <w:rFonts w:asciiTheme="minorBidi" w:hAnsiTheme="minorBidi"/>
          <w:sz w:val="24"/>
          <w:szCs w:val="24"/>
        </w:rPr>
        <w:t>(</w:t>
      </w:r>
      <w:r w:rsidRPr="00A252FA">
        <w:rPr>
          <w:rFonts w:asciiTheme="minorBidi" w:hAnsiTheme="minorBidi"/>
          <w:i/>
          <w:iCs/>
          <w:sz w:val="24"/>
          <w:szCs w:val="24"/>
        </w:rPr>
        <w:t>Shemot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13:10</w:t>
      </w:r>
      <w:r w:rsidR="00FF0AAB" w:rsidRPr="00A252FA">
        <w:rPr>
          <w:rFonts w:asciiTheme="minorBidi" w:hAnsiTheme="minorBidi"/>
          <w:sz w:val="24"/>
          <w:szCs w:val="24"/>
        </w:rPr>
        <w:t>)</w:t>
      </w:r>
      <w:r w:rsidR="00C06DEC">
        <w:rPr>
          <w:rFonts w:asciiTheme="minorBidi" w:hAnsiTheme="minorBidi"/>
          <w:sz w:val="24"/>
          <w:szCs w:val="24"/>
        </w:rPr>
        <w:t>: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FF0AAB" w:rsidRPr="00A252FA">
        <w:rPr>
          <w:rFonts w:asciiTheme="minorBidi" w:hAnsiTheme="minorBidi"/>
          <w:sz w:val="24"/>
          <w:szCs w:val="24"/>
        </w:rPr>
        <w:t>days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FF0AAB" w:rsidRPr="00A252FA">
        <w:rPr>
          <w:rFonts w:asciiTheme="minorBidi" w:hAnsiTheme="minorBidi"/>
          <w:sz w:val="24"/>
          <w:szCs w:val="24"/>
        </w:rPr>
        <w:t>[</w:t>
      </w:r>
      <w:r w:rsidR="00FF0AAB" w:rsidRPr="00A252FA">
        <w:rPr>
          <w:rFonts w:asciiTheme="minorBidi" w:hAnsiTheme="minorBidi"/>
          <w:i/>
          <w:iCs/>
          <w:sz w:val="24"/>
          <w:szCs w:val="24"/>
        </w:rPr>
        <w:t>yamim</w:t>
      </w:r>
      <w:r w:rsidR="00FF0AAB" w:rsidRPr="00A252FA">
        <w:rPr>
          <w:rFonts w:asciiTheme="minorBidi" w:hAnsiTheme="minorBidi"/>
          <w:sz w:val="24"/>
          <w:szCs w:val="24"/>
        </w:rPr>
        <w:t>]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FF0AAB" w:rsidRPr="00A252FA">
        <w:rPr>
          <w:rFonts w:asciiTheme="minorBidi" w:hAnsiTheme="minorBidi"/>
          <w:sz w:val="24"/>
          <w:szCs w:val="24"/>
        </w:rPr>
        <w:t>and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FF0AAB" w:rsidRPr="00A252FA">
        <w:rPr>
          <w:rFonts w:asciiTheme="minorBidi" w:hAnsiTheme="minorBidi"/>
          <w:sz w:val="24"/>
          <w:szCs w:val="24"/>
        </w:rPr>
        <w:t>not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FF0AAB" w:rsidRPr="00A252FA">
        <w:rPr>
          <w:rFonts w:asciiTheme="minorBidi" w:hAnsiTheme="minorBidi"/>
          <w:sz w:val="24"/>
          <w:szCs w:val="24"/>
        </w:rPr>
        <w:t>during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FF0AAB"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FF0AAB" w:rsidRPr="00A252FA">
        <w:rPr>
          <w:rFonts w:asciiTheme="minorBidi" w:hAnsiTheme="minorBidi"/>
          <w:sz w:val="24"/>
          <w:szCs w:val="24"/>
        </w:rPr>
        <w:t>nights</w:t>
      </w:r>
      <w:r w:rsidRPr="00A252FA">
        <w:rPr>
          <w:rFonts w:asciiTheme="minorBidi" w:hAnsiTheme="minorBidi"/>
          <w:sz w:val="24"/>
          <w:szCs w:val="24"/>
        </w:rPr>
        <w:t>;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FF0AAB" w:rsidRPr="00A252FA">
        <w:rPr>
          <w:rFonts w:asciiTheme="minorBidi" w:hAnsiTheme="minorBidi"/>
          <w:sz w:val="24"/>
          <w:szCs w:val="24"/>
        </w:rPr>
        <w:t>“from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FF0AAB" w:rsidRPr="00A252FA">
        <w:rPr>
          <w:rFonts w:asciiTheme="minorBidi" w:hAnsiTheme="minorBidi"/>
          <w:sz w:val="24"/>
          <w:szCs w:val="24"/>
        </w:rPr>
        <w:t>year”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FF0AAB" w:rsidRPr="00A252FA">
        <w:rPr>
          <w:rFonts w:asciiTheme="minorBidi" w:hAnsiTheme="minorBidi"/>
          <w:sz w:val="24"/>
          <w:szCs w:val="24"/>
        </w:rPr>
        <w:t>[</w:t>
      </w:r>
      <w:r w:rsidR="00FF0AAB" w:rsidRPr="00A252FA">
        <w:rPr>
          <w:rFonts w:asciiTheme="minorBidi" w:hAnsiTheme="minorBidi"/>
          <w:i/>
          <w:iCs/>
          <w:sz w:val="24"/>
          <w:szCs w:val="24"/>
        </w:rPr>
        <w:t>mi</w:t>
      </w:r>
      <w:r w:rsidR="00C06DEC">
        <w:rPr>
          <w:rFonts w:asciiTheme="minorBidi" w:hAnsiTheme="minorBidi"/>
          <w:i/>
          <w:iCs/>
          <w:sz w:val="24"/>
          <w:szCs w:val="24"/>
        </w:rPr>
        <w:t>-</w:t>
      </w:r>
      <w:r w:rsidR="00FF0AAB" w:rsidRPr="00A252FA">
        <w:rPr>
          <w:rFonts w:asciiTheme="minorBidi" w:hAnsiTheme="minorBidi"/>
          <w:i/>
          <w:iCs/>
          <w:sz w:val="24"/>
          <w:szCs w:val="24"/>
        </w:rPr>
        <w:t>yamim</w:t>
      </w:r>
      <w:r w:rsidR="00FF0AAB" w:rsidRPr="00A252FA">
        <w:rPr>
          <w:rFonts w:asciiTheme="minorBidi" w:hAnsiTheme="minorBidi"/>
          <w:sz w:val="24"/>
          <w:szCs w:val="24"/>
        </w:rPr>
        <w:t>]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C06DEC">
        <w:rPr>
          <w:rFonts w:asciiTheme="minorBidi" w:hAnsiTheme="minorBidi"/>
          <w:sz w:val="24"/>
          <w:szCs w:val="24"/>
        </w:rPr>
        <w:t>but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FF0AAB" w:rsidRPr="00A252FA">
        <w:rPr>
          <w:rFonts w:asciiTheme="minorBidi" w:hAnsiTheme="minorBidi"/>
          <w:sz w:val="24"/>
          <w:szCs w:val="24"/>
        </w:rPr>
        <w:t>not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FF0AAB" w:rsidRPr="00A252FA">
        <w:rPr>
          <w:rFonts w:asciiTheme="minorBidi" w:hAnsiTheme="minorBidi"/>
          <w:sz w:val="24"/>
          <w:szCs w:val="24"/>
        </w:rPr>
        <w:t>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FF0AAB" w:rsidRPr="00A252FA">
        <w:rPr>
          <w:rFonts w:asciiTheme="minorBidi" w:hAnsiTheme="minorBidi"/>
          <w:sz w:val="24"/>
          <w:szCs w:val="24"/>
        </w:rPr>
        <w:t>all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FF0AAB" w:rsidRPr="00A252FA">
        <w:rPr>
          <w:rFonts w:asciiTheme="minorBidi" w:hAnsiTheme="minorBidi"/>
          <w:sz w:val="24"/>
          <w:szCs w:val="24"/>
        </w:rPr>
        <w:t>days</w:t>
      </w:r>
      <w:r w:rsidR="00C06DEC">
        <w:rPr>
          <w:rFonts w:asciiTheme="minorBidi" w:hAnsiTheme="minorBidi"/>
          <w:sz w:val="24"/>
          <w:szCs w:val="24"/>
        </w:rPr>
        <w:t>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C06DEC">
        <w:rPr>
          <w:rFonts w:asciiTheme="minorBidi" w:hAnsiTheme="minorBidi"/>
          <w:sz w:val="24"/>
          <w:szCs w:val="24"/>
        </w:rPr>
        <w:t>excluding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FF0AAB" w:rsidRPr="00A252FA">
        <w:rPr>
          <w:rFonts w:asciiTheme="minorBidi" w:hAnsiTheme="minorBidi"/>
          <w:sz w:val="24"/>
          <w:szCs w:val="24"/>
        </w:rPr>
        <w:t>Shabbat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FF0AAB" w:rsidRPr="00A252FA">
        <w:rPr>
          <w:rFonts w:asciiTheme="minorBidi" w:hAnsiTheme="minorBidi"/>
          <w:sz w:val="24"/>
          <w:szCs w:val="24"/>
        </w:rPr>
        <w:t>and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FF0AAB" w:rsidRPr="00A252FA">
        <w:rPr>
          <w:rFonts w:asciiTheme="minorBidi" w:hAnsiTheme="minorBidi"/>
          <w:sz w:val="24"/>
          <w:szCs w:val="24"/>
        </w:rPr>
        <w:t>Festivals.</w:t>
      </w:r>
      <w:r w:rsidR="00D05B29">
        <w:rPr>
          <w:rFonts w:asciiTheme="minorBidi" w:hAnsiTheme="minorBidi"/>
          <w:sz w:val="24"/>
          <w:szCs w:val="24"/>
        </w:rPr>
        <w:t xml:space="preserve"> </w:t>
      </w:r>
    </w:p>
    <w:p w14:paraId="082D5E01" w14:textId="77777777" w:rsidR="00A252FA" w:rsidRPr="00A252FA" w:rsidRDefault="00A252FA" w:rsidP="00BC192E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62BD6647" w14:textId="364B78DD" w:rsidR="00465FED" w:rsidRDefault="00465FED" w:rsidP="00BC192E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Talmud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later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cites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those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who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maintain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that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one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who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wears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i/>
          <w:iCs/>
          <w:sz w:val="24"/>
          <w:szCs w:val="24"/>
        </w:rPr>
        <w:t>tefillin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night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violates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positive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commandment,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even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negative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commandment.</w:t>
      </w:r>
      <w:r w:rsidR="00D05B29">
        <w:rPr>
          <w:rFonts w:asciiTheme="minorBidi" w:hAnsiTheme="minorBidi"/>
          <w:sz w:val="24"/>
          <w:szCs w:val="24"/>
        </w:rPr>
        <w:t xml:space="preserve"> </w:t>
      </w:r>
    </w:p>
    <w:p w14:paraId="642C601A" w14:textId="77777777" w:rsidR="00A252FA" w:rsidRPr="00A252FA" w:rsidRDefault="00A252FA" w:rsidP="00BC192E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40737B2" w14:textId="0E6E1306" w:rsidR="00A61FF8" w:rsidRDefault="000A6347" w:rsidP="00BC192E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Why does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R.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Yossi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HaGelili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exclude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night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from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252FA">
        <w:rPr>
          <w:rFonts w:asciiTheme="minorBidi" w:hAnsiTheme="minorBidi"/>
          <w:sz w:val="24"/>
          <w:szCs w:val="24"/>
        </w:rPr>
        <w:t>mitzva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of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i/>
          <w:iCs/>
          <w:sz w:val="24"/>
          <w:szCs w:val="24"/>
        </w:rPr>
        <w:t>tefillin</w:t>
      </w:r>
      <w:r w:rsidR="00A61FF8" w:rsidRPr="00A252FA">
        <w:rPr>
          <w:rFonts w:asciiTheme="minorBidi" w:hAnsiTheme="minorBidi"/>
          <w:sz w:val="24"/>
          <w:szCs w:val="24"/>
        </w:rPr>
        <w:t>?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Are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i/>
          <w:iCs/>
          <w:sz w:val="24"/>
          <w:szCs w:val="24"/>
        </w:rPr>
        <w:t>tefillin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only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worn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during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day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just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as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other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i/>
          <w:iCs/>
          <w:sz w:val="24"/>
          <w:szCs w:val="24"/>
        </w:rPr>
        <w:t>mitzvot</w:t>
      </w:r>
      <w:r w:rsidR="00A61FF8" w:rsidRPr="00A252FA">
        <w:rPr>
          <w:rFonts w:asciiTheme="minorBidi" w:hAnsiTheme="minorBidi"/>
          <w:sz w:val="24"/>
          <w:szCs w:val="24"/>
        </w:rPr>
        <w:t>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such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as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i/>
          <w:iCs/>
          <w:sz w:val="24"/>
          <w:szCs w:val="24"/>
        </w:rPr>
        <w:t>lulav</w:t>
      </w:r>
      <w:r w:rsidR="00A61FF8" w:rsidRPr="00A252FA">
        <w:rPr>
          <w:rFonts w:asciiTheme="minorBidi" w:hAnsiTheme="minorBidi"/>
          <w:sz w:val="24"/>
          <w:szCs w:val="24"/>
        </w:rPr>
        <w:t>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are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only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fulfilled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during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day,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or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does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R.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Yossi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HaGelili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maintain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that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there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a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deeper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reason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to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exclude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nighttime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from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252FA">
        <w:rPr>
          <w:rFonts w:asciiTheme="minorBidi" w:hAnsiTheme="minorBidi"/>
          <w:sz w:val="24"/>
          <w:szCs w:val="24"/>
        </w:rPr>
        <w:t>mitzva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of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i/>
          <w:iCs/>
          <w:sz w:val="24"/>
          <w:szCs w:val="24"/>
        </w:rPr>
        <w:t>tefillin</w:t>
      </w:r>
      <w:r>
        <w:rPr>
          <w:rFonts w:asciiTheme="minorBidi" w:hAnsiTheme="minorBidi"/>
          <w:i/>
          <w:iCs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specifically</w:t>
      </w:r>
      <w:r w:rsidR="00957201" w:rsidRPr="00A252FA">
        <w:rPr>
          <w:rFonts w:asciiTheme="minorBidi" w:hAnsiTheme="minorBidi"/>
          <w:sz w:val="24"/>
          <w:szCs w:val="24"/>
        </w:rPr>
        <w:t>?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R.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Soloveitchik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suggested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that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since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wearing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i/>
          <w:iCs/>
          <w:sz w:val="24"/>
          <w:szCs w:val="24"/>
        </w:rPr>
        <w:t>tefillin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requires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an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extra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level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of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sanctity,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which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may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be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reflected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by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two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i/>
          <w:iCs/>
          <w:sz w:val="24"/>
          <w:szCs w:val="24"/>
        </w:rPr>
        <w:t>bera</w:t>
      </w:r>
      <w:r w:rsidR="00A252FA">
        <w:rPr>
          <w:rFonts w:asciiTheme="minorBidi" w:hAnsiTheme="minorBidi"/>
          <w:i/>
          <w:iCs/>
          <w:sz w:val="24"/>
          <w:szCs w:val="24"/>
        </w:rPr>
        <w:t>k</w:t>
      </w:r>
      <w:r w:rsidR="00A61FF8" w:rsidRPr="00A252FA">
        <w:rPr>
          <w:rFonts w:asciiTheme="minorBidi" w:hAnsiTheme="minorBidi"/>
          <w:i/>
          <w:iCs/>
          <w:sz w:val="24"/>
          <w:szCs w:val="24"/>
        </w:rPr>
        <w:t>hot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said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(by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some)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upon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donning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i/>
          <w:iCs/>
          <w:sz w:val="24"/>
          <w:szCs w:val="24"/>
        </w:rPr>
        <w:t>tefillin</w:t>
      </w:r>
      <w:r>
        <w:rPr>
          <w:rFonts w:asciiTheme="minorBidi" w:hAnsiTheme="minorBidi"/>
          <w:sz w:val="24"/>
          <w:szCs w:val="24"/>
        </w:rPr>
        <w:t xml:space="preserve"> and which 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apparent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in </w:t>
      </w:r>
      <w:r w:rsidR="00A61FF8"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higher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level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of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mental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consciousness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and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physical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cleanliness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required,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252FA">
        <w:rPr>
          <w:rFonts w:asciiTheme="minorBidi" w:hAnsiTheme="minorBidi"/>
          <w:sz w:val="24"/>
          <w:szCs w:val="24"/>
        </w:rPr>
        <w:t>mitzva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of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i/>
          <w:iCs/>
          <w:sz w:val="24"/>
          <w:szCs w:val="24"/>
        </w:rPr>
        <w:t>tefillin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may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simply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be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incompatible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with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61FF8" w:rsidRPr="00A252FA">
        <w:rPr>
          <w:rFonts w:asciiTheme="minorBidi" w:hAnsiTheme="minorBidi"/>
          <w:sz w:val="24"/>
          <w:szCs w:val="24"/>
        </w:rPr>
        <w:t>nighttime.</w:t>
      </w:r>
    </w:p>
    <w:p w14:paraId="382ADCB5" w14:textId="77777777" w:rsidR="00A252FA" w:rsidRPr="00A252FA" w:rsidRDefault="00A252FA" w:rsidP="00BC192E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321D7BED" w14:textId="2FDC74AB" w:rsidR="00A228F5" w:rsidRDefault="00D05B29" w:rsidP="00BC192E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</w:t>
      </w:r>
      <w:r w:rsidR="00A228F5" w:rsidRPr="00A252FA">
        <w:rPr>
          <w:rFonts w:asciiTheme="minorBidi" w:hAnsiTheme="minorBidi"/>
          <w:sz w:val="24"/>
          <w:szCs w:val="24"/>
        </w:rPr>
        <w:t>R.</w:t>
      </w:r>
      <w:r>
        <w:rPr>
          <w:rFonts w:asciiTheme="minorBidi" w:hAnsiTheme="minorBidi"/>
          <w:sz w:val="24"/>
          <w:szCs w:val="24"/>
        </w:rPr>
        <w:t xml:space="preserve"> </w:t>
      </w:r>
      <w:r w:rsidR="00A228F5" w:rsidRPr="00A252FA">
        <w:rPr>
          <w:rFonts w:asciiTheme="minorBidi" w:hAnsiTheme="minorBidi"/>
          <w:sz w:val="24"/>
          <w:szCs w:val="24"/>
        </w:rPr>
        <w:t>Akiva</w:t>
      </w:r>
      <w:r>
        <w:rPr>
          <w:rFonts w:asciiTheme="minorBidi" w:hAnsiTheme="minorBidi"/>
          <w:sz w:val="24"/>
          <w:szCs w:val="24"/>
        </w:rPr>
        <w:t xml:space="preserve"> </w:t>
      </w:r>
      <w:r w:rsidR="00A228F5" w:rsidRPr="00A252FA">
        <w:rPr>
          <w:rFonts w:asciiTheme="minorBidi" w:hAnsiTheme="minorBidi"/>
          <w:sz w:val="24"/>
          <w:szCs w:val="24"/>
        </w:rPr>
        <w:t>disagrees</w:t>
      </w:r>
      <w:r>
        <w:rPr>
          <w:rFonts w:asciiTheme="minorBidi" w:hAnsiTheme="minorBidi"/>
          <w:sz w:val="24"/>
          <w:szCs w:val="24"/>
        </w:rPr>
        <w:t xml:space="preserve"> </w:t>
      </w:r>
      <w:r w:rsidR="000A6347">
        <w:rPr>
          <w:rFonts w:asciiTheme="minorBidi" w:hAnsiTheme="minorBidi"/>
          <w:sz w:val="24"/>
          <w:szCs w:val="24"/>
        </w:rPr>
        <w:t xml:space="preserve">with R. Yossi HaGelili </w:t>
      </w:r>
      <w:r w:rsidR="00A228F5" w:rsidRPr="00A252FA">
        <w:rPr>
          <w:rFonts w:asciiTheme="minorBidi" w:hAnsiTheme="minorBidi"/>
          <w:sz w:val="24"/>
          <w:szCs w:val="24"/>
        </w:rPr>
        <w:t>and</w:t>
      </w:r>
      <w:r>
        <w:rPr>
          <w:rFonts w:asciiTheme="minorBidi" w:hAnsiTheme="minorBidi"/>
          <w:sz w:val="24"/>
          <w:szCs w:val="24"/>
        </w:rPr>
        <w:t xml:space="preserve"> </w:t>
      </w:r>
      <w:r w:rsidR="00A228F5" w:rsidRPr="00A252FA">
        <w:rPr>
          <w:rFonts w:asciiTheme="minorBidi" w:hAnsiTheme="minorBidi"/>
          <w:sz w:val="24"/>
          <w:szCs w:val="24"/>
        </w:rPr>
        <w:t>interprets</w:t>
      </w:r>
      <w:r>
        <w:rPr>
          <w:rFonts w:asciiTheme="minorBidi" w:hAnsiTheme="minorBidi"/>
          <w:sz w:val="24"/>
          <w:szCs w:val="24"/>
        </w:rPr>
        <w:t xml:space="preserve"> </w:t>
      </w:r>
      <w:r w:rsidR="00A228F5" w:rsidRPr="00A252FA">
        <w:rPr>
          <w:rFonts w:asciiTheme="minorBidi" w:hAnsiTheme="minorBidi"/>
          <w:sz w:val="24"/>
          <w:szCs w:val="24"/>
        </w:rPr>
        <w:t>the</w:t>
      </w:r>
      <w:r>
        <w:rPr>
          <w:rFonts w:asciiTheme="minorBidi" w:hAnsiTheme="minorBidi"/>
          <w:sz w:val="24"/>
          <w:szCs w:val="24"/>
        </w:rPr>
        <w:t xml:space="preserve"> </w:t>
      </w:r>
      <w:r w:rsidR="00A228F5" w:rsidRPr="00A252FA">
        <w:rPr>
          <w:rFonts w:asciiTheme="minorBidi" w:hAnsiTheme="minorBidi"/>
          <w:sz w:val="24"/>
          <w:szCs w:val="24"/>
        </w:rPr>
        <w:t>verse</w:t>
      </w:r>
      <w:r>
        <w:rPr>
          <w:rFonts w:asciiTheme="minorBidi" w:hAnsiTheme="minorBidi"/>
          <w:sz w:val="24"/>
          <w:szCs w:val="24"/>
        </w:rPr>
        <w:t xml:space="preserve"> </w:t>
      </w:r>
      <w:r w:rsidR="00A228F5" w:rsidRPr="00A252FA">
        <w:rPr>
          <w:rFonts w:asciiTheme="minorBidi" w:hAnsiTheme="minorBidi"/>
          <w:sz w:val="24"/>
          <w:szCs w:val="24"/>
        </w:rPr>
        <w:t>as</w:t>
      </w:r>
      <w:r>
        <w:rPr>
          <w:rFonts w:asciiTheme="minorBidi" w:hAnsiTheme="minorBidi"/>
          <w:sz w:val="24"/>
          <w:szCs w:val="24"/>
        </w:rPr>
        <w:t xml:space="preserve"> </w:t>
      </w:r>
      <w:r w:rsidR="00A228F5" w:rsidRPr="00A252FA">
        <w:rPr>
          <w:rFonts w:asciiTheme="minorBidi" w:hAnsiTheme="minorBidi"/>
          <w:sz w:val="24"/>
          <w:szCs w:val="24"/>
        </w:rPr>
        <w:t>referring</w:t>
      </w:r>
      <w:r>
        <w:rPr>
          <w:rFonts w:asciiTheme="minorBidi" w:hAnsiTheme="minorBidi"/>
          <w:sz w:val="24"/>
          <w:szCs w:val="24"/>
        </w:rPr>
        <w:t xml:space="preserve"> </w:t>
      </w:r>
      <w:r w:rsidR="000A6347">
        <w:rPr>
          <w:rFonts w:asciiTheme="minorBidi" w:hAnsiTheme="minorBidi"/>
          <w:sz w:val="24"/>
          <w:szCs w:val="24"/>
        </w:rPr>
        <w:t xml:space="preserve">only </w:t>
      </w:r>
      <w:r w:rsidR="00A228F5" w:rsidRPr="00A252FA">
        <w:rPr>
          <w:rFonts w:asciiTheme="minorBidi" w:hAnsiTheme="minorBidi"/>
          <w:sz w:val="24"/>
          <w:szCs w:val="24"/>
        </w:rPr>
        <w:t>to</w:t>
      </w:r>
      <w:r>
        <w:rPr>
          <w:rFonts w:asciiTheme="minorBidi" w:hAnsiTheme="minorBidi"/>
          <w:sz w:val="24"/>
          <w:szCs w:val="24"/>
        </w:rPr>
        <w:t xml:space="preserve"> </w:t>
      </w:r>
      <w:r w:rsidR="00A228F5" w:rsidRPr="00A252FA">
        <w:rPr>
          <w:rFonts w:asciiTheme="minorBidi" w:hAnsiTheme="minorBidi"/>
          <w:sz w:val="24"/>
          <w:szCs w:val="24"/>
        </w:rPr>
        <w:t>the</w:t>
      </w:r>
      <w:r>
        <w:rPr>
          <w:rFonts w:asciiTheme="minorBidi" w:hAnsiTheme="minorBidi"/>
          <w:sz w:val="24"/>
          <w:szCs w:val="24"/>
        </w:rPr>
        <w:t xml:space="preserve"> </w:t>
      </w:r>
      <w:r w:rsidR="00A228F5" w:rsidRPr="00A252FA">
        <w:rPr>
          <w:rFonts w:asciiTheme="minorBidi" w:hAnsiTheme="minorBidi"/>
          <w:i/>
          <w:iCs/>
          <w:sz w:val="24"/>
          <w:szCs w:val="24"/>
        </w:rPr>
        <w:t>korban</w:t>
      </w:r>
      <w:r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0A6347">
        <w:rPr>
          <w:rFonts w:asciiTheme="minorBidi" w:hAnsiTheme="minorBidi"/>
          <w:i/>
          <w:iCs/>
          <w:sz w:val="24"/>
          <w:szCs w:val="24"/>
        </w:rPr>
        <w:t>p</w:t>
      </w:r>
      <w:r w:rsidR="00A228F5" w:rsidRPr="00A252FA">
        <w:rPr>
          <w:rFonts w:asciiTheme="minorBidi" w:hAnsiTheme="minorBidi"/>
          <w:i/>
          <w:iCs/>
          <w:sz w:val="24"/>
          <w:szCs w:val="24"/>
        </w:rPr>
        <w:t>esach</w:t>
      </w:r>
      <w:r w:rsidR="00A228F5" w:rsidRPr="00A252FA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</w:t>
      </w:r>
      <w:r w:rsidR="00A228F5" w:rsidRPr="00A252FA">
        <w:rPr>
          <w:rFonts w:asciiTheme="minorBidi" w:hAnsiTheme="minorBidi"/>
          <w:sz w:val="24"/>
          <w:szCs w:val="24"/>
        </w:rPr>
        <w:t>in</w:t>
      </w:r>
      <w:r>
        <w:rPr>
          <w:rFonts w:asciiTheme="minorBidi" w:hAnsiTheme="minorBidi"/>
          <w:sz w:val="24"/>
          <w:szCs w:val="24"/>
        </w:rPr>
        <w:t xml:space="preserve"> </w:t>
      </w:r>
      <w:r w:rsidR="00A228F5" w:rsidRPr="00A252FA">
        <w:rPr>
          <w:rFonts w:asciiTheme="minorBidi" w:hAnsiTheme="minorBidi"/>
          <w:sz w:val="24"/>
          <w:szCs w:val="24"/>
        </w:rPr>
        <w:t>which</w:t>
      </w:r>
      <w:r>
        <w:rPr>
          <w:rFonts w:asciiTheme="minorBidi" w:hAnsiTheme="minorBidi"/>
          <w:sz w:val="24"/>
          <w:szCs w:val="24"/>
        </w:rPr>
        <w:t xml:space="preserve"> </w:t>
      </w:r>
      <w:r w:rsidR="00A228F5" w:rsidRPr="00A252FA">
        <w:rPr>
          <w:rFonts w:asciiTheme="minorBidi" w:hAnsiTheme="minorBidi"/>
          <w:sz w:val="24"/>
          <w:szCs w:val="24"/>
        </w:rPr>
        <w:t>case</w:t>
      </w:r>
      <w:r>
        <w:rPr>
          <w:rFonts w:asciiTheme="minorBidi" w:hAnsiTheme="minorBidi"/>
          <w:sz w:val="24"/>
          <w:szCs w:val="24"/>
        </w:rPr>
        <w:t xml:space="preserve"> </w:t>
      </w:r>
      <w:r w:rsidR="00A228F5" w:rsidRPr="00A252FA">
        <w:rPr>
          <w:rFonts w:asciiTheme="minorBidi" w:hAnsiTheme="minorBidi"/>
          <w:sz w:val="24"/>
          <w:szCs w:val="24"/>
        </w:rPr>
        <w:t>there</w:t>
      </w:r>
      <w:r>
        <w:rPr>
          <w:rFonts w:asciiTheme="minorBidi" w:hAnsiTheme="minorBidi"/>
          <w:sz w:val="24"/>
          <w:szCs w:val="24"/>
        </w:rPr>
        <w:t xml:space="preserve"> </w:t>
      </w:r>
      <w:r w:rsidR="00A228F5" w:rsidRPr="00A252FA">
        <w:rPr>
          <w:rFonts w:asciiTheme="minorBidi" w:hAnsiTheme="minorBidi"/>
          <w:sz w:val="24"/>
          <w:szCs w:val="24"/>
        </w:rPr>
        <w:t>is</w:t>
      </w:r>
      <w:r>
        <w:rPr>
          <w:rFonts w:asciiTheme="minorBidi" w:hAnsiTheme="minorBidi"/>
          <w:sz w:val="24"/>
          <w:szCs w:val="24"/>
        </w:rPr>
        <w:t xml:space="preserve"> </w:t>
      </w:r>
      <w:r w:rsidR="00A228F5" w:rsidRPr="00A252FA">
        <w:rPr>
          <w:rFonts w:asciiTheme="minorBidi" w:hAnsiTheme="minorBidi"/>
          <w:sz w:val="24"/>
          <w:szCs w:val="24"/>
        </w:rPr>
        <w:t>no</w:t>
      </w:r>
      <w:r>
        <w:rPr>
          <w:rFonts w:asciiTheme="minorBidi" w:hAnsiTheme="minorBidi"/>
          <w:sz w:val="24"/>
          <w:szCs w:val="24"/>
        </w:rPr>
        <w:t xml:space="preserve"> </w:t>
      </w:r>
      <w:r w:rsidR="00A228F5" w:rsidRPr="00A252FA">
        <w:rPr>
          <w:rFonts w:asciiTheme="minorBidi" w:hAnsiTheme="minorBidi"/>
          <w:sz w:val="24"/>
          <w:szCs w:val="24"/>
        </w:rPr>
        <w:t>evidence</w:t>
      </w:r>
      <w:r>
        <w:rPr>
          <w:rFonts w:asciiTheme="minorBidi" w:hAnsiTheme="minorBidi"/>
          <w:sz w:val="24"/>
          <w:szCs w:val="24"/>
        </w:rPr>
        <w:t xml:space="preserve"> </w:t>
      </w:r>
      <w:r w:rsidR="00A228F5" w:rsidRPr="00A252FA">
        <w:rPr>
          <w:rFonts w:asciiTheme="minorBidi" w:hAnsiTheme="minorBidi"/>
          <w:sz w:val="24"/>
          <w:szCs w:val="24"/>
        </w:rPr>
        <w:t>that</w:t>
      </w:r>
      <w:r>
        <w:rPr>
          <w:rFonts w:asciiTheme="minorBidi" w:hAnsiTheme="minorBidi"/>
          <w:sz w:val="24"/>
          <w:szCs w:val="24"/>
        </w:rPr>
        <w:t xml:space="preserve"> </w:t>
      </w:r>
      <w:r w:rsidR="00DC1E03" w:rsidRPr="00A252FA">
        <w:rPr>
          <w:rFonts w:asciiTheme="minorBidi" w:hAnsiTheme="minorBidi"/>
          <w:sz w:val="24"/>
          <w:szCs w:val="24"/>
        </w:rPr>
        <w:t>nighttime</w:t>
      </w:r>
      <w:r>
        <w:rPr>
          <w:rFonts w:asciiTheme="minorBidi" w:hAnsiTheme="minorBidi"/>
          <w:sz w:val="24"/>
          <w:szCs w:val="24"/>
        </w:rPr>
        <w:t xml:space="preserve"> </w:t>
      </w:r>
      <w:r w:rsidR="00A228F5" w:rsidRPr="00A252FA">
        <w:rPr>
          <w:rFonts w:asciiTheme="minorBidi" w:hAnsiTheme="minorBidi"/>
          <w:sz w:val="24"/>
          <w:szCs w:val="24"/>
        </w:rPr>
        <w:t>is</w:t>
      </w:r>
      <w:r>
        <w:rPr>
          <w:rFonts w:asciiTheme="minorBidi" w:hAnsiTheme="minorBidi"/>
          <w:sz w:val="24"/>
          <w:szCs w:val="24"/>
        </w:rPr>
        <w:t xml:space="preserve"> </w:t>
      </w:r>
      <w:r w:rsidR="00A228F5" w:rsidRPr="00A252FA">
        <w:rPr>
          <w:rFonts w:asciiTheme="minorBidi" w:hAnsiTheme="minorBidi"/>
          <w:sz w:val="24"/>
          <w:szCs w:val="24"/>
        </w:rPr>
        <w:t>excluded</w:t>
      </w:r>
      <w:r>
        <w:rPr>
          <w:rFonts w:asciiTheme="minorBidi" w:hAnsiTheme="minorBidi"/>
          <w:sz w:val="24"/>
          <w:szCs w:val="24"/>
        </w:rPr>
        <w:t xml:space="preserve"> </w:t>
      </w:r>
      <w:r w:rsidR="00A228F5" w:rsidRPr="00A252FA">
        <w:rPr>
          <w:rFonts w:asciiTheme="minorBidi" w:hAnsiTheme="minorBidi"/>
          <w:sz w:val="24"/>
          <w:szCs w:val="24"/>
        </w:rPr>
        <w:t>from</w:t>
      </w:r>
      <w:r>
        <w:rPr>
          <w:rFonts w:asciiTheme="minorBidi" w:hAnsiTheme="minorBidi"/>
          <w:sz w:val="24"/>
          <w:szCs w:val="24"/>
        </w:rPr>
        <w:t xml:space="preserve"> </w:t>
      </w:r>
      <w:r w:rsidR="00A228F5" w:rsidRPr="00A252FA">
        <w:rPr>
          <w:rFonts w:asciiTheme="minorBidi" w:hAnsiTheme="minorBidi"/>
          <w:sz w:val="24"/>
          <w:szCs w:val="24"/>
        </w:rPr>
        <w:t>the</w:t>
      </w:r>
      <w:r>
        <w:rPr>
          <w:rFonts w:asciiTheme="minorBidi" w:hAnsiTheme="minorBidi"/>
          <w:sz w:val="24"/>
          <w:szCs w:val="24"/>
        </w:rPr>
        <w:t xml:space="preserve"> </w:t>
      </w:r>
      <w:r w:rsidR="00A252FA">
        <w:rPr>
          <w:rFonts w:asciiTheme="minorBidi" w:hAnsiTheme="minorBidi"/>
          <w:sz w:val="24"/>
          <w:szCs w:val="24"/>
        </w:rPr>
        <w:t>mitzva</w:t>
      </w:r>
      <w:r>
        <w:rPr>
          <w:rFonts w:asciiTheme="minorBidi" w:hAnsiTheme="minorBidi"/>
          <w:sz w:val="24"/>
          <w:szCs w:val="24"/>
        </w:rPr>
        <w:t xml:space="preserve"> </w:t>
      </w:r>
      <w:r w:rsidR="00A228F5" w:rsidRPr="00A252FA">
        <w:rPr>
          <w:rFonts w:asciiTheme="minorBidi" w:hAnsiTheme="minorBidi"/>
          <w:sz w:val="24"/>
          <w:szCs w:val="24"/>
        </w:rPr>
        <w:t>of</w:t>
      </w:r>
      <w:r>
        <w:rPr>
          <w:rFonts w:asciiTheme="minorBidi" w:hAnsiTheme="minorBidi"/>
          <w:sz w:val="24"/>
          <w:szCs w:val="24"/>
        </w:rPr>
        <w:t xml:space="preserve"> </w:t>
      </w:r>
      <w:r w:rsidR="00A228F5" w:rsidRPr="00A252FA">
        <w:rPr>
          <w:rFonts w:asciiTheme="minorBidi" w:hAnsiTheme="minorBidi"/>
          <w:i/>
          <w:iCs/>
          <w:sz w:val="24"/>
          <w:szCs w:val="24"/>
        </w:rPr>
        <w:t>tefillin</w:t>
      </w:r>
      <w:r w:rsidR="00A228F5" w:rsidRPr="00A252FA">
        <w:rPr>
          <w:rFonts w:asciiTheme="minorBidi" w:hAnsiTheme="minorBidi"/>
          <w:sz w:val="24"/>
          <w:szCs w:val="24"/>
        </w:rPr>
        <w:t>.</w:t>
      </w:r>
      <w:r>
        <w:rPr>
          <w:rFonts w:asciiTheme="minorBidi" w:hAnsiTheme="minorBidi"/>
          <w:sz w:val="24"/>
          <w:szCs w:val="24"/>
        </w:rPr>
        <w:t xml:space="preserve"> </w:t>
      </w:r>
    </w:p>
    <w:p w14:paraId="4B5B36C0" w14:textId="77777777" w:rsidR="00A252FA" w:rsidRPr="00A252FA" w:rsidRDefault="00A252FA" w:rsidP="00BC192E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1D7EBDCD" w14:textId="24F43F4F" w:rsidR="00A228F5" w:rsidRDefault="00A228F5" w:rsidP="00BC192E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252FA">
        <w:rPr>
          <w:rFonts w:asciiTheme="minorBidi" w:hAnsiTheme="minorBidi"/>
          <w:sz w:val="24"/>
          <w:szCs w:val="24"/>
        </w:rPr>
        <w:tab/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i/>
          <w:iCs/>
          <w:sz w:val="24"/>
          <w:szCs w:val="24"/>
        </w:rPr>
        <w:t>Rishonim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disagree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regarding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465FED" w:rsidRPr="00A252FA">
        <w:rPr>
          <w:rFonts w:asciiTheme="minorBidi" w:hAnsiTheme="minorBidi"/>
          <w:sz w:val="24"/>
          <w:szCs w:val="24"/>
        </w:rPr>
        <w:t>which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465FED" w:rsidRPr="00A252FA">
        <w:rPr>
          <w:rFonts w:asciiTheme="minorBidi" w:hAnsiTheme="minorBidi"/>
          <w:sz w:val="24"/>
          <w:szCs w:val="24"/>
        </w:rPr>
        <w:t>opinion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465FED" w:rsidRPr="00A252FA">
        <w:rPr>
          <w:rFonts w:asciiTheme="minorBidi" w:hAnsiTheme="minorBidi"/>
          <w:sz w:val="24"/>
          <w:szCs w:val="24"/>
        </w:rPr>
        <w:t>to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465FED" w:rsidRPr="00A252FA">
        <w:rPr>
          <w:rFonts w:asciiTheme="minorBidi" w:hAnsiTheme="minorBidi"/>
          <w:sz w:val="24"/>
          <w:szCs w:val="24"/>
        </w:rPr>
        <w:t>follow.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Rambam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(</w:t>
      </w:r>
      <w:r w:rsidRPr="00A252FA">
        <w:rPr>
          <w:rFonts w:asciiTheme="minorBidi" w:hAnsiTheme="minorBidi"/>
          <w:i/>
          <w:iCs/>
          <w:sz w:val="24"/>
          <w:szCs w:val="24"/>
        </w:rPr>
        <w:t>Hilkhot</w:t>
      </w:r>
      <w:r w:rsidR="00D05B29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A252FA">
        <w:rPr>
          <w:rFonts w:asciiTheme="minorBidi" w:hAnsiTheme="minorBidi"/>
          <w:i/>
          <w:iCs/>
          <w:sz w:val="24"/>
          <w:szCs w:val="24"/>
        </w:rPr>
        <w:t>Tefillin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4:10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E92ECB" w:rsidRPr="00A252FA">
        <w:rPr>
          <w:rFonts w:asciiTheme="minorBidi" w:hAnsiTheme="minorBidi"/>
          <w:sz w:val="24"/>
          <w:szCs w:val="24"/>
        </w:rPr>
        <w:t>-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E92ECB" w:rsidRPr="00A252FA">
        <w:rPr>
          <w:rFonts w:asciiTheme="minorBidi" w:hAnsiTheme="minorBidi"/>
          <w:sz w:val="24"/>
          <w:szCs w:val="24"/>
        </w:rPr>
        <w:t>11</w:t>
      </w:r>
      <w:r w:rsidRPr="00A252FA">
        <w:rPr>
          <w:rFonts w:asciiTheme="minorBidi" w:hAnsiTheme="minorBidi"/>
          <w:sz w:val="24"/>
          <w:szCs w:val="24"/>
        </w:rPr>
        <w:t>)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465FED" w:rsidRPr="00A252FA">
        <w:rPr>
          <w:rFonts w:asciiTheme="minorBidi" w:hAnsiTheme="minorBidi"/>
          <w:sz w:val="24"/>
          <w:szCs w:val="24"/>
        </w:rPr>
        <w:t>rules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465FED" w:rsidRPr="00A252FA">
        <w:rPr>
          <w:rFonts w:asciiTheme="minorBidi" w:hAnsiTheme="minorBidi"/>
          <w:sz w:val="24"/>
          <w:szCs w:val="24"/>
        </w:rPr>
        <w:t>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465FED" w:rsidRPr="00A252FA">
        <w:rPr>
          <w:rFonts w:asciiTheme="minorBidi" w:hAnsiTheme="minorBidi"/>
          <w:sz w:val="24"/>
          <w:szCs w:val="24"/>
        </w:rPr>
        <w:t>accordance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465FED" w:rsidRPr="00A252FA">
        <w:rPr>
          <w:rFonts w:asciiTheme="minorBidi" w:hAnsiTheme="minorBidi"/>
          <w:sz w:val="24"/>
          <w:szCs w:val="24"/>
        </w:rPr>
        <w:t>with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465FED" w:rsidRPr="00A252FA">
        <w:rPr>
          <w:rFonts w:asciiTheme="minorBidi" w:hAnsiTheme="minorBidi"/>
          <w:sz w:val="24"/>
          <w:szCs w:val="24"/>
        </w:rPr>
        <w:t>R.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465FED" w:rsidRPr="00A252FA">
        <w:rPr>
          <w:rFonts w:asciiTheme="minorBidi" w:hAnsiTheme="minorBidi"/>
          <w:sz w:val="24"/>
          <w:szCs w:val="24"/>
        </w:rPr>
        <w:t>Yossi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465FED" w:rsidRPr="00A252FA">
        <w:rPr>
          <w:rFonts w:asciiTheme="minorBidi" w:hAnsiTheme="minorBidi"/>
          <w:sz w:val="24"/>
          <w:szCs w:val="24"/>
        </w:rPr>
        <w:t>HaGelili,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465FED" w:rsidRPr="00A252FA">
        <w:rPr>
          <w:rFonts w:asciiTheme="minorBidi" w:hAnsiTheme="minorBidi"/>
          <w:sz w:val="24"/>
          <w:szCs w:val="24"/>
        </w:rPr>
        <w:t>and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writes:</w:t>
      </w:r>
      <w:r w:rsidR="00D05B29">
        <w:rPr>
          <w:rFonts w:asciiTheme="minorBidi" w:hAnsiTheme="minorBidi"/>
          <w:sz w:val="24"/>
          <w:szCs w:val="24"/>
        </w:rPr>
        <w:t xml:space="preserve"> </w:t>
      </w:r>
    </w:p>
    <w:p w14:paraId="1007D0F4" w14:textId="77777777" w:rsidR="00A252FA" w:rsidRPr="00A252FA" w:rsidRDefault="00A252FA" w:rsidP="00BC192E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E0CF9CA" w14:textId="6A9A42D4" w:rsidR="00560B15" w:rsidRDefault="00560B15" w:rsidP="00BC192E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A252FA">
        <w:rPr>
          <w:rFonts w:asciiTheme="minorBidi" w:hAnsiTheme="minorBidi"/>
          <w:sz w:val="24"/>
          <w:szCs w:val="24"/>
        </w:rPr>
        <w:lastRenderedPageBreak/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time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for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wearing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i/>
          <w:iCs/>
          <w:sz w:val="24"/>
          <w:szCs w:val="24"/>
        </w:rPr>
        <w:t>tefillin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day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and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not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night,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[</w:t>
      </w:r>
      <w:r w:rsidRPr="00A252FA">
        <w:rPr>
          <w:rFonts w:asciiTheme="minorBidi" w:hAnsiTheme="minorBidi"/>
          <w:i/>
          <w:iCs/>
          <w:sz w:val="24"/>
          <w:szCs w:val="24"/>
        </w:rPr>
        <w:t>Shemot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13:10]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states: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"And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you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shall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observe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statute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its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appointed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time,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from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day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to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day."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"This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statute"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refers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to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A252FA">
        <w:rPr>
          <w:rFonts w:asciiTheme="minorBidi" w:hAnsiTheme="minorBidi"/>
          <w:sz w:val="24"/>
          <w:szCs w:val="24"/>
        </w:rPr>
        <w:t>mitzva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of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i/>
          <w:iCs/>
          <w:sz w:val="24"/>
          <w:szCs w:val="24"/>
        </w:rPr>
        <w:t>tefillin</w:t>
      </w:r>
      <w:r w:rsidR="00E92ECB" w:rsidRPr="00A252FA">
        <w:rPr>
          <w:rFonts w:asciiTheme="minorBidi" w:hAnsiTheme="minorBidi"/>
          <w:sz w:val="24"/>
          <w:szCs w:val="24"/>
        </w:rPr>
        <w:t>…</w:t>
      </w:r>
    </w:p>
    <w:p w14:paraId="72DBD593" w14:textId="77777777" w:rsidR="00A252FA" w:rsidRPr="00A252FA" w:rsidRDefault="00A252FA" w:rsidP="00BC192E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55C33E92" w14:textId="492D8214" w:rsidR="00E92ECB" w:rsidRDefault="00E92ECB" w:rsidP="00BC192E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A252FA">
        <w:rPr>
          <w:rFonts w:asciiTheme="minorBidi" w:hAnsiTheme="minorBidi"/>
          <w:sz w:val="24"/>
          <w:szCs w:val="24"/>
        </w:rPr>
        <w:t>A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person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who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puts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C06DEC" w:rsidRPr="00C06DEC">
        <w:rPr>
          <w:rFonts w:asciiTheme="minorBidi" w:hAnsiTheme="minorBidi"/>
          <w:i/>
          <w:iCs/>
          <w:sz w:val="24"/>
          <w:szCs w:val="24"/>
        </w:rPr>
        <w:t>tefillin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after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sunset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transgresses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Scriptural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prohibition,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[implied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by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720AAC">
        <w:rPr>
          <w:rFonts w:asciiTheme="minorBidi" w:hAnsiTheme="minorBidi"/>
          <w:i/>
          <w:iCs/>
          <w:sz w:val="24"/>
          <w:szCs w:val="24"/>
        </w:rPr>
        <w:t>Shemot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13:10]: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"And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you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shall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observe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statute...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from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day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to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day."</w:t>
      </w:r>
    </w:p>
    <w:p w14:paraId="5A2B2D41" w14:textId="77777777" w:rsidR="00A252FA" w:rsidRPr="00A252FA" w:rsidRDefault="00A252FA" w:rsidP="00BC192E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735F94A8" w14:textId="03984308" w:rsidR="00DC1E03" w:rsidRDefault="00FD5C9A" w:rsidP="00BC192E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However, m</w:t>
      </w:r>
      <w:r w:rsidRPr="00A252FA">
        <w:rPr>
          <w:rFonts w:asciiTheme="minorBidi" w:hAnsiTheme="minorBidi"/>
          <w:sz w:val="24"/>
          <w:szCs w:val="24"/>
        </w:rPr>
        <w:t>ost</w:t>
      </w:r>
      <w:r>
        <w:rPr>
          <w:rFonts w:asciiTheme="minorBidi" w:hAnsiTheme="minorBidi"/>
          <w:sz w:val="24"/>
          <w:szCs w:val="24"/>
        </w:rPr>
        <w:t xml:space="preserve"> </w:t>
      </w:r>
      <w:r w:rsidR="00560B15" w:rsidRPr="00A252FA">
        <w:rPr>
          <w:rFonts w:asciiTheme="minorBidi" w:hAnsiTheme="minorBidi"/>
          <w:i/>
          <w:iCs/>
          <w:sz w:val="24"/>
          <w:szCs w:val="24"/>
        </w:rPr>
        <w:t>Rishonim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560B15" w:rsidRPr="00A252FA">
        <w:rPr>
          <w:rFonts w:asciiTheme="minorBidi" w:hAnsiTheme="minorBidi"/>
          <w:sz w:val="24"/>
          <w:szCs w:val="24"/>
        </w:rPr>
        <w:t>(see,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560B15" w:rsidRPr="00A252FA">
        <w:rPr>
          <w:rFonts w:asciiTheme="minorBidi" w:hAnsiTheme="minorBidi"/>
          <w:sz w:val="24"/>
          <w:szCs w:val="24"/>
        </w:rPr>
        <w:t>for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560B15" w:rsidRPr="00A252FA">
        <w:rPr>
          <w:rFonts w:asciiTheme="minorBidi" w:hAnsiTheme="minorBidi"/>
          <w:sz w:val="24"/>
          <w:szCs w:val="24"/>
        </w:rPr>
        <w:t>example,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560B15" w:rsidRPr="00A252FA">
        <w:rPr>
          <w:rFonts w:asciiTheme="minorBidi" w:hAnsiTheme="minorBidi"/>
          <w:sz w:val="24"/>
          <w:szCs w:val="24"/>
        </w:rPr>
        <w:t>Rosh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560B15" w:rsidRPr="00720AAC">
        <w:rPr>
          <w:rFonts w:asciiTheme="minorBidi" w:hAnsiTheme="minorBidi"/>
          <w:i/>
          <w:iCs/>
          <w:sz w:val="24"/>
          <w:szCs w:val="24"/>
        </w:rPr>
        <w:t>Hilkhot</w:t>
      </w:r>
      <w:r w:rsidR="00D05B29" w:rsidRPr="00720AAC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560B15" w:rsidRPr="00720AAC">
        <w:rPr>
          <w:rFonts w:asciiTheme="minorBidi" w:hAnsiTheme="minorBidi"/>
          <w:i/>
          <w:iCs/>
          <w:sz w:val="24"/>
          <w:szCs w:val="24"/>
        </w:rPr>
        <w:t>Tefillin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560B15" w:rsidRPr="00A252FA">
        <w:rPr>
          <w:rFonts w:asciiTheme="minorBidi" w:hAnsiTheme="minorBidi"/>
          <w:sz w:val="24"/>
          <w:szCs w:val="24"/>
        </w:rPr>
        <w:t>17)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560B15" w:rsidRPr="00A252FA">
        <w:rPr>
          <w:rFonts w:asciiTheme="minorBidi" w:hAnsiTheme="minorBidi"/>
          <w:sz w:val="24"/>
          <w:szCs w:val="24"/>
        </w:rPr>
        <w:t>disagree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560B15" w:rsidRPr="00A252FA">
        <w:rPr>
          <w:rFonts w:asciiTheme="minorBidi" w:hAnsiTheme="minorBidi"/>
          <w:sz w:val="24"/>
          <w:szCs w:val="24"/>
        </w:rPr>
        <w:t>and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560B15" w:rsidRPr="00A252FA">
        <w:rPr>
          <w:rFonts w:asciiTheme="minorBidi" w:hAnsiTheme="minorBidi"/>
          <w:sz w:val="24"/>
          <w:szCs w:val="24"/>
        </w:rPr>
        <w:t>maintain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560B15" w:rsidRPr="00A252FA">
        <w:rPr>
          <w:rFonts w:asciiTheme="minorBidi" w:hAnsiTheme="minorBidi"/>
          <w:sz w:val="24"/>
          <w:szCs w:val="24"/>
        </w:rPr>
        <w:t>that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560B15" w:rsidRPr="00A252FA">
        <w:rPr>
          <w:rFonts w:asciiTheme="minorBidi" w:hAnsiTheme="minorBidi"/>
          <w:sz w:val="24"/>
          <w:szCs w:val="24"/>
        </w:rPr>
        <w:t>night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560B15" w:rsidRPr="00A252FA">
        <w:rPr>
          <w:rFonts w:asciiTheme="minorBidi" w:hAnsiTheme="minorBidi"/>
          <w:sz w:val="24"/>
          <w:szCs w:val="24"/>
        </w:rPr>
        <w:t>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560B15" w:rsidRPr="00A252FA">
        <w:rPr>
          <w:rFonts w:asciiTheme="minorBidi" w:hAnsiTheme="minorBidi"/>
          <w:sz w:val="24"/>
          <w:szCs w:val="24"/>
        </w:rPr>
        <w:t>considered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560B15" w:rsidRPr="00A252FA">
        <w:rPr>
          <w:rFonts w:asciiTheme="minorBidi" w:hAnsiTheme="minorBidi"/>
          <w:sz w:val="24"/>
          <w:szCs w:val="24"/>
        </w:rPr>
        <w:t>to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560B15" w:rsidRPr="00A252FA">
        <w:rPr>
          <w:rFonts w:asciiTheme="minorBidi" w:hAnsiTheme="minorBidi"/>
          <w:sz w:val="24"/>
          <w:szCs w:val="24"/>
        </w:rPr>
        <w:t>be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560B15" w:rsidRPr="00A252FA">
        <w:rPr>
          <w:rFonts w:asciiTheme="minorBidi" w:hAnsiTheme="minorBidi"/>
          <w:sz w:val="24"/>
          <w:szCs w:val="24"/>
        </w:rPr>
        <w:t>“</w:t>
      </w:r>
      <w:r w:rsidR="00560B15" w:rsidRPr="00A252FA">
        <w:rPr>
          <w:rFonts w:asciiTheme="minorBidi" w:hAnsiTheme="minorBidi"/>
          <w:i/>
          <w:iCs/>
          <w:sz w:val="24"/>
          <w:szCs w:val="24"/>
        </w:rPr>
        <w:t>zman</w:t>
      </w:r>
      <w:r w:rsidR="00D05B29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560B15" w:rsidRPr="00A252FA">
        <w:rPr>
          <w:rFonts w:asciiTheme="minorBidi" w:hAnsiTheme="minorBidi"/>
          <w:i/>
          <w:iCs/>
          <w:sz w:val="24"/>
          <w:szCs w:val="24"/>
        </w:rPr>
        <w:t>tefillin</w:t>
      </w:r>
      <w:r w:rsidR="00A252FA">
        <w:rPr>
          <w:rFonts w:asciiTheme="minorBidi" w:hAnsiTheme="minorBidi"/>
          <w:sz w:val="24"/>
          <w:szCs w:val="24"/>
        </w:rPr>
        <w:t>.</w:t>
      </w:r>
      <w:r w:rsidR="00560B15" w:rsidRPr="00A252FA">
        <w:rPr>
          <w:rFonts w:asciiTheme="minorBidi" w:hAnsiTheme="minorBidi"/>
          <w:sz w:val="24"/>
          <w:szCs w:val="24"/>
        </w:rPr>
        <w:t>”</w:t>
      </w:r>
      <w:r w:rsidR="00D05B29">
        <w:rPr>
          <w:rFonts w:asciiTheme="minorBidi" w:hAnsiTheme="minorBidi"/>
          <w:sz w:val="24"/>
          <w:szCs w:val="24"/>
        </w:rPr>
        <w:t xml:space="preserve"> </w:t>
      </w:r>
    </w:p>
    <w:p w14:paraId="0DC50DD5" w14:textId="77777777" w:rsidR="00A252FA" w:rsidRPr="00A252FA" w:rsidRDefault="00A252FA" w:rsidP="00BC192E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52A0BB1" w14:textId="5218849F" w:rsidR="00560B15" w:rsidRDefault="00DC1E03" w:rsidP="00BC192E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9A2798">
        <w:rPr>
          <w:rFonts w:asciiTheme="minorBidi" w:hAnsiTheme="minorBidi"/>
          <w:i/>
          <w:iCs/>
          <w:sz w:val="24"/>
          <w:szCs w:val="24"/>
        </w:rPr>
        <w:t>Shulchan</w:t>
      </w:r>
      <w:r w:rsidR="00D05B29" w:rsidRPr="009A2798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9A2798">
        <w:rPr>
          <w:rFonts w:asciiTheme="minorBidi" w:hAnsiTheme="minorBidi"/>
          <w:i/>
          <w:iCs/>
          <w:sz w:val="24"/>
          <w:szCs w:val="24"/>
        </w:rPr>
        <w:t>Arukh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(</w:t>
      </w:r>
      <w:r w:rsidR="00FD5C9A">
        <w:rPr>
          <w:rFonts w:asciiTheme="minorBidi" w:hAnsiTheme="minorBidi"/>
          <w:sz w:val="24"/>
          <w:szCs w:val="24"/>
        </w:rPr>
        <w:t xml:space="preserve">OC </w:t>
      </w:r>
      <w:r w:rsidRPr="00A252FA">
        <w:rPr>
          <w:rFonts w:asciiTheme="minorBidi" w:hAnsiTheme="minorBidi"/>
          <w:sz w:val="24"/>
          <w:szCs w:val="24"/>
        </w:rPr>
        <w:t>30:2)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rules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accordance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with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Rosh,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and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rules:</w:t>
      </w:r>
    </w:p>
    <w:p w14:paraId="45072E7D" w14:textId="77777777" w:rsidR="00A252FA" w:rsidRPr="00A252FA" w:rsidRDefault="00A252FA" w:rsidP="00BC192E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5DCF65D1" w14:textId="719DEE0C" w:rsidR="00DC1E03" w:rsidRDefault="00DC1E03" w:rsidP="00BC192E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A252FA">
        <w:rPr>
          <w:rFonts w:asciiTheme="minorBidi" w:hAnsiTheme="minorBidi"/>
          <w:sz w:val="24"/>
          <w:szCs w:val="24"/>
        </w:rPr>
        <w:t>One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prohibited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to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put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FD5C9A">
        <w:rPr>
          <w:rFonts w:asciiTheme="minorBidi" w:hAnsiTheme="minorBidi"/>
          <w:i/>
          <w:iCs/>
          <w:sz w:val="24"/>
          <w:szCs w:val="24"/>
        </w:rPr>
        <w:t>t</w:t>
      </w:r>
      <w:r w:rsidRPr="00A252FA">
        <w:rPr>
          <w:rFonts w:asciiTheme="minorBidi" w:hAnsiTheme="minorBidi"/>
          <w:i/>
          <w:iCs/>
          <w:sz w:val="24"/>
          <w:szCs w:val="24"/>
        </w:rPr>
        <w:t>efillin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night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since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may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forget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[that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has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them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on]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and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sleep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them.</w:t>
      </w:r>
      <w:r w:rsidR="00D05B29">
        <w:rPr>
          <w:rFonts w:asciiTheme="minorBidi" w:hAnsiTheme="minorBidi"/>
          <w:sz w:val="24"/>
          <w:szCs w:val="24"/>
        </w:rPr>
        <w:t xml:space="preserve"> </w:t>
      </w:r>
    </w:p>
    <w:p w14:paraId="3E716636" w14:textId="77777777" w:rsidR="00A252FA" w:rsidRPr="00A252FA" w:rsidRDefault="00A252FA" w:rsidP="00BC192E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4E32640A" w14:textId="7AB2649D" w:rsidR="00E92ECB" w:rsidRDefault="00DC1E03" w:rsidP="00BC192E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252FA">
        <w:rPr>
          <w:rFonts w:asciiTheme="minorBidi" w:hAnsiTheme="minorBidi"/>
          <w:sz w:val="24"/>
          <w:szCs w:val="24"/>
        </w:rPr>
        <w:t>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other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words,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while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nighttime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considered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to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be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i/>
          <w:iCs/>
          <w:sz w:val="24"/>
          <w:szCs w:val="24"/>
        </w:rPr>
        <w:t>zman</w:t>
      </w:r>
      <w:r w:rsidR="00D05B29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A252FA">
        <w:rPr>
          <w:rFonts w:asciiTheme="minorBidi" w:hAnsiTheme="minorBidi"/>
          <w:i/>
          <w:iCs/>
          <w:sz w:val="24"/>
          <w:szCs w:val="24"/>
        </w:rPr>
        <w:t>tefillin</w:t>
      </w:r>
      <w:r w:rsidRPr="00A252FA">
        <w:rPr>
          <w:rFonts w:asciiTheme="minorBidi" w:hAnsiTheme="minorBidi"/>
          <w:sz w:val="24"/>
          <w:szCs w:val="24"/>
        </w:rPr>
        <w:t>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FD5C9A" w:rsidRPr="00A252FA">
        <w:rPr>
          <w:rFonts w:asciiTheme="minorBidi" w:hAnsiTheme="minorBidi"/>
          <w:sz w:val="24"/>
          <w:szCs w:val="24"/>
        </w:rPr>
        <w:t>one</w:t>
      </w:r>
      <w:r w:rsidR="00FD5C9A">
        <w:rPr>
          <w:rFonts w:asciiTheme="minorBidi" w:hAnsiTheme="minorBidi"/>
          <w:sz w:val="24"/>
          <w:szCs w:val="24"/>
        </w:rPr>
        <w:t xml:space="preserve"> </w:t>
      </w:r>
      <w:r w:rsidR="00FD5C9A" w:rsidRPr="00A252FA">
        <w:rPr>
          <w:rFonts w:asciiTheme="minorBidi" w:hAnsiTheme="minorBidi"/>
          <w:sz w:val="24"/>
          <w:szCs w:val="24"/>
        </w:rPr>
        <w:t>must</w:t>
      </w:r>
      <w:r w:rsidR="00FD5C9A">
        <w:rPr>
          <w:rFonts w:asciiTheme="minorBidi" w:hAnsiTheme="minorBidi"/>
          <w:sz w:val="24"/>
          <w:szCs w:val="24"/>
        </w:rPr>
        <w:t xml:space="preserve"> </w:t>
      </w:r>
      <w:r w:rsidR="00FD5C9A" w:rsidRPr="00A252FA">
        <w:rPr>
          <w:rFonts w:asciiTheme="minorBidi" w:hAnsiTheme="minorBidi"/>
          <w:sz w:val="24"/>
          <w:szCs w:val="24"/>
        </w:rPr>
        <w:t>not</w:t>
      </w:r>
      <w:r w:rsidR="00FD5C9A">
        <w:rPr>
          <w:rFonts w:asciiTheme="minorBidi" w:hAnsiTheme="minorBidi"/>
          <w:sz w:val="24"/>
          <w:szCs w:val="24"/>
        </w:rPr>
        <w:t xml:space="preserve"> </w:t>
      </w:r>
      <w:r w:rsidR="00FD5C9A" w:rsidRPr="00A252FA">
        <w:rPr>
          <w:rFonts w:asciiTheme="minorBidi" w:hAnsiTheme="minorBidi"/>
          <w:sz w:val="24"/>
          <w:szCs w:val="24"/>
        </w:rPr>
        <w:t>wear</w:t>
      </w:r>
      <w:r w:rsidR="00FD5C9A">
        <w:rPr>
          <w:rFonts w:asciiTheme="minorBidi" w:hAnsiTheme="minorBidi"/>
          <w:sz w:val="24"/>
          <w:szCs w:val="24"/>
        </w:rPr>
        <w:t xml:space="preserve"> </w:t>
      </w:r>
      <w:r w:rsidR="00FD5C9A" w:rsidRPr="00A252FA">
        <w:rPr>
          <w:rFonts w:asciiTheme="minorBidi" w:hAnsiTheme="minorBidi"/>
          <w:sz w:val="24"/>
          <w:szCs w:val="24"/>
        </w:rPr>
        <w:t>the</w:t>
      </w:r>
      <w:r w:rsidR="00FD5C9A">
        <w:rPr>
          <w:rFonts w:asciiTheme="minorBidi" w:hAnsiTheme="minorBidi"/>
          <w:sz w:val="24"/>
          <w:szCs w:val="24"/>
        </w:rPr>
        <w:t xml:space="preserve"> </w:t>
      </w:r>
      <w:r w:rsidR="00FD5C9A" w:rsidRPr="00A252FA">
        <w:rPr>
          <w:rFonts w:asciiTheme="minorBidi" w:hAnsiTheme="minorBidi"/>
          <w:i/>
          <w:iCs/>
          <w:sz w:val="24"/>
          <w:szCs w:val="24"/>
        </w:rPr>
        <w:t>tefillin</w:t>
      </w:r>
      <w:r w:rsidR="00FD5C9A">
        <w:rPr>
          <w:rFonts w:asciiTheme="minorBidi" w:hAnsiTheme="minorBidi"/>
          <w:sz w:val="24"/>
          <w:szCs w:val="24"/>
        </w:rPr>
        <w:t xml:space="preserve"> </w:t>
      </w:r>
      <w:r w:rsidR="00FD5C9A" w:rsidRPr="00A252FA">
        <w:rPr>
          <w:rFonts w:asciiTheme="minorBidi" w:hAnsiTheme="minorBidi"/>
          <w:sz w:val="24"/>
          <w:szCs w:val="24"/>
        </w:rPr>
        <w:t>at</w:t>
      </w:r>
      <w:r w:rsidR="00FD5C9A">
        <w:rPr>
          <w:rFonts w:asciiTheme="minorBidi" w:hAnsiTheme="minorBidi"/>
          <w:sz w:val="24"/>
          <w:szCs w:val="24"/>
        </w:rPr>
        <w:t xml:space="preserve"> </w:t>
      </w:r>
      <w:r w:rsidR="00FD5C9A" w:rsidRPr="00A252FA">
        <w:rPr>
          <w:rFonts w:asciiTheme="minorBidi" w:hAnsiTheme="minorBidi"/>
          <w:sz w:val="24"/>
          <w:szCs w:val="24"/>
        </w:rPr>
        <w:t xml:space="preserve">night </w:t>
      </w:r>
      <w:r w:rsidR="00FD5C9A">
        <w:rPr>
          <w:rFonts w:asciiTheme="minorBidi" w:hAnsiTheme="minorBidi"/>
          <w:sz w:val="24"/>
          <w:szCs w:val="24"/>
        </w:rPr>
        <w:t>because of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FD5C9A">
        <w:rPr>
          <w:rFonts w:asciiTheme="minorBidi" w:hAnsiTheme="minorBidi"/>
          <w:sz w:val="24"/>
          <w:szCs w:val="24"/>
        </w:rPr>
        <w:t xml:space="preserve">a </w:t>
      </w:r>
      <w:r w:rsidRPr="00A252FA">
        <w:rPr>
          <w:rFonts w:asciiTheme="minorBidi" w:hAnsiTheme="minorBidi"/>
          <w:sz w:val="24"/>
          <w:szCs w:val="24"/>
        </w:rPr>
        <w:t>concern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that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one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may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sleep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them</w:t>
      </w:r>
      <w:r w:rsidR="00465FED" w:rsidRPr="00A252FA">
        <w:rPr>
          <w:rFonts w:asciiTheme="minorBidi" w:hAnsiTheme="minorBidi"/>
          <w:sz w:val="24"/>
          <w:szCs w:val="24"/>
        </w:rPr>
        <w:t>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FD5C9A">
        <w:rPr>
          <w:rFonts w:asciiTheme="minorBidi" w:hAnsiTheme="minorBidi"/>
          <w:sz w:val="24"/>
          <w:szCs w:val="24"/>
        </w:rPr>
        <w:t xml:space="preserve">which </w:t>
      </w:r>
      <w:r w:rsidR="00465FED"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465FED" w:rsidRPr="00A252FA">
        <w:rPr>
          <w:rFonts w:asciiTheme="minorBidi" w:hAnsiTheme="minorBidi"/>
          <w:sz w:val="24"/>
          <w:szCs w:val="24"/>
        </w:rPr>
        <w:t>Talmud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FD5C9A">
        <w:rPr>
          <w:rFonts w:asciiTheme="minorBidi" w:hAnsiTheme="minorBidi"/>
          <w:sz w:val="24"/>
          <w:szCs w:val="24"/>
        </w:rPr>
        <w:t xml:space="preserve">elsewhere </w:t>
      </w:r>
      <w:r w:rsidR="00465FED" w:rsidRPr="00A252FA">
        <w:rPr>
          <w:rFonts w:asciiTheme="minorBidi" w:hAnsiTheme="minorBidi"/>
          <w:sz w:val="24"/>
          <w:szCs w:val="24"/>
        </w:rPr>
        <w:t>(</w:t>
      </w:r>
      <w:r w:rsidR="00465FED" w:rsidRPr="00A252FA">
        <w:rPr>
          <w:rFonts w:asciiTheme="minorBidi" w:hAnsiTheme="minorBidi"/>
          <w:i/>
          <w:iCs/>
          <w:sz w:val="24"/>
          <w:szCs w:val="24"/>
        </w:rPr>
        <w:t>Shabbat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465FED" w:rsidRPr="00A252FA">
        <w:rPr>
          <w:rFonts w:asciiTheme="minorBidi" w:hAnsiTheme="minorBidi"/>
          <w:sz w:val="24"/>
          <w:szCs w:val="24"/>
        </w:rPr>
        <w:t>130a)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465FED" w:rsidRPr="00A252FA">
        <w:rPr>
          <w:rFonts w:asciiTheme="minorBidi" w:hAnsiTheme="minorBidi"/>
          <w:sz w:val="24"/>
          <w:szCs w:val="24"/>
        </w:rPr>
        <w:t>teaches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FD5C9A">
        <w:rPr>
          <w:rFonts w:asciiTheme="minorBidi" w:hAnsiTheme="minorBidi"/>
          <w:sz w:val="24"/>
          <w:szCs w:val="24"/>
        </w:rPr>
        <w:t xml:space="preserve">is problematic: </w:t>
      </w:r>
      <w:r w:rsidR="00C06DEC" w:rsidRPr="00C06DEC">
        <w:rPr>
          <w:rFonts w:asciiTheme="minorBidi" w:hAnsiTheme="minorBidi"/>
          <w:i/>
          <w:iCs/>
          <w:sz w:val="24"/>
          <w:szCs w:val="24"/>
        </w:rPr>
        <w:t>tefillin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465FED" w:rsidRPr="00A252FA">
        <w:rPr>
          <w:rFonts w:asciiTheme="minorBidi" w:hAnsiTheme="minorBidi"/>
          <w:sz w:val="24"/>
          <w:szCs w:val="24"/>
        </w:rPr>
        <w:t>require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465FED" w:rsidRPr="00A252FA">
        <w:rPr>
          <w:rFonts w:asciiTheme="minorBidi" w:hAnsiTheme="minorBidi"/>
          <w:sz w:val="24"/>
          <w:szCs w:val="24"/>
        </w:rPr>
        <w:t>one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465FED" w:rsidRPr="00A252FA">
        <w:rPr>
          <w:rFonts w:asciiTheme="minorBidi" w:hAnsiTheme="minorBidi"/>
          <w:sz w:val="24"/>
          <w:szCs w:val="24"/>
        </w:rPr>
        <w:t>to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465FED" w:rsidRPr="00A252FA">
        <w:rPr>
          <w:rFonts w:asciiTheme="minorBidi" w:hAnsiTheme="minorBidi"/>
          <w:sz w:val="24"/>
          <w:szCs w:val="24"/>
        </w:rPr>
        <w:t>maintain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465FED" w:rsidRPr="00A252FA">
        <w:rPr>
          <w:rFonts w:asciiTheme="minorBidi" w:hAnsiTheme="minorBidi"/>
          <w:sz w:val="24"/>
          <w:szCs w:val="24"/>
        </w:rPr>
        <w:t>a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465FED" w:rsidRPr="00A252FA">
        <w:rPr>
          <w:rFonts w:asciiTheme="minorBidi" w:hAnsiTheme="minorBidi"/>
          <w:sz w:val="24"/>
          <w:szCs w:val="24"/>
        </w:rPr>
        <w:t>“</w:t>
      </w:r>
      <w:r w:rsidR="00465FED" w:rsidRPr="00A252FA">
        <w:rPr>
          <w:rFonts w:asciiTheme="minorBidi" w:hAnsiTheme="minorBidi"/>
          <w:i/>
          <w:iCs/>
          <w:sz w:val="24"/>
          <w:szCs w:val="24"/>
        </w:rPr>
        <w:t>guf</w:t>
      </w:r>
      <w:r w:rsidR="00D05B29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465FED" w:rsidRPr="00A252FA">
        <w:rPr>
          <w:rFonts w:asciiTheme="minorBidi" w:hAnsiTheme="minorBidi"/>
          <w:i/>
          <w:iCs/>
          <w:sz w:val="24"/>
          <w:szCs w:val="24"/>
        </w:rPr>
        <w:t>naki</w:t>
      </w:r>
      <w:r w:rsidR="00465FED" w:rsidRPr="00A252FA">
        <w:rPr>
          <w:rFonts w:asciiTheme="minorBidi" w:hAnsiTheme="minorBidi"/>
          <w:sz w:val="24"/>
          <w:szCs w:val="24"/>
        </w:rPr>
        <w:t>”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465FED" w:rsidRPr="00A252FA">
        <w:rPr>
          <w:rFonts w:asciiTheme="minorBidi" w:hAnsiTheme="minorBidi"/>
          <w:sz w:val="24"/>
          <w:szCs w:val="24"/>
        </w:rPr>
        <w:t>(a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465FED" w:rsidRPr="00A252FA">
        <w:rPr>
          <w:rFonts w:asciiTheme="minorBidi" w:hAnsiTheme="minorBidi"/>
          <w:sz w:val="24"/>
          <w:szCs w:val="24"/>
        </w:rPr>
        <w:t>clean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465FED" w:rsidRPr="00A252FA">
        <w:rPr>
          <w:rFonts w:asciiTheme="minorBidi" w:hAnsiTheme="minorBidi"/>
          <w:sz w:val="24"/>
          <w:szCs w:val="24"/>
        </w:rPr>
        <w:t>body),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465FED" w:rsidRPr="00A252FA">
        <w:rPr>
          <w:rFonts w:asciiTheme="minorBidi" w:hAnsiTheme="minorBidi"/>
          <w:sz w:val="24"/>
          <w:szCs w:val="24"/>
        </w:rPr>
        <w:t>and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465FED" w:rsidRPr="00A252FA">
        <w:rPr>
          <w:rFonts w:asciiTheme="minorBidi" w:hAnsiTheme="minorBidi"/>
          <w:sz w:val="24"/>
          <w:szCs w:val="24"/>
        </w:rPr>
        <w:t>therefore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465FED" w:rsidRPr="00A252FA">
        <w:rPr>
          <w:rFonts w:asciiTheme="minorBidi" w:hAnsiTheme="minorBidi"/>
          <w:sz w:val="24"/>
          <w:szCs w:val="24"/>
        </w:rPr>
        <w:t>one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465FED" w:rsidRPr="00A252FA">
        <w:rPr>
          <w:rFonts w:asciiTheme="minorBidi" w:hAnsiTheme="minorBidi"/>
          <w:sz w:val="24"/>
          <w:szCs w:val="24"/>
        </w:rPr>
        <w:t>may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465FED" w:rsidRPr="00A252FA">
        <w:rPr>
          <w:rFonts w:asciiTheme="minorBidi" w:hAnsiTheme="minorBidi"/>
          <w:sz w:val="24"/>
          <w:szCs w:val="24"/>
        </w:rPr>
        <w:t>not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465FED" w:rsidRPr="00A252FA">
        <w:rPr>
          <w:rFonts w:asciiTheme="minorBidi" w:hAnsiTheme="minorBidi"/>
          <w:sz w:val="24"/>
          <w:szCs w:val="24"/>
        </w:rPr>
        <w:t>sleep,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465FED" w:rsidRPr="00A252FA">
        <w:rPr>
          <w:rFonts w:asciiTheme="minorBidi" w:hAnsiTheme="minorBidi"/>
          <w:sz w:val="24"/>
          <w:szCs w:val="24"/>
        </w:rPr>
        <w:t>or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465FED" w:rsidRPr="00A252FA">
        <w:rPr>
          <w:rFonts w:asciiTheme="minorBidi" w:hAnsiTheme="minorBidi"/>
          <w:sz w:val="24"/>
          <w:szCs w:val="24"/>
        </w:rPr>
        <w:t>flatulate,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465FED" w:rsidRPr="00A252FA">
        <w:rPr>
          <w:rFonts w:asciiTheme="minorBidi" w:hAnsiTheme="minorBidi"/>
          <w:sz w:val="24"/>
          <w:szCs w:val="24"/>
        </w:rPr>
        <w:t>while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465FED" w:rsidRPr="00A252FA">
        <w:rPr>
          <w:rFonts w:asciiTheme="minorBidi" w:hAnsiTheme="minorBidi"/>
          <w:sz w:val="24"/>
          <w:szCs w:val="24"/>
        </w:rPr>
        <w:t>wearing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465FED" w:rsidRPr="00A252FA">
        <w:rPr>
          <w:rFonts w:asciiTheme="minorBidi" w:hAnsiTheme="minorBidi"/>
          <w:i/>
          <w:iCs/>
          <w:sz w:val="24"/>
          <w:szCs w:val="24"/>
        </w:rPr>
        <w:t>tefillin</w:t>
      </w:r>
      <w:r w:rsidR="00465FED" w:rsidRPr="00A252FA">
        <w:rPr>
          <w:rFonts w:asciiTheme="minorBidi" w:hAnsiTheme="minorBidi"/>
          <w:sz w:val="24"/>
          <w:szCs w:val="24"/>
        </w:rPr>
        <w:t>.</w:t>
      </w:r>
      <w:r w:rsidR="00D05B29">
        <w:rPr>
          <w:rFonts w:asciiTheme="minorBidi" w:hAnsiTheme="minorBidi"/>
          <w:sz w:val="24"/>
          <w:szCs w:val="24"/>
        </w:rPr>
        <w:t xml:space="preserve"> </w:t>
      </w:r>
    </w:p>
    <w:p w14:paraId="671ED9F1" w14:textId="77777777" w:rsidR="00A252FA" w:rsidRPr="00A252FA" w:rsidRDefault="00A252FA" w:rsidP="00BC192E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A8DEF34" w14:textId="58208839" w:rsidR="005047B0" w:rsidRDefault="00E92ECB" w:rsidP="00BC192E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252FA">
        <w:rPr>
          <w:rFonts w:asciiTheme="minorBidi" w:hAnsiTheme="minorBidi"/>
          <w:sz w:val="24"/>
          <w:szCs w:val="24"/>
        </w:rPr>
        <w:tab/>
      </w:r>
      <w:r w:rsidR="00F4627F" w:rsidRPr="00A252FA">
        <w:rPr>
          <w:rFonts w:asciiTheme="minorBidi" w:hAnsiTheme="minorBidi"/>
          <w:sz w:val="24"/>
          <w:szCs w:val="24"/>
        </w:rPr>
        <w:t>Must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F4627F" w:rsidRPr="00A252FA">
        <w:rPr>
          <w:rFonts w:asciiTheme="minorBidi" w:hAnsiTheme="minorBidi"/>
          <w:sz w:val="24"/>
          <w:szCs w:val="24"/>
        </w:rPr>
        <w:t>one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F4627F" w:rsidRPr="00A252FA">
        <w:rPr>
          <w:rFonts w:asciiTheme="minorBidi" w:hAnsiTheme="minorBidi"/>
          <w:sz w:val="24"/>
          <w:szCs w:val="24"/>
        </w:rPr>
        <w:t>remove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F4627F" w:rsidRPr="00A252FA">
        <w:rPr>
          <w:rFonts w:asciiTheme="minorBidi" w:hAnsiTheme="minorBidi"/>
          <w:sz w:val="24"/>
          <w:szCs w:val="24"/>
        </w:rPr>
        <w:t>his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F4627F" w:rsidRPr="00A252FA">
        <w:rPr>
          <w:rFonts w:asciiTheme="minorBidi" w:hAnsiTheme="minorBidi"/>
          <w:i/>
          <w:iCs/>
          <w:sz w:val="24"/>
          <w:szCs w:val="24"/>
        </w:rPr>
        <w:t>tefillin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F4627F" w:rsidRPr="00A252FA">
        <w:rPr>
          <w:rFonts w:asciiTheme="minorBidi" w:hAnsiTheme="minorBidi"/>
          <w:sz w:val="24"/>
          <w:szCs w:val="24"/>
        </w:rPr>
        <w:t>at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F4627F" w:rsidRPr="00A252FA">
        <w:rPr>
          <w:rFonts w:asciiTheme="minorBidi" w:hAnsiTheme="minorBidi"/>
          <w:sz w:val="24"/>
          <w:szCs w:val="24"/>
        </w:rPr>
        <w:t>night?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Talmud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(</w:t>
      </w:r>
      <w:r w:rsidRPr="00A252FA">
        <w:rPr>
          <w:rFonts w:asciiTheme="minorBidi" w:hAnsiTheme="minorBidi"/>
          <w:i/>
          <w:iCs/>
          <w:sz w:val="24"/>
          <w:szCs w:val="24"/>
        </w:rPr>
        <w:t>Menachot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36a)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teaches</w:t>
      </w:r>
      <w:r w:rsidR="005047B0" w:rsidRPr="00A252FA">
        <w:rPr>
          <w:rFonts w:asciiTheme="minorBidi" w:hAnsiTheme="minorBidi"/>
          <w:sz w:val="24"/>
          <w:szCs w:val="24"/>
        </w:rPr>
        <w:t>:</w:t>
      </w:r>
    </w:p>
    <w:p w14:paraId="1A4BF872" w14:textId="77777777" w:rsidR="00A252FA" w:rsidRPr="00A252FA" w:rsidRDefault="00A252FA" w:rsidP="00BC192E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8A452EB" w14:textId="70E149DA" w:rsidR="005047B0" w:rsidRDefault="005047B0" w:rsidP="00BC192E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A252FA">
        <w:rPr>
          <w:rFonts w:asciiTheme="minorBidi" w:hAnsiTheme="minorBidi"/>
          <w:sz w:val="24"/>
          <w:szCs w:val="24"/>
        </w:rPr>
        <w:t>And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until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when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does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one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wear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them?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Until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sun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sets.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R.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Yaakov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says: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Until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traffic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marketplace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ceases.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And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Rabbis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say: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Until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time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of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sleep.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And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Rabbis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concede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to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R.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Yaakov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that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if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one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removed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them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to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go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out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to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bathroom</w:t>
      </w:r>
      <w:r w:rsidR="00FD5C9A">
        <w:rPr>
          <w:rFonts w:asciiTheme="minorBidi" w:hAnsiTheme="minorBidi"/>
          <w:sz w:val="24"/>
          <w:szCs w:val="24"/>
        </w:rPr>
        <w:t>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to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enter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bathhouse</w:t>
      </w:r>
      <w:r w:rsidR="00FD5C9A">
        <w:rPr>
          <w:rFonts w:asciiTheme="minorBidi" w:hAnsiTheme="minorBidi"/>
          <w:sz w:val="24"/>
          <w:szCs w:val="24"/>
        </w:rPr>
        <w:t>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and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sun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set,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one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does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not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don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them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again.</w:t>
      </w:r>
    </w:p>
    <w:p w14:paraId="25A4CE89" w14:textId="77777777" w:rsidR="00A252FA" w:rsidRPr="00A252FA" w:rsidRDefault="00A252FA" w:rsidP="00BC192E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5F57AA62" w14:textId="7B235BFA" w:rsidR="00874146" w:rsidRDefault="00874146" w:rsidP="00BC192E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Talmud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implies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that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while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one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may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not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put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his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i/>
          <w:iCs/>
          <w:sz w:val="24"/>
          <w:szCs w:val="24"/>
        </w:rPr>
        <w:t>tefillin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night,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may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continue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to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wear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them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after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dark.</w:t>
      </w:r>
      <w:r w:rsidR="00D05B29">
        <w:rPr>
          <w:rFonts w:asciiTheme="minorBidi" w:hAnsiTheme="minorBidi"/>
          <w:sz w:val="24"/>
          <w:szCs w:val="24"/>
        </w:rPr>
        <w:t xml:space="preserve"> </w:t>
      </w:r>
    </w:p>
    <w:p w14:paraId="53A555B1" w14:textId="77777777" w:rsidR="00A252FA" w:rsidRPr="00A252FA" w:rsidRDefault="00A252FA" w:rsidP="00BC192E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1C78B91" w14:textId="28CAE222" w:rsidR="00F4627F" w:rsidRDefault="00874146" w:rsidP="00BC192E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A252FA">
        <w:rPr>
          <w:rFonts w:asciiTheme="minorBidi" w:hAnsiTheme="minorBidi"/>
          <w:sz w:val="24"/>
          <w:szCs w:val="24"/>
        </w:rPr>
        <w:t>Furthermore,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Talmud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teaches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that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F4627F" w:rsidRPr="00A252FA">
        <w:rPr>
          <w:rFonts w:asciiTheme="minorBidi" w:hAnsiTheme="minorBidi"/>
          <w:sz w:val="24"/>
          <w:szCs w:val="24"/>
        </w:rPr>
        <w:t>one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F4627F" w:rsidRPr="00A252FA">
        <w:rPr>
          <w:rFonts w:asciiTheme="minorBidi" w:hAnsiTheme="minorBidi"/>
          <w:sz w:val="24"/>
          <w:szCs w:val="24"/>
        </w:rPr>
        <w:t>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F4627F" w:rsidRPr="00A252FA">
        <w:rPr>
          <w:rFonts w:asciiTheme="minorBidi" w:hAnsiTheme="minorBidi"/>
          <w:sz w:val="24"/>
          <w:szCs w:val="24"/>
        </w:rPr>
        <w:t>permitted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F4627F" w:rsidRPr="00A252FA">
        <w:rPr>
          <w:rFonts w:asciiTheme="minorBidi" w:hAnsiTheme="minorBidi"/>
          <w:sz w:val="24"/>
          <w:szCs w:val="24"/>
        </w:rPr>
        <w:t>to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F4627F" w:rsidRPr="00A252FA">
        <w:rPr>
          <w:rFonts w:asciiTheme="minorBidi" w:hAnsiTheme="minorBidi"/>
          <w:sz w:val="24"/>
          <w:szCs w:val="24"/>
        </w:rPr>
        <w:t>wear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F4627F" w:rsidRPr="00A252FA">
        <w:rPr>
          <w:rFonts w:asciiTheme="minorBidi" w:hAnsiTheme="minorBidi"/>
          <w:i/>
          <w:iCs/>
          <w:sz w:val="24"/>
          <w:szCs w:val="24"/>
        </w:rPr>
        <w:t>tefillin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F4627F" w:rsidRPr="00A252FA">
        <w:rPr>
          <w:rFonts w:asciiTheme="minorBidi" w:hAnsiTheme="minorBidi"/>
          <w:sz w:val="24"/>
          <w:szCs w:val="24"/>
        </w:rPr>
        <w:t>at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F4627F" w:rsidRPr="00A252FA">
        <w:rPr>
          <w:rFonts w:asciiTheme="minorBidi" w:hAnsiTheme="minorBidi"/>
          <w:sz w:val="24"/>
          <w:szCs w:val="24"/>
        </w:rPr>
        <w:t>night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F4627F" w:rsidRPr="00A252FA">
        <w:rPr>
          <w:rFonts w:asciiTheme="minorBidi" w:hAnsiTheme="minorBidi"/>
          <w:sz w:val="24"/>
          <w:szCs w:val="24"/>
        </w:rPr>
        <w:t>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F4627F" w:rsidRPr="00A252FA">
        <w:rPr>
          <w:rFonts w:asciiTheme="minorBidi" w:hAnsiTheme="minorBidi"/>
          <w:sz w:val="24"/>
          <w:szCs w:val="24"/>
        </w:rPr>
        <w:t>order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F4627F" w:rsidRPr="00A252FA">
        <w:rPr>
          <w:rFonts w:asciiTheme="minorBidi" w:hAnsiTheme="minorBidi"/>
          <w:sz w:val="24"/>
          <w:szCs w:val="24"/>
        </w:rPr>
        <w:t>to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F4627F" w:rsidRPr="00A252FA">
        <w:rPr>
          <w:rFonts w:asciiTheme="minorBidi" w:hAnsiTheme="minorBidi"/>
          <w:sz w:val="24"/>
          <w:szCs w:val="24"/>
        </w:rPr>
        <w:t>protect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F4627F" w:rsidRPr="00A252FA">
        <w:rPr>
          <w:rFonts w:asciiTheme="minorBidi" w:hAnsiTheme="minorBidi"/>
          <w:sz w:val="24"/>
          <w:szCs w:val="24"/>
        </w:rPr>
        <w:t>them.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F4627F" w:rsidRPr="00A252FA">
        <w:rPr>
          <w:rFonts w:asciiTheme="minorBidi" w:hAnsiTheme="minorBidi"/>
          <w:sz w:val="24"/>
          <w:szCs w:val="24"/>
        </w:rPr>
        <w:t>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F4627F" w:rsidRPr="00A252FA">
        <w:rPr>
          <w:rFonts w:asciiTheme="minorBidi" w:hAnsiTheme="minorBidi"/>
          <w:sz w:val="24"/>
          <w:szCs w:val="24"/>
        </w:rPr>
        <w:t>this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F4627F" w:rsidRPr="00A252FA">
        <w:rPr>
          <w:rFonts w:asciiTheme="minorBidi" w:hAnsiTheme="minorBidi"/>
          <w:sz w:val="24"/>
          <w:szCs w:val="24"/>
        </w:rPr>
        <w:t>context,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F4627F"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FD5C9A">
        <w:rPr>
          <w:rFonts w:asciiTheme="minorBidi" w:hAnsiTheme="minorBidi"/>
          <w:sz w:val="24"/>
          <w:szCs w:val="24"/>
        </w:rPr>
        <w:t>G</w:t>
      </w:r>
      <w:r w:rsidR="00F4627F" w:rsidRPr="00A252FA">
        <w:rPr>
          <w:rFonts w:asciiTheme="minorBidi" w:hAnsiTheme="minorBidi"/>
          <w:sz w:val="24"/>
          <w:szCs w:val="24"/>
        </w:rPr>
        <w:t>emara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F4627F" w:rsidRPr="00A252FA">
        <w:rPr>
          <w:rFonts w:asciiTheme="minorBidi" w:hAnsiTheme="minorBidi"/>
          <w:sz w:val="24"/>
          <w:szCs w:val="24"/>
        </w:rPr>
        <w:t>relates:</w:t>
      </w:r>
    </w:p>
    <w:p w14:paraId="7B167261" w14:textId="77777777" w:rsidR="00A252FA" w:rsidRPr="00A252FA" w:rsidRDefault="00A252FA" w:rsidP="00BC192E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00B7D163" w14:textId="5A583306" w:rsidR="00F4627F" w:rsidRDefault="00F4627F" w:rsidP="00BC192E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A252FA">
        <w:rPr>
          <w:rFonts w:asciiTheme="minorBidi" w:hAnsiTheme="minorBidi"/>
          <w:sz w:val="24"/>
          <w:szCs w:val="24"/>
        </w:rPr>
        <w:t>And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Rabbi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Elazar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says: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And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5047B0" w:rsidRPr="00A252FA">
        <w:rPr>
          <w:rFonts w:asciiTheme="minorBidi" w:hAnsiTheme="minorBidi"/>
          <w:sz w:val="24"/>
          <w:szCs w:val="24"/>
        </w:rPr>
        <w:t>[</w:t>
      </w:r>
      <w:r w:rsidRPr="00A252FA">
        <w:rPr>
          <w:rFonts w:asciiTheme="minorBidi" w:hAnsiTheme="minorBidi"/>
          <w:sz w:val="24"/>
          <w:szCs w:val="24"/>
        </w:rPr>
        <w:t>although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prohibited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to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don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phylacteries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night</w:t>
      </w:r>
      <w:r w:rsidR="005047B0" w:rsidRPr="00A252FA">
        <w:rPr>
          <w:rFonts w:asciiTheme="minorBidi" w:hAnsiTheme="minorBidi"/>
          <w:sz w:val="24"/>
          <w:szCs w:val="24"/>
        </w:rPr>
        <w:t>]</w:t>
      </w:r>
      <w:r w:rsidRPr="00A252FA">
        <w:rPr>
          <w:rFonts w:asciiTheme="minorBidi" w:hAnsiTheme="minorBidi"/>
          <w:sz w:val="24"/>
          <w:szCs w:val="24"/>
        </w:rPr>
        <w:t>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if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one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does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so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order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to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safeguard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them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5047B0" w:rsidRPr="00A252FA">
        <w:rPr>
          <w:rFonts w:asciiTheme="minorBidi" w:hAnsiTheme="minorBidi"/>
          <w:sz w:val="24"/>
          <w:szCs w:val="24"/>
        </w:rPr>
        <w:t>[</w:t>
      </w:r>
      <w:r w:rsidRPr="00A252FA">
        <w:rPr>
          <w:rFonts w:asciiTheme="minorBidi" w:hAnsiTheme="minorBidi"/>
          <w:sz w:val="24"/>
          <w:szCs w:val="24"/>
        </w:rPr>
        <w:t>from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theft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and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like</w:t>
      </w:r>
      <w:r w:rsidR="005047B0" w:rsidRPr="00A252FA">
        <w:rPr>
          <w:rFonts w:asciiTheme="minorBidi" w:hAnsiTheme="minorBidi"/>
          <w:sz w:val="24"/>
          <w:szCs w:val="24"/>
        </w:rPr>
        <w:t>]</w:t>
      </w:r>
      <w:r w:rsidRPr="00A252FA">
        <w:rPr>
          <w:rFonts w:asciiTheme="minorBidi" w:hAnsiTheme="minorBidi"/>
          <w:sz w:val="24"/>
          <w:szCs w:val="24"/>
        </w:rPr>
        <w:t>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permitted.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And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Ravina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said: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was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sitting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before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Rav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Ashi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and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grew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dark,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and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donned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phylacteries.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And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said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to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him: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Does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Master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need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to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safeguard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them?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And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said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to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me: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Yes.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But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saw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that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his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intention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donning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them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was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not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that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needed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to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safeguard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them;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rather,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Rav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Ashi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holds: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halakha,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that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night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appropriate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time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for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phylacteries,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but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public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ruling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not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issued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to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that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effect.</w:t>
      </w:r>
    </w:p>
    <w:p w14:paraId="64F5BEE3" w14:textId="77777777" w:rsidR="00A252FA" w:rsidRPr="00A252FA" w:rsidRDefault="00A252FA" w:rsidP="00BC192E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4E6B7A05" w14:textId="4CBD662F" w:rsidR="00E92ECB" w:rsidRDefault="00E92ECB" w:rsidP="00BC192E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252FA">
        <w:rPr>
          <w:rFonts w:asciiTheme="minorBidi" w:hAnsiTheme="minorBidi"/>
          <w:sz w:val="24"/>
          <w:szCs w:val="24"/>
        </w:rPr>
        <w:t>This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passage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implies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that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although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one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may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not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put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one’s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D05B29">
        <w:rPr>
          <w:rFonts w:asciiTheme="minorBidi" w:hAnsiTheme="minorBidi"/>
          <w:i/>
          <w:iCs/>
          <w:sz w:val="24"/>
          <w:szCs w:val="24"/>
        </w:rPr>
        <w:t>tefillin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night,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they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need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not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be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removed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immediately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sunset.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874146" w:rsidRPr="00A252FA">
        <w:rPr>
          <w:rFonts w:asciiTheme="minorBidi" w:hAnsiTheme="minorBidi"/>
          <w:sz w:val="24"/>
          <w:szCs w:val="24"/>
        </w:rPr>
        <w:t>However,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874146" w:rsidRPr="00A252FA">
        <w:rPr>
          <w:rFonts w:asciiTheme="minorBidi" w:hAnsiTheme="minorBidi"/>
          <w:sz w:val="24"/>
          <w:szCs w:val="24"/>
        </w:rPr>
        <w:t>one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874146" w:rsidRPr="00A252FA">
        <w:rPr>
          <w:rFonts w:asciiTheme="minorBidi" w:hAnsiTheme="minorBidi"/>
          <w:sz w:val="24"/>
          <w:szCs w:val="24"/>
        </w:rPr>
        <w:t>should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874146" w:rsidRPr="00A252FA">
        <w:rPr>
          <w:rFonts w:asciiTheme="minorBidi" w:hAnsiTheme="minorBidi"/>
          <w:sz w:val="24"/>
          <w:szCs w:val="24"/>
        </w:rPr>
        <w:t>not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874146" w:rsidRPr="00A252FA">
        <w:rPr>
          <w:rFonts w:asciiTheme="minorBidi" w:hAnsiTheme="minorBidi"/>
          <w:sz w:val="24"/>
          <w:szCs w:val="24"/>
        </w:rPr>
        <w:t>explicitly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874146" w:rsidRPr="00A252FA">
        <w:rPr>
          <w:rFonts w:asciiTheme="minorBidi" w:hAnsiTheme="minorBidi"/>
          <w:sz w:val="24"/>
          <w:szCs w:val="24"/>
        </w:rPr>
        <w:t>say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874146" w:rsidRPr="00A252FA">
        <w:rPr>
          <w:rFonts w:asciiTheme="minorBidi" w:hAnsiTheme="minorBidi"/>
          <w:sz w:val="24"/>
          <w:szCs w:val="24"/>
        </w:rPr>
        <w:t>that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874146" w:rsidRPr="00A252FA">
        <w:rPr>
          <w:rFonts w:asciiTheme="minorBidi" w:hAnsiTheme="minorBidi"/>
          <w:sz w:val="24"/>
          <w:szCs w:val="24"/>
        </w:rPr>
        <w:t>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874146" w:rsidRPr="00A252FA">
        <w:rPr>
          <w:rFonts w:asciiTheme="minorBidi" w:hAnsiTheme="minorBidi"/>
          <w:sz w:val="24"/>
          <w:szCs w:val="24"/>
        </w:rPr>
        <w:t>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874146" w:rsidRPr="00A252FA">
        <w:rPr>
          <w:rFonts w:asciiTheme="minorBidi" w:hAnsiTheme="minorBidi"/>
          <w:sz w:val="24"/>
          <w:szCs w:val="24"/>
        </w:rPr>
        <w:t>intentionally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874146" w:rsidRPr="00A252FA">
        <w:rPr>
          <w:rFonts w:asciiTheme="minorBidi" w:hAnsiTheme="minorBidi"/>
          <w:sz w:val="24"/>
          <w:szCs w:val="24"/>
        </w:rPr>
        <w:t>wearing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874146" w:rsidRPr="00A252FA">
        <w:rPr>
          <w:rFonts w:asciiTheme="minorBidi" w:hAnsiTheme="minorBidi"/>
          <w:sz w:val="24"/>
          <w:szCs w:val="24"/>
        </w:rPr>
        <w:t>his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C06DEC" w:rsidRPr="00C06DEC">
        <w:rPr>
          <w:rFonts w:asciiTheme="minorBidi" w:hAnsiTheme="minorBidi"/>
          <w:i/>
          <w:iCs/>
          <w:sz w:val="24"/>
          <w:szCs w:val="24"/>
        </w:rPr>
        <w:t>tefillin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874146" w:rsidRPr="00A252FA">
        <w:rPr>
          <w:rFonts w:asciiTheme="minorBidi" w:hAnsiTheme="minorBidi"/>
          <w:sz w:val="24"/>
          <w:szCs w:val="24"/>
        </w:rPr>
        <w:t>after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874146" w:rsidRPr="00A252FA">
        <w:rPr>
          <w:rFonts w:asciiTheme="minorBidi" w:hAnsiTheme="minorBidi"/>
          <w:sz w:val="24"/>
          <w:szCs w:val="24"/>
        </w:rPr>
        <w:t>dark</w:t>
      </w:r>
      <w:r w:rsidR="00234CF3">
        <w:rPr>
          <w:rFonts w:asciiTheme="minorBidi" w:hAnsiTheme="minorBidi"/>
          <w:sz w:val="24"/>
          <w:szCs w:val="24"/>
        </w:rPr>
        <w:t>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874146" w:rsidRPr="00A252FA">
        <w:rPr>
          <w:rFonts w:asciiTheme="minorBidi" w:hAnsiTheme="minorBidi"/>
          <w:sz w:val="24"/>
          <w:szCs w:val="24"/>
        </w:rPr>
        <w:t>apparently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234CF3">
        <w:rPr>
          <w:rFonts w:asciiTheme="minorBidi" w:hAnsiTheme="minorBidi"/>
          <w:sz w:val="24"/>
          <w:szCs w:val="24"/>
        </w:rPr>
        <w:t>so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874146" w:rsidRPr="00A252FA">
        <w:rPr>
          <w:rFonts w:asciiTheme="minorBidi" w:hAnsiTheme="minorBidi"/>
          <w:sz w:val="24"/>
          <w:szCs w:val="24"/>
        </w:rPr>
        <w:t>others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234CF3">
        <w:rPr>
          <w:rFonts w:asciiTheme="minorBidi" w:hAnsiTheme="minorBidi"/>
          <w:sz w:val="24"/>
          <w:szCs w:val="24"/>
        </w:rPr>
        <w:t xml:space="preserve">will </w:t>
      </w:r>
      <w:r w:rsidR="00874146" w:rsidRPr="00A252FA">
        <w:rPr>
          <w:rFonts w:asciiTheme="minorBidi" w:hAnsiTheme="minorBidi"/>
          <w:sz w:val="24"/>
          <w:szCs w:val="24"/>
        </w:rPr>
        <w:t>not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874146" w:rsidRPr="00A252FA">
        <w:rPr>
          <w:rFonts w:asciiTheme="minorBidi" w:hAnsiTheme="minorBidi"/>
          <w:sz w:val="24"/>
          <w:szCs w:val="24"/>
        </w:rPr>
        <w:t>infer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874146" w:rsidRPr="00A252FA">
        <w:rPr>
          <w:rFonts w:asciiTheme="minorBidi" w:hAnsiTheme="minorBidi"/>
          <w:sz w:val="24"/>
          <w:szCs w:val="24"/>
        </w:rPr>
        <w:t>that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874146" w:rsidRPr="00A252FA">
        <w:rPr>
          <w:rFonts w:asciiTheme="minorBidi" w:hAnsiTheme="minorBidi"/>
          <w:sz w:val="24"/>
          <w:szCs w:val="24"/>
        </w:rPr>
        <w:t>it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874146" w:rsidRPr="00A252FA">
        <w:rPr>
          <w:rFonts w:asciiTheme="minorBidi" w:hAnsiTheme="minorBidi"/>
          <w:sz w:val="24"/>
          <w:szCs w:val="24"/>
        </w:rPr>
        <w:t>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874146" w:rsidRPr="00A252FA">
        <w:rPr>
          <w:rFonts w:asciiTheme="minorBidi" w:hAnsiTheme="minorBidi"/>
          <w:sz w:val="24"/>
          <w:szCs w:val="24"/>
        </w:rPr>
        <w:t>permitted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874146" w:rsidRPr="00A252FA">
        <w:rPr>
          <w:rFonts w:asciiTheme="minorBidi" w:hAnsiTheme="minorBidi"/>
          <w:sz w:val="24"/>
          <w:szCs w:val="24"/>
        </w:rPr>
        <w:t>to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874146" w:rsidRPr="00A252FA">
        <w:rPr>
          <w:rFonts w:asciiTheme="minorBidi" w:hAnsiTheme="minorBidi"/>
          <w:sz w:val="24"/>
          <w:szCs w:val="24"/>
        </w:rPr>
        <w:t>put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874146" w:rsidRPr="00A252FA">
        <w:rPr>
          <w:rFonts w:asciiTheme="minorBidi" w:hAnsiTheme="minorBidi"/>
          <w:sz w:val="24"/>
          <w:szCs w:val="24"/>
        </w:rPr>
        <w:t>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874146" w:rsidRPr="00D05B29">
        <w:rPr>
          <w:rFonts w:asciiTheme="minorBidi" w:hAnsiTheme="minorBidi"/>
          <w:i/>
          <w:iCs/>
          <w:sz w:val="24"/>
          <w:szCs w:val="24"/>
        </w:rPr>
        <w:t>tefi</w:t>
      </w:r>
      <w:r w:rsidR="00BA7CA6">
        <w:rPr>
          <w:rFonts w:asciiTheme="minorBidi" w:hAnsiTheme="minorBidi"/>
          <w:i/>
          <w:iCs/>
          <w:sz w:val="24"/>
          <w:szCs w:val="24"/>
        </w:rPr>
        <w:t>ll</w:t>
      </w:r>
      <w:r w:rsidR="00874146" w:rsidRPr="00D05B29">
        <w:rPr>
          <w:rFonts w:asciiTheme="minorBidi" w:hAnsiTheme="minorBidi"/>
          <w:i/>
          <w:iCs/>
          <w:sz w:val="24"/>
          <w:szCs w:val="24"/>
        </w:rPr>
        <w:t>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874146" w:rsidRPr="00A252FA">
        <w:rPr>
          <w:rFonts w:asciiTheme="minorBidi" w:hAnsiTheme="minorBidi"/>
          <w:sz w:val="24"/>
          <w:szCs w:val="24"/>
        </w:rPr>
        <w:t>after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874146" w:rsidRPr="00A252FA">
        <w:rPr>
          <w:rFonts w:asciiTheme="minorBidi" w:hAnsiTheme="minorBidi"/>
          <w:sz w:val="24"/>
          <w:szCs w:val="24"/>
        </w:rPr>
        <w:t>dark.</w:t>
      </w:r>
      <w:r w:rsidR="00D05B29">
        <w:rPr>
          <w:rFonts w:asciiTheme="minorBidi" w:hAnsiTheme="minorBidi"/>
          <w:sz w:val="24"/>
          <w:szCs w:val="24"/>
        </w:rPr>
        <w:t xml:space="preserve"> </w:t>
      </w:r>
    </w:p>
    <w:p w14:paraId="2E1A3FC7" w14:textId="77777777" w:rsidR="00D05B29" w:rsidRPr="00A252FA" w:rsidRDefault="00D05B29" w:rsidP="00BC192E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8E6AA7D" w14:textId="35589A91" w:rsidR="00E92ECB" w:rsidRDefault="00906824" w:rsidP="00BC192E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252FA">
        <w:rPr>
          <w:rFonts w:asciiTheme="minorBidi" w:hAnsiTheme="minorBidi"/>
          <w:sz w:val="24"/>
          <w:szCs w:val="24"/>
        </w:rPr>
        <w:lastRenderedPageBreak/>
        <w:tab/>
      </w:r>
      <w:r w:rsidR="00177753"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177753" w:rsidRPr="00A252FA">
        <w:rPr>
          <w:rFonts w:asciiTheme="minorBidi" w:hAnsiTheme="minorBidi"/>
          <w:sz w:val="24"/>
          <w:szCs w:val="24"/>
        </w:rPr>
        <w:t>Talmud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177753" w:rsidRPr="00A252FA">
        <w:rPr>
          <w:rFonts w:asciiTheme="minorBidi" w:hAnsiTheme="minorBidi"/>
          <w:sz w:val="24"/>
          <w:szCs w:val="24"/>
        </w:rPr>
        <w:t>(</w:t>
      </w:r>
      <w:r w:rsidR="00177753" w:rsidRPr="00D05B29">
        <w:rPr>
          <w:rFonts w:asciiTheme="minorBidi" w:hAnsiTheme="minorBidi"/>
          <w:i/>
          <w:iCs/>
          <w:sz w:val="24"/>
          <w:szCs w:val="24"/>
        </w:rPr>
        <w:t>Menachot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177753" w:rsidRPr="00A252FA">
        <w:rPr>
          <w:rFonts w:asciiTheme="minorBidi" w:hAnsiTheme="minorBidi"/>
          <w:sz w:val="24"/>
          <w:szCs w:val="24"/>
        </w:rPr>
        <w:t>36a)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177753" w:rsidRPr="00A252FA">
        <w:rPr>
          <w:rFonts w:asciiTheme="minorBidi" w:hAnsiTheme="minorBidi"/>
          <w:sz w:val="24"/>
          <w:szCs w:val="24"/>
        </w:rPr>
        <w:t>discusses</w:t>
      </w:r>
      <w:r w:rsidR="00750346">
        <w:rPr>
          <w:rFonts w:asciiTheme="minorBidi" w:hAnsiTheme="minorBidi"/>
          <w:sz w:val="24"/>
          <w:szCs w:val="24"/>
        </w:rPr>
        <w:t xml:space="preserve"> a scenario in which one might put </w:t>
      </w:r>
      <w:r w:rsidR="00750346" w:rsidRPr="00750346">
        <w:rPr>
          <w:rFonts w:asciiTheme="minorBidi" w:hAnsiTheme="minorBidi"/>
          <w:i/>
          <w:iCs/>
          <w:sz w:val="24"/>
          <w:szCs w:val="24"/>
        </w:rPr>
        <w:t>tefillin</w:t>
      </w:r>
      <w:r w:rsidR="00750346">
        <w:rPr>
          <w:rFonts w:asciiTheme="minorBidi" w:hAnsiTheme="minorBidi"/>
          <w:sz w:val="24"/>
          <w:szCs w:val="24"/>
        </w:rPr>
        <w:t xml:space="preserve"> on at night. </w:t>
      </w:r>
      <w:r w:rsidR="00D05B29">
        <w:rPr>
          <w:rFonts w:asciiTheme="minorBidi" w:hAnsiTheme="minorBidi"/>
          <w:sz w:val="24"/>
          <w:szCs w:val="24"/>
        </w:rPr>
        <w:t xml:space="preserve"> </w:t>
      </w:r>
    </w:p>
    <w:p w14:paraId="61DFEC8A" w14:textId="77777777" w:rsidR="00D05B29" w:rsidRPr="00A252FA" w:rsidRDefault="00D05B29" w:rsidP="00BC192E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F2DACB4" w14:textId="1A5DD9EC" w:rsidR="00C35136" w:rsidRDefault="00C35136" w:rsidP="00BC192E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Sages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taught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with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regard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to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phylacteries: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From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when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does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one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recite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blessing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over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them?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From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when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time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arrives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to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don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them.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How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so?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If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one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rising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early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to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leave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his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home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to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travel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road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and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afraid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lest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his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phylacteries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become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lost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during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journey,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dons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them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[even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night,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despite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fact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that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not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proper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time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for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mitzva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of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phylacteries].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And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when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time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for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their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mitzva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arrives,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morning,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touches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them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and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recites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blessing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over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them.</w:t>
      </w:r>
    </w:p>
    <w:p w14:paraId="3383FEEF" w14:textId="77777777" w:rsidR="00D05B29" w:rsidRPr="00A252FA" w:rsidRDefault="00D05B29" w:rsidP="00BC192E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713873AC" w14:textId="02C18C36" w:rsidR="009173DB" w:rsidRDefault="00C35136" w:rsidP="00BC192E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FD5C9A">
        <w:rPr>
          <w:rFonts w:asciiTheme="minorBidi" w:hAnsiTheme="minorBidi"/>
          <w:sz w:val="24"/>
          <w:szCs w:val="24"/>
        </w:rPr>
        <w:t>G</w:t>
      </w:r>
      <w:r w:rsidR="00FD5C9A" w:rsidRPr="00A252FA">
        <w:rPr>
          <w:rFonts w:asciiTheme="minorBidi" w:hAnsiTheme="minorBidi"/>
          <w:sz w:val="24"/>
          <w:szCs w:val="24"/>
        </w:rPr>
        <w:t>emara</w:t>
      </w:r>
      <w:r w:rsidR="00FD5C9A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relates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proofErr w:type="gramStart"/>
      <w:r w:rsidRPr="00A252FA">
        <w:rPr>
          <w:rFonts w:asciiTheme="minorBidi" w:hAnsiTheme="minorBidi"/>
          <w:sz w:val="24"/>
          <w:szCs w:val="24"/>
        </w:rPr>
        <w:t>that</w:t>
      </w:r>
      <w:proofErr w:type="gramEnd"/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if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9F6DA6">
        <w:rPr>
          <w:rFonts w:asciiTheme="minorBidi" w:hAnsiTheme="minorBidi"/>
          <w:sz w:val="24"/>
          <w:szCs w:val="24"/>
        </w:rPr>
        <w:t xml:space="preserve">necessary, </w:t>
      </w:r>
      <w:r w:rsidRPr="00A252FA">
        <w:rPr>
          <w:rFonts w:asciiTheme="minorBidi" w:hAnsiTheme="minorBidi"/>
          <w:sz w:val="24"/>
          <w:szCs w:val="24"/>
        </w:rPr>
        <w:t>one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9F6DA6">
        <w:rPr>
          <w:rFonts w:asciiTheme="minorBidi" w:hAnsiTheme="minorBidi"/>
          <w:sz w:val="24"/>
          <w:szCs w:val="24"/>
        </w:rPr>
        <w:t xml:space="preserve">may </w:t>
      </w:r>
      <w:r w:rsidRPr="00A252FA">
        <w:rPr>
          <w:rFonts w:asciiTheme="minorBidi" w:hAnsiTheme="minorBidi"/>
          <w:sz w:val="24"/>
          <w:szCs w:val="24"/>
        </w:rPr>
        <w:t>don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his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D05B29">
        <w:rPr>
          <w:rFonts w:asciiTheme="minorBidi" w:hAnsiTheme="minorBidi"/>
          <w:i/>
          <w:iCs/>
          <w:sz w:val="24"/>
          <w:szCs w:val="24"/>
        </w:rPr>
        <w:t>tefillin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while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still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night,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although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does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not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say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blessing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until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morning,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upon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“touching”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them.</w:t>
      </w:r>
      <w:r w:rsidR="00D05B29">
        <w:rPr>
          <w:rFonts w:asciiTheme="minorBidi" w:hAnsiTheme="minorBidi"/>
          <w:sz w:val="24"/>
          <w:szCs w:val="24"/>
        </w:rPr>
        <w:t xml:space="preserve"> </w:t>
      </w:r>
    </w:p>
    <w:p w14:paraId="1A3312B6" w14:textId="77777777" w:rsidR="00D05B29" w:rsidRPr="00A252FA" w:rsidRDefault="00D05B29" w:rsidP="00BC192E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C9A0CD5" w14:textId="2ECF0911" w:rsidR="009173DB" w:rsidRDefault="009173DB" w:rsidP="00BC192E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252FA">
        <w:rPr>
          <w:rFonts w:asciiTheme="minorBidi" w:hAnsiTheme="minorBidi"/>
          <w:sz w:val="24"/>
          <w:szCs w:val="24"/>
        </w:rPr>
        <w:tab/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D05B29">
        <w:rPr>
          <w:rFonts w:asciiTheme="minorBidi" w:hAnsiTheme="minorBidi"/>
          <w:i/>
          <w:iCs/>
          <w:sz w:val="24"/>
          <w:szCs w:val="24"/>
        </w:rPr>
        <w:t>Rishonim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relate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to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passage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light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of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broader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question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regarding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whether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nighttime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“</w:t>
      </w:r>
      <w:r w:rsidRPr="00D05B29">
        <w:rPr>
          <w:rFonts w:asciiTheme="minorBidi" w:hAnsiTheme="minorBidi"/>
          <w:i/>
          <w:iCs/>
          <w:sz w:val="24"/>
          <w:szCs w:val="24"/>
        </w:rPr>
        <w:t>zman</w:t>
      </w:r>
      <w:r w:rsidR="00D05B29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D05B29">
        <w:rPr>
          <w:rFonts w:asciiTheme="minorBidi" w:hAnsiTheme="minorBidi"/>
          <w:i/>
          <w:iCs/>
          <w:sz w:val="24"/>
          <w:szCs w:val="24"/>
        </w:rPr>
        <w:t>tefillin</w:t>
      </w:r>
      <w:r w:rsidR="00D05B29">
        <w:rPr>
          <w:rFonts w:asciiTheme="minorBidi" w:hAnsiTheme="minorBidi"/>
          <w:i/>
          <w:iCs/>
          <w:sz w:val="24"/>
          <w:szCs w:val="24"/>
        </w:rPr>
        <w:t>.</w:t>
      </w:r>
      <w:r w:rsidRPr="00A252FA">
        <w:rPr>
          <w:rFonts w:asciiTheme="minorBidi" w:hAnsiTheme="minorBidi"/>
          <w:sz w:val="24"/>
          <w:szCs w:val="24"/>
        </w:rPr>
        <w:t>”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750346">
        <w:rPr>
          <w:rFonts w:asciiTheme="minorBidi" w:hAnsiTheme="minorBidi"/>
          <w:i/>
          <w:iCs/>
          <w:sz w:val="24"/>
          <w:szCs w:val="24"/>
        </w:rPr>
        <w:t>Beit</w:t>
      </w:r>
      <w:r w:rsidR="00D05B29" w:rsidRPr="00750346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750346">
        <w:rPr>
          <w:rFonts w:asciiTheme="minorBidi" w:hAnsiTheme="minorBidi"/>
          <w:i/>
          <w:iCs/>
          <w:sz w:val="24"/>
          <w:szCs w:val="24"/>
        </w:rPr>
        <w:t>Yosef</w:t>
      </w:r>
      <w:r w:rsidRPr="00A252FA">
        <w:rPr>
          <w:rFonts w:asciiTheme="minorBidi" w:hAnsiTheme="minorBidi"/>
          <w:sz w:val="24"/>
          <w:szCs w:val="24"/>
        </w:rPr>
        <w:t>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for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example,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notes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that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Rambam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omits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passage,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and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explains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that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due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to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his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insistence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that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nighttime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not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“</w:t>
      </w:r>
      <w:r w:rsidRPr="00D05B29">
        <w:rPr>
          <w:rFonts w:asciiTheme="minorBidi" w:hAnsiTheme="minorBidi"/>
          <w:i/>
          <w:iCs/>
          <w:sz w:val="24"/>
          <w:szCs w:val="24"/>
        </w:rPr>
        <w:t>zman</w:t>
      </w:r>
      <w:r w:rsidR="00D05B29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D05B29">
        <w:rPr>
          <w:rFonts w:asciiTheme="minorBidi" w:hAnsiTheme="minorBidi"/>
          <w:i/>
          <w:iCs/>
          <w:sz w:val="24"/>
          <w:szCs w:val="24"/>
        </w:rPr>
        <w:t>tefillin</w:t>
      </w:r>
      <w:r w:rsidRPr="00A252FA">
        <w:rPr>
          <w:rFonts w:asciiTheme="minorBidi" w:hAnsiTheme="minorBidi"/>
          <w:sz w:val="24"/>
          <w:szCs w:val="24"/>
        </w:rPr>
        <w:t>.”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Rabbeinu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Peretz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(</w:t>
      </w:r>
      <w:r w:rsidRPr="00750346">
        <w:rPr>
          <w:rFonts w:asciiTheme="minorBidi" w:hAnsiTheme="minorBidi"/>
          <w:i/>
          <w:iCs/>
          <w:sz w:val="24"/>
          <w:szCs w:val="24"/>
        </w:rPr>
        <w:t>Hagahot</w:t>
      </w:r>
      <w:r w:rsidR="00D05B29" w:rsidRPr="00750346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750346">
        <w:rPr>
          <w:rFonts w:asciiTheme="minorBidi" w:hAnsiTheme="minorBidi"/>
          <w:i/>
          <w:iCs/>
          <w:sz w:val="24"/>
          <w:szCs w:val="24"/>
        </w:rPr>
        <w:t>Semak</w:t>
      </w:r>
      <w:r w:rsidRPr="00A252FA">
        <w:rPr>
          <w:rFonts w:asciiTheme="minorBidi" w:hAnsiTheme="minorBidi"/>
          <w:sz w:val="24"/>
          <w:szCs w:val="24"/>
        </w:rPr>
        <w:t>),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however,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offers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opposite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reading: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passage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accordance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with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view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which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maintains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that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nighttime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not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“</w:t>
      </w:r>
      <w:r w:rsidRPr="00D05B29">
        <w:rPr>
          <w:rFonts w:asciiTheme="minorBidi" w:hAnsiTheme="minorBidi"/>
          <w:i/>
          <w:iCs/>
          <w:sz w:val="24"/>
          <w:szCs w:val="24"/>
        </w:rPr>
        <w:t>zman</w:t>
      </w:r>
      <w:r w:rsidR="00D05B29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D05B29">
        <w:rPr>
          <w:rFonts w:asciiTheme="minorBidi" w:hAnsiTheme="minorBidi"/>
          <w:i/>
          <w:iCs/>
          <w:sz w:val="24"/>
          <w:szCs w:val="24"/>
        </w:rPr>
        <w:t>tefillin</w:t>
      </w:r>
      <w:r w:rsidR="00FD5C9A">
        <w:rPr>
          <w:rFonts w:asciiTheme="minorBidi" w:hAnsiTheme="minorBidi"/>
          <w:sz w:val="24"/>
          <w:szCs w:val="24"/>
        </w:rPr>
        <w:t>,</w:t>
      </w:r>
      <w:r w:rsidRPr="00A252FA">
        <w:rPr>
          <w:rFonts w:asciiTheme="minorBidi" w:hAnsiTheme="minorBidi"/>
          <w:sz w:val="24"/>
          <w:szCs w:val="24"/>
        </w:rPr>
        <w:t>”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and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FD5C9A">
        <w:rPr>
          <w:rFonts w:asciiTheme="minorBidi" w:hAnsiTheme="minorBidi"/>
          <w:sz w:val="24"/>
          <w:szCs w:val="24"/>
        </w:rPr>
        <w:t xml:space="preserve">that is why </w:t>
      </w:r>
      <w:r w:rsidRPr="00A252FA">
        <w:rPr>
          <w:rFonts w:asciiTheme="minorBidi" w:hAnsiTheme="minorBidi"/>
          <w:sz w:val="24"/>
          <w:szCs w:val="24"/>
        </w:rPr>
        <w:t>a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blessing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not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recited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until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morning.</w:t>
      </w:r>
      <w:r w:rsidR="00D05B29">
        <w:rPr>
          <w:rFonts w:asciiTheme="minorBidi" w:hAnsiTheme="minorBidi"/>
          <w:sz w:val="24"/>
          <w:szCs w:val="24"/>
        </w:rPr>
        <w:t xml:space="preserve"> </w:t>
      </w:r>
    </w:p>
    <w:p w14:paraId="44A78F3A" w14:textId="77777777" w:rsidR="00D05B29" w:rsidRPr="00A252FA" w:rsidRDefault="00D05B29" w:rsidP="00BC192E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539F462" w14:textId="40A205E9" w:rsidR="009173DB" w:rsidRDefault="009173DB" w:rsidP="00BC192E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252FA">
        <w:rPr>
          <w:rFonts w:asciiTheme="minorBidi" w:hAnsiTheme="minorBidi"/>
          <w:sz w:val="24"/>
          <w:szCs w:val="24"/>
        </w:rPr>
        <w:tab/>
        <w:t>Most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750346">
        <w:rPr>
          <w:rFonts w:asciiTheme="minorBidi" w:hAnsiTheme="minorBidi"/>
          <w:i/>
          <w:iCs/>
          <w:sz w:val="24"/>
          <w:szCs w:val="24"/>
        </w:rPr>
        <w:t>Rishonim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rule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accordance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with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passage,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and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based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upon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textual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variant,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write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that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even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one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who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not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concerned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that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his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C06DEC" w:rsidRPr="00C06DEC">
        <w:rPr>
          <w:rFonts w:asciiTheme="minorBidi" w:hAnsiTheme="minorBidi"/>
          <w:i/>
          <w:iCs/>
          <w:sz w:val="24"/>
          <w:szCs w:val="24"/>
        </w:rPr>
        <w:t>tefillin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may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be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lost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may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act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accordingly.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Therefore,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common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practice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some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areas,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during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winter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months,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to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don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C06DEC" w:rsidRPr="00C06DEC">
        <w:rPr>
          <w:rFonts w:asciiTheme="minorBidi" w:hAnsiTheme="minorBidi"/>
          <w:i/>
          <w:iCs/>
          <w:sz w:val="24"/>
          <w:szCs w:val="24"/>
        </w:rPr>
        <w:t>tefillin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before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daylight,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and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then,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when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“their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time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comes”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(see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below),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6B7BE3">
        <w:rPr>
          <w:rFonts w:asciiTheme="minorBidi" w:hAnsiTheme="minorBidi"/>
          <w:sz w:val="24"/>
          <w:szCs w:val="24"/>
        </w:rPr>
        <w:t xml:space="preserve">to </w:t>
      </w:r>
      <w:r w:rsidRPr="00A252FA">
        <w:rPr>
          <w:rFonts w:asciiTheme="minorBidi" w:hAnsiTheme="minorBidi"/>
          <w:sz w:val="24"/>
          <w:szCs w:val="24"/>
        </w:rPr>
        <w:t>touch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C06DEC" w:rsidRPr="00C06DEC">
        <w:rPr>
          <w:rFonts w:asciiTheme="minorBidi" w:hAnsiTheme="minorBidi"/>
          <w:i/>
          <w:iCs/>
          <w:sz w:val="24"/>
          <w:szCs w:val="24"/>
        </w:rPr>
        <w:t>tefillin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and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recite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blessings.</w:t>
      </w:r>
      <w:r w:rsidR="00D05B29">
        <w:rPr>
          <w:rFonts w:asciiTheme="minorBidi" w:hAnsiTheme="minorBidi"/>
          <w:sz w:val="24"/>
          <w:szCs w:val="24"/>
        </w:rPr>
        <w:t xml:space="preserve"> </w:t>
      </w:r>
    </w:p>
    <w:p w14:paraId="73E5CB31" w14:textId="77777777" w:rsidR="00D05B29" w:rsidRPr="00A252FA" w:rsidRDefault="00D05B29" w:rsidP="00BC192E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F005F87" w14:textId="22C9A0CD" w:rsidR="009173DB" w:rsidRDefault="00C06DEC" w:rsidP="00BC192E">
      <w:pPr>
        <w:bidi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C06DEC">
        <w:rPr>
          <w:rFonts w:asciiTheme="minorBidi" w:hAnsiTheme="minorBidi"/>
          <w:b/>
          <w:bCs/>
          <w:i/>
          <w:iCs/>
          <w:sz w:val="24"/>
          <w:szCs w:val="24"/>
        </w:rPr>
        <w:t>Tefillin</w:t>
      </w:r>
      <w:r w:rsidR="00D05B29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177753" w:rsidRPr="00A252FA">
        <w:rPr>
          <w:rFonts w:asciiTheme="minorBidi" w:hAnsiTheme="minorBidi"/>
          <w:b/>
          <w:bCs/>
          <w:sz w:val="24"/>
          <w:szCs w:val="24"/>
        </w:rPr>
        <w:t>in</w:t>
      </w:r>
      <w:r w:rsidR="00D05B29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177753" w:rsidRPr="00A252FA">
        <w:rPr>
          <w:rFonts w:asciiTheme="minorBidi" w:hAnsiTheme="minorBidi"/>
          <w:b/>
          <w:bCs/>
          <w:sz w:val="24"/>
          <w:szCs w:val="24"/>
        </w:rPr>
        <w:t>the</w:t>
      </w:r>
      <w:r w:rsidR="00D05B29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177753" w:rsidRPr="00A252FA">
        <w:rPr>
          <w:rFonts w:asciiTheme="minorBidi" w:hAnsiTheme="minorBidi"/>
          <w:b/>
          <w:bCs/>
          <w:sz w:val="24"/>
          <w:szCs w:val="24"/>
        </w:rPr>
        <w:t>Morning</w:t>
      </w:r>
    </w:p>
    <w:p w14:paraId="0DB60230" w14:textId="77777777" w:rsidR="00D05B29" w:rsidRPr="00A252FA" w:rsidRDefault="00D05B29" w:rsidP="00BC192E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1462E23" w14:textId="2C2A9431" w:rsidR="00177753" w:rsidRDefault="00177753" w:rsidP="00BC192E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252FA">
        <w:rPr>
          <w:rFonts w:asciiTheme="minorBidi" w:hAnsiTheme="minorBidi"/>
          <w:sz w:val="24"/>
          <w:szCs w:val="24"/>
        </w:rPr>
        <w:tab/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Talmud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(</w:t>
      </w:r>
      <w:r w:rsidRPr="00D05B29">
        <w:rPr>
          <w:rFonts w:asciiTheme="minorBidi" w:hAnsiTheme="minorBidi"/>
          <w:i/>
          <w:iCs/>
          <w:sz w:val="24"/>
          <w:szCs w:val="24"/>
        </w:rPr>
        <w:t>Berakhot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9b)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cites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numerous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opinions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regarding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earliest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time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that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one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may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recite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D05B29">
        <w:rPr>
          <w:rFonts w:asciiTheme="minorBidi" w:hAnsiTheme="minorBidi"/>
          <w:i/>
          <w:iCs/>
          <w:sz w:val="24"/>
          <w:szCs w:val="24"/>
        </w:rPr>
        <w:t>Keri’at</w:t>
      </w:r>
      <w:r w:rsidR="00D05B29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D05B29">
        <w:rPr>
          <w:rFonts w:asciiTheme="minorBidi" w:hAnsiTheme="minorBidi"/>
          <w:i/>
          <w:iCs/>
          <w:sz w:val="24"/>
          <w:szCs w:val="24"/>
        </w:rPr>
        <w:t>Shema</w:t>
      </w:r>
      <w:r w:rsidRPr="00A252FA">
        <w:rPr>
          <w:rFonts w:asciiTheme="minorBidi" w:hAnsiTheme="minorBidi"/>
          <w:sz w:val="24"/>
          <w:szCs w:val="24"/>
        </w:rPr>
        <w:t>.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5134FB">
        <w:rPr>
          <w:rFonts w:asciiTheme="minorBidi" w:hAnsiTheme="minorBidi"/>
          <w:sz w:val="24"/>
          <w:szCs w:val="24"/>
        </w:rPr>
        <w:t>G</w:t>
      </w:r>
      <w:r w:rsidRPr="00A252FA">
        <w:rPr>
          <w:rFonts w:asciiTheme="minorBidi" w:hAnsiTheme="minorBidi"/>
          <w:sz w:val="24"/>
          <w:szCs w:val="24"/>
        </w:rPr>
        <w:t>emara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concludes:</w:t>
      </w:r>
      <w:r w:rsidR="00D05B29">
        <w:rPr>
          <w:rFonts w:asciiTheme="minorBidi" w:hAnsiTheme="minorBidi"/>
          <w:sz w:val="24"/>
          <w:szCs w:val="24"/>
        </w:rPr>
        <w:t xml:space="preserve"> </w:t>
      </w:r>
    </w:p>
    <w:p w14:paraId="0832D6B5" w14:textId="77777777" w:rsidR="00D05B29" w:rsidRPr="00A252FA" w:rsidRDefault="00D05B29" w:rsidP="00BC192E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09126EE" w14:textId="1657D859" w:rsidR="00177753" w:rsidRDefault="00177753" w:rsidP="00BC192E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A252FA">
        <w:rPr>
          <w:rFonts w:asciiTheme="minorBidi" w:hAnsiTheme="minorBidi"/>
          <w:sz w:val="24"/>
          <w:szCs w:val="24"/>
        </w:rPr>
        <w:t>And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750346">
        <w:rPr>
          <w:rFonts w:asciiTheme="minorBidi" w:hAnsiTheme="minorBidi"/>
          <w:i/>
          <w:iCs/>
          <w:sz w:val="24"/>
          <w:szCs w:val="24"/>
        </w:rPr>
        <w:t>Acherim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say: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When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one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can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see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another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person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from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distance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of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four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D05B29">
        <w:rPr>
          <w:rFonts w:asciiTheme="minorBidi" w:hAnsiTheme="minorBidi"/>
          <w:i/>
          <w:iCs/>
          <w:sz w:val="24"/>
          <w:szCs w:val="24"/>
        </w:rPr>
        <w:t>amot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and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recognize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him.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Rav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Huna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said: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halakha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accordance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with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D05B29">
        <w:rPr>
          <w:rFonts w:asciiTheme="minorBidi" w:hAnsiTheme="minorBidi"/>
          <w:i/>
          <w:iCs/>
          <w:sz w:val="24"/>
          <w:szCs w:val="24"/>
        </w:rPr>
        <w:t>Acherim</w:t>
      </w:r>
      <w:r w:rsidRPr="00A252FA">
        <w:rPr>
          <w:rFonts w:asciiTheme="minorBidi" w:hAnsiTheme="minorBidi"/>
          <w:sz w:val="24"/>
          <w:szCs w:val="24"/>
        </w:rPr>
        <w:t>.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Abaye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said: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Regarding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time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from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which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one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may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don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phylacteries,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mitzva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incumbent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only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by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day,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halakha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accordance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with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D05B29">
        <w:rPr>
          <w:rFonts w:asciiTheme="minorBidi" w:hAnsiTheme="minorBidi"/>
          <w:i/>
          <w:iCs/>
          <w:sz w:val="24"/>
          <w:szCs w:val="24"/>
        </w:rPr>
        <w:t>Acherim</w:t>
      </w:r>
      <w:r w:rsidRPr="00A252FA">
        <w:rPr>
          <w:rFonts w:asciiTheme="minorBidi" w:hAnsiTheme="minorBidi"/>
          <w:sz w:val="24"/>
          <w:szCs w:val="24"/>
        </w:rPr>
        <w:t>.</w:t>
      </w:r>
    </w:p>
    <w:p w14:paraId="041AB25C" w14:textId="77777777" w:rsidR="00D05B29" w:rsidRPr="00A252FA" w:rsidRDefault="00D05B29" w:rsidP="00BC192E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1D2E3BDE" w14:textId="3B6C6E0F" w:rsidR="00874E17" w:rsidRDefault="00177753" w:rsidP="00BC192E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Talmud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Yerushalmi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5134FB">
        <w:rPr>
          <w:rFonts w:asciiTheme="minorBidi" w:hAnsiTheme="minorBidi"/>
          <w:sz w:val="24"/>
          <w:szCs w:val="24"/>
        </w:rPr>
        <w:t>(</w:t>
      </w:r>
      <w:r w:rsidRPr="00750346">
        <w:rPr>
          <w:rFonts w:asciiTheme="minorBidi" w:hAnsiTheme="minorBidi"/>
          <w:i/>
          <w:iCs/>
          <w:sz w:val="24"/>
          <w:szCs w:val="24"/>
        </w:rPr>
        <w:t>Berakhot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1:2)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explains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that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D05B29">
        <w:rPr>
          <w:rFonts w:asciiTheme="minorBidi" w:hAnsiTheme="minorBidi"/>
          <w:i/>
          <w:iCs/>
          <w:sz w:val="24"/>
          <w:szCs w:val="24"/>
        </w:rPr>
        <w:t>Acherim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refer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to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recognizing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person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who</w:t>
      </w:r>
      <w:r w:rsidR="00750346">
        <w:rPr>
          <w:rFonts w:asciiTheme="minorBidi" w:hAnsiTheme="minorBidi"/>
          <w:sz w:val="24"/>
          <w:szCs w:val="24"/>
        </w:rPr>
        <w:t>m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one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sees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occasionally.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Based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passage,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750346">
        <w:rPr>
          <w:rFonts w:asciiTheme="minorBidi" w:hAnsiTheme="minorBidi"/>
          <w:i/>
          <w:iCs/>
          <w:sz w:val="24"/>
          <w:szCs w:val="24"/>
        </w:rPr>
        <w:t>Shulchan</w:t>
      </w:r>
      <w:r w:rsidR="00D05B29" w:rsidRPr="00750346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750346">
        <w:rPr>
          <w:rFonts w:asciiTheme="minorBidi" w:hAnsiTheme="minorBidi"/>
          <w:i/>
          <w:iCs/>
          <w:sz w:val="24"/>
          <w:szCs w:val="24"/>
        </w:rPr>
        <w:t>Arukh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(30:1)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rules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that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one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may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don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C06DEC" w:rsidRPr="00C06DEC">
        <w:rPr>
          <w:rFonts w:asciiTheme="minorBidi" w:hAnsiTheme="minorBidi"/>
          <w:i/>
          <w:iCs/>
          <w:sz w:val="24"/>
          <w:szCs w:val="24"/>
        </w:rPr>
        <w:t>tefillin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874E17" w:rsidRPr="00A252FA">
        <w:rPr>
          <w:rFonts w:asciiTheme="minorBidi" w:hAnsiTheme="minorBidi"/>
          <w:sz w:val="24"/>
          <w:szCs w:val="24"/>
        </w:rPr>
        <w:t>“at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874E17"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874E17" w:rsidRPr="00A252FA">
        <w:rPr>
          <w:rFonts w:asciiTheme="minorBidi" w:hAnsiTheme="minorBidi"/>
          <w:sz w:val="24"/>
          <w:szCs w:val="24"/>
        </w:rPr>
        <w:t>time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874E17" w:rsidRPr="00A252FA">
        <w:rPr>
          <w:rFonts w:asciiTheme="minorBidi" w:hAnsiTheme="minorBidi"/>
          <w:sz w:val="24"/>
          <w:szCs w:val="24"/>
        </w:rPr>
        <w:t>when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874E17" w:rsidRPr="00A252FA">
        <w:rPr>
          <w:rFonts w:asciiTheme="minorBidi" w:hAnsiTheme="minorBidi"/>
          <w:sz w:val="24"/>
          <w:szCs w:val="24"/>
        </w:rPr>
        <w:t>one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874E17" w:rsidRPr="00A252FA">
        <w:rPr>
          <w:rFonts w:asciiTheme="minorBidi" w:hAnsiTheme="minorBidi"/>
          <w:sz w:val="24"/>
          <w:szCs w:val="24"/>
        </w:rPr>
        <w:t>can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874E17" w:rsidRPr="00A252FA">
        <w:rPr>
          <w:rFonts w:asciiTheme="minorBidi" w:hAnsiTheme="minorBidi"/>
          <w:sz w:val="24"/>
          <w:szCs w:val="24"/>
        </w:rPr>
        <w:t>see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874E17" w:rsidRPr="00A252FA">
        <w:rPr>
          <w:rFonts w:asciiTheme="minorBidi" w:hAnsiTheme="minorBidi"/>
          <w:sz w:val="24"/>
          <w:szCs w:val="24"/>
        </w:rPr>
        <w:t>a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874E17" w:rsidRPr="00A252FA">
        <w:rPr>
          <w:rFonts w:asciiTheme="minorBidi" w:hAnsiTheme="minorBidi"/>
          <w:sz w:val="24"/>
          <w:szCs w:val="24"/>
        </w:rPr>
        <w:t>friend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874E17" w:rsidRPr="00A252FA">
        <w:rPr>
          <w:rFonts w:asciiTheme="minorBidi" w:hAnsiTheme="minorBidi"/>
          <w:sz w:val="24"/>
          <w:szCs w:val="24"/>
        </w:rPr>
        <w:t>with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874E17" w:rsidRPr="00A252FA">
        <w:rPr>
          <w:rFonts w:asciiTheme="minorBidi" w:hAnsiTheme="minorBidi"/>
          <w:sz w:val="24"/>
          <w:szCs w:val="24"/>
        </w:rPr>
        <w:t>whom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874E17" w:rsidRPr="00A252FA">
        <w:rPr>
          <w:rFonts w:asciiTheme="minorBidi" w:hAnsiTheme="minorBidi"/>
          <w:sz w:val="24"/>
          <w:szCs w:val="24"/>
        </w:rPr>
        <w:t>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874E17" w:rsidRPr="00A252FA">
        <w:rPr>
          <w:rFonts w:asciiTheme="minorBidi" w:hAnsiTheme="minorBidi"/>
          <w:sz w:val="24"/>
          <w:szCs w:val="24"/>
        </w:rPr>
        <w:t>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874E17" w:rsidRPr="00A252FA">
        <w:rPr>
          <w:rFonts w:asciiTheme="minorBidi" w:hAnsiTheme="minorBidi"/>
          <w:sz w:val="24"/>
          <w:szCs w:val="24"/>
        </w:rPr>
        <w:t>slightly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874E17" w:rsidRPr="00A252FA">
        <w:rPr>
          <w:rFonts w:asciiTheme="minorBidi" w:hAnsiTheme="minorBidi"/>
          <w:sz w:val="24"/>
          <w:szCs w:val="24"/>
        </w:rPr>
        <w:t>acquainted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874E17" w:rsidRPr="00A252FA">
        <w:rPr>
          <w:rFonts w:asciiTheme="minorBidi" w:hAnsiTheme="minorBidi"/>
          <w:sz w:val="24"/>
          <w:szCs w:val="24"/>
        </w:rPr>
        <w:t>(</w:t>
      </w:r>
      <w:r w:rsidR="00874E17" w:rsidRPr="00D05B29">
        <w:rPr>
          <w:rFonts w:asciiTheme="minorBidi" w:hAnsiTheme="minorBidi"/>
          <w:i/>
          <w:iCs/>
          <w:sz w:val="24"/>
          <w:szCs w:val="24"/>
        </w:rPr>
        <w:t>ragil</w:t>
      </w:r>
      <w:r w:rsidR="00D05B29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874E17" w:rsidRPr="00D05B29">
        <w:rPr>
          <w:rFonts w:asciiTheme="minorBidi" w:hAnsiTheme="minorBidi"/>
          <w:i/>
          <w:iCs/>
          <w:sz w:val="24"/>
          <w:szCs w:val="24"/>
        </w:rPr>
        <w:t>imo</w:t>
      </w:r>
      <w:r w:rsidR="00D05B29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874E17" w:rsidRPr="00D05B29">
        <w:rPr>
          <w:rFonts w:asciiTheme="minorBidi" w:hAnsiTheme="minorBidi"/>
          <w:i/>
          <w:iCs/>
          <w:sz w:val="24"/>
          <w:szCs w:val="24"/>
        </w:rPr>
        <w:t>ketzat</w:t>
      </w:r>
      <w:r w:rsidR="00874E17" w:rsidRPr="00A252FA">
        <w:rPr>
          <w:rFonts w:asciiTheme="minorBidi" w:hAnsiTheme="minorBidi"/>
          <w:sz w:val="24"/>
          <w:szCs w:val="24"/>
        </w:rPr>
        <w:t>)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874E17" w:rsidRPr="00A252FA">
        <w:rPr>
          <w:rFonts w:asciiTheme="minorBidi" w:hAnsiTheme="minorBidi"/>
          <w:sz w:val="24"/>
          <w:szCs w:val="24"/>
        </w:rPr>
        <w:t>from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874E17" w:rsidRPr="00A252FA">
        <w:rPr>
          <w:rFonts w:asciiTheme="minorBidi" w:hAnsiTheme="minorBidi"/>
          <w:sz w:val="24"/>
          <w:szCs w:val="24"/>
        </w:rPr>
        <w:t>four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874E17" w:rsidRPr="00D05B29">
        <w:rPr>
          <w:rFonts w:asciiTheme="minorBidi" w:hAnsiTheme="minorBidi"/>
          <w:i/>
          <w:iCs/>
          <w:sz w:val="24"/>
          <w:szCs w:val="24"/>
        </w:rPr>
        <w:t>amot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874E17" w:rsidRPr="00A252FA">
        <w:rPr>
          <w:rFonts w:asciiTheme="minorBidi" w:hAnsiTheme="minorBidi"/>
          <w:sz w:val="24"/>
          <w:szCs w:val="24"/>
        </w:rPr>
        <w:t>away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874E17" w:rsidRPr="00A252FA">
        <w:rPr>
          <w:rFonts w:asciiTheme="minorBidi" w:hAnsiTheme="minorBidi"/>
          <w:sz w:val="24"/>
          <w:szCs w:val="24"/>
        </w:rPr>
        <w:t>and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874E17" w:rsidRPr="00A252FA">
        <w:rPr>
          <w:rFonts w:asciiTheme="minorBidi" w:hAnsiTheme="minorBidi"/>
          <w:sz w:val="24"/>
          <w:szCs w:val="24"/>
        </w:rPr>
        <w:t>recognize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874E17" w:rsidRPr="00A252FA">
        <w:rPr>
          <w:rFonts w:asciiTheme="minorBidi" w:hAnsiTheme="minorBidi"/>
          <w:sz w:val="24"/>
          <w:szCs w:val="24"/>
        </w:rPr>
        <w:t>him.”</w:t>
      </w:r>
    </w:p>
    <w:p w14:paraId="1DDB3FA3" w14:textId="77777777" w:rsidR="00D05B29" w:rsidRPr="00A252FA" w:rsidRDefault="00D05B29" w:rsidP="00BC192E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2CAB9FB" w14:textId="2FCE1DE5" w:rsidR="00874E17" w:rsidRDefault="00874E17" w:rsidP="00BC192E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D05B29">
        <w:rPr>
          <w:rFonts w:asciiTheme="minorBidi" w:hAnsiTheme="minorBidi"/>
          <w:i/>
          <w:iCs/>
          <w:sz w:val="24"/>
          <w:szCs w:val="24"/>
        </w:rPr>
        <w:t>Acharonim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have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difficulty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assessing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time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which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“one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can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recognize</w:t>
      </w:r>
      <w:r w:rsidR="005134FB">
        <w:rPr>
          <w:rFonts w:asciiTheme="minorBidi" w:hAnsiTheme="minorBidi"/>
          <w:sz w:val="24"/>
          <w:szCs w:val="24"/>
        </w:rPr>
        <w:t>”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(</w:t>
      </w:r>
      <w:r w:rsidR="005134FB">
        <w:rPr>
          <w:rFonts w:asciiTheme="minorBidi" w:hAnsiTheme="minorBidi"/>
          <w:sz w:val="24"/>
          <w:szCs w:val="24"/>
        </w:rPr>
        <w:t>“</w:t>
      </w:r>
      <w:r w:rsidRPr="00D05B29">
        <w:rPr>
          <w:rFonts w:asciiTheme="minorBidi" w:hAnsiTheme="minorBidi"/>
          <w:i/>
          <w:iCs/>
          <w:sz w:val="24"/>
          <w:szCs w:val="24"/>
        </w:rPr>
        <w:t>mi</w:t>
      </w:r>
      <w:r w:rsidR="00D05B29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D05B29">
        <w:rPr>
          <w:rFonts w:asciiTheme="minorBidi" w:hAnsiTheme="minorBidi"/>
          <w:i/>
          <w:iCs/>
          <w:sz w:val="24"/>
          <w:szCs w:val="24"/>
        </w:rPr>
        <w:t>she-yakir</w:t>
      </w:r>
      <w:r w:rsidR="005134FB">
        <w:rPr>
          <w:rFonts w:asciiTheme="minorBidi" w:hAnsiTheme="minorBidi"/>
          <w:sz w:val="24"/>
          <w:szCs w:val="24"/>
        </w:rPr>
        <w:t>”</w:t>
      </w:r>
      <w:r w:rsidRPr="00A252FA">
        <w:rPr>
          <w:rFonts w:asciiTheme="minorBidi" w:hAnsiTheme="minorBidi"/>
          <w:sz w:val="24"/>
          <w:szCs w:val="24"/>
        </w:rPr>
        <w:t>).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Furthermore,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seemingly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time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should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change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depending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time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of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year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and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one's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location.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authorities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750346">
        <w:rPr>
          <w:rFonts w:asciiTheme="minorBidi" w:hAnsiTheme="minorBidi"/>
          <w:i/>
          <w:iCs/>
          <w:sz w:val="24"/>
          <w:szCs w:val="24"/>
        </w:rPr>
        <w:t>Eretz</w:t>
      </w:r>
      <w:r w:rsidR="00D05B29" w:rsidRPr="00750346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750346">
        <w:rPr>
          <w:rFonts w:asciiTheme="minorBidi" w:hAnsiTheme="minorBidi"/>
          <w:i/>
          <w:iCs/>
          <w:sz w:val="24"/>
          <w:szCs w:val="24"/>
        </w:rPr>
        <w:t>Yisrael</w:t>
      </w:r>
      <w:r w:rsidRPr="00A252FA">
        <w:rPr>
          <w:rFonts w:asciiTheme="minorBidi" w:hAnsiTheme="minorBidi"/>
          <w:sz w:val="24"/>
          <w:szCs w:val="24"/>
        </w:rPr>
        <w:t>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for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example,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cite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number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of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customs.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Rav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Ovadya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Yosef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(</w:t>
      </w:r>
      <w:r w:rsidRPr="00750346">
        <w:rPr>
          <w:rFonts w:asciiTheme="minorBidi" w:hAnsiTheme="minorBidi"/>
          <w:i/>
          <w:iCs/>
          <w:sz w:val="24"/>
          <w:szCs w:val="24"/>
        </w:rPr>
        <w:t>Yechaveh</w:t>
      </w:r>
      <w:r w:rsidR="00D05B29" w:rsidRPr="00750346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750346">
        <w:rPr>
          <w:rFonts w:asciiTheme="minorBidi" w:hAnsiTheme="minorBidi"/>
          <w:i/>
          <w:iCs/>
          <w:sz w:val="24"/>
          <w:szCs w:val="24"/>
        </w:rPr>
        <w:t>Da'at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2:8)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rules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that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one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may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say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D05B29">
        <w:rPr>
          <w:rFonts w:asciiTheme="minorBidi" w:hAnsiTheme="minorBidi"/>
          <w:i/>
          <w:iCs/>
          <w:sz w:val="24"/>
          <w:szCs w:val="24"/>
        </w:rPr>
        <w:t>Shema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and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put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D05B29">
        <w:rPr>
          <w:rFonts w:asciiTheme="minorBidi" w:hAnsiTheme="minorBidi"/>
          <w:i/>
          <w:iCs/>
          <w:sz w:val="24"/>
          <w:szCs w:val="24"/>
        </w:rPr>
        <w:t>tefillin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66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minutes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before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sunrise,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while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other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customs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Jerusalem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range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between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50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and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60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minutes.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9F6DA6">
        <w:rPr>
          <w:rFonts w:asciiTheme="minorBidi" w:hAnsiTheme="minorBidi"/>
          <w:sz w:val="24"/>
          <w:szCs w:val="24"/>
        </w:rPr>
        <w:t xml:space="preserve">Two </w:t>
      </w:r>
      <w:r w:rsidRPr="00A252FA">
        <w:rPr>
          <w:rFonts w:asciiTheme="minorBidi" w:hAnsiTheme="minorBidi"/>
          <w:sz w:val="24"/>
          <w:szCs w:val="24"/>
        </w:rPr>
        <w:t>recent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halakhic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compendiums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5134FB" w:rsidRPr="00750346">
        <w:rPr>
          <w:rFonts w:asciiTheme="minorBidi" w:hAnsiTheme="minorBidi"/>
          <w:i/>
          <w:iCs/>
          <w:sz w:val="24"/>
          <w:szCs w:val="24"/>
        </w:rPr>
        <w:t>t</w:t>
      </w:r>
      <w:r w:rsidRPr="00750346">
        <w:rPr>
          <w:rFonts w:asciiTheme="minorBidi" w:hAnsiTheme="minorBidi"/>
          <w:i/>
          <w:iCs/>
          <w:sz w:val="24"/>
          <w:szCs w:val="24"/>
        </w:rPr>
        <w:t>efilla</w:t>
      </w:r>
      <w:r w:rsidRPr="00A252FA">
        <w:rPr>
          <w:rFonts w:asciiTheme="minorBidi" w:hAnsiTheme="minorBidi"/>
          <w:sz w:val="24"/>
          <w:szCs w:val="24"/>
        </w:rPr>
        <w:t>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750346">
        <w:rPr>
          <w:rFonts w:asciiTheme="minorBidi" w:hAnsiTheme="minorBidi"/>
          <w:i/>
          <w:iCs/>
          <w:sz w:val="24"/>
          <w:szCs w:val="24"/>
        </w:rPr>
        <w:t>Ishei</w:t>
      </w:r>
      <w:r w:rsidR="00D05B29" w:rsidRPr="00750346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750346">
        <w:rPr>
          <w:rFonts w:asciiTheme="minorBidi" w:hAnsiTheme="minorBidi"/>
          <w:i/>
          <w:iCs/>
          <w:sz w:val="24"/>
          <w:szCs w:val="24"/>
        </w:rPr>
        <w:t>Yisrael</w:t>
      </w:r>
      <w:r w:rsidR="00D05B29" w:rsidRPr="00750346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and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D05B29">
        <w:rPr>
          <w:rFonts w:asciiTheme="minorBidi" w:hAnsiTheme="minorBidi"/>
          <w:i/>
          <w:iCs/>
          <w:sz w:val="24"/>
          <w:szCs w:val="24"/>
        </w:rPr>
        <w:t>Tefilla</w:t>
      </w:r>
      <w:r w:rsidR="00D05B29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D05B29">
        <w:rPr>
          <w:rFonts w:asciiTheme="minorBidi" w:hAnsiTheme="minorBidi"/>
          <w:i/>
          <w:iCs/>
          <w:sz w:val="24"/>
          <w:szCs w:val="24"/>
        </w:rPr>
        <w:t>Ke-Hilkhata</w:t>
      </w:r>
      <w:r w:rsidRPr="00A252FA">
        <w:rPr>
          <w:rFonts w:asciiTheme="minorBidi" w:hAnsiTheme="minorBidi"/>
          <w:sz w:val="24"/>
          <w:szCs w:val="24"/>
        </w:rPr>
        <w:t>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both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define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"</w:t>
      </w:r>
      <w:r w:rsidRPr="00D05B29">
        <w:rPr>
          <w:rFonts w:asciiTheme="minorBidi" w:hAnsiTheme="minorBidi"/>
          <w:i/>
          <w:iCs/>
          <w:sz w:val="24"/>
          <w:szCs w:val="24"/>
        </w:rPr>
        <w:t>mi</w:t>
      </w:r>
      <w:r w:rsidR="00D05B29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D05B29">
        <w:rPr>
          <w:rFonts w:asciiTheme="minorBidi" w:hAnsiTheme="minorBidi"/>
          <w:i/>
          <w:iCs/>
          <w:sz w:val="24"/>
          <w:szCs w:val="24"/>
        </w:rPr>
        <w:t>she-yakir</w:t>
      </w:r>
      <w:r w:rsidRPr="00A252FA">
        <w:rPr>
          <w:rFonts w:asciiTheme="minorBidi" w:hAnsiTheme="minorBidi"/>
          <w:sz w:val="24"/>
          <w:szCs w:val="24"/>
        </w:rPr>
        <w:t>"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about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50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minutes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before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lastRenderedPageBreak/>
        <w:t>sunrise.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Rav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Moshe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Feinstein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(</w:t>
      </w:r>
      <w:r w:rsidRPr="00750346">
        <w:rPr>
          <w:rFonts w:asciiTheme="minorBidi" w:hAnsiTheme="minorBidi"/>
          <w:i/>
          <w:iCs/>
          <w:sz w:val="24"/>
          <w:szCs w:val="24"/>
        </w:rPr>
        <w:t>Igrot</w:t>
      </w:r>
      <w:r w:rsidR="00D05B29" w:rsidRPr="00750346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750346">
        <w:rPr>
          <w:rFonts w:asciiTheme="minorBidi" w:hAnsiTheme="minorBidi"/>
          <w:i/>
          <w:iCs/>
          <w:sz w:val="24"/>
          <w:szCs w:val="24"/>
        </w:rPr>
        <w:t>Moshe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OC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4:6)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writes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that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estimates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"</w:t>
      </w:r>
      <w:r w:rsidRPr="00D05B29">
        <w:rPr>
          <w:rFonts w:asciiTheme="minorBidi" w:hAnsiTheme="minorBidi"/>
          <w:i/>
          <w:iCs/>
          <w:sz w:val="24"/>
          <w:szCs w:val="24"/>
        </w:rPr>
        <w:t>mi</w:t>
      </w:r>
      <w:r w:rsidR="00D05B29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D05B29">
        <w:rPr>
          <w:rFonts w:asciiTheme="minorBidi" w:hAnsiTheme="minorBidi"/>
          <w:i/>
          <w:iCs/>
          <w:sz w:val="24"/>
          <w:szCs w:val="24"/>
        </w:rPr>
        <w:t>she-yakir</w:t>
      </w:r>
      <w:r w:rsidRPr="00A252FA">
        <w:rPr>
          <w:rFonts w:asciiTheme="minorBidi" w:hAnsiTheme="minorBidi"/>
          <w:sz w:val="24"/>
          <w:szCs w:val="24"/>
        </w:rPr>
        <w:t>"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about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35-40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minutes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before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sunrise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(in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New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York).</w:t>
      </w:r>
      <w:r w:rsidR="00D05B29">
        <w:rPr>
          <w:rFonts w:asciiTheme="minorBidi" w:hAnsiTheme="minorBidi"/>
          <w:sz w:val="24"/>
          <w:szCs w:val="24"/>
        </w:rPr>
        <w:t xml:space="preserve"> </w:t>
      </w:r>
    </w:p>
    <w:p w14:paraId="49E050EA" w14:textId="77777777" w:rsidR="00D05B29" w:rsidRPr="00A252FA" w:rsidRDefault="00D05B29" w:rsidP="00BC192E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64D994B" w14:textId="115D98C2" w:rsidR="00874E17" w:rsidRDefault="00C06DEC" w:rsidP="00BC192E">
      <w:pPr>
        <w:bidi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C06DEC">
        <w:rPr>
          <w:rFonts w:asciiTheme="minorBidi" w:hAnsiTheme="minorBidi"/>
          <w:b/>
          <w:bCs/>
          <w:i/>
          <w:iCs/>
          <w:sz w:val="24"/>
          <w:szCs w:val="24"/>
        </w:rPr>
        <w:t>Tefillin</w:t>
      </w:r>
      <w:r w:rsidR="00D05B29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874E17" w:rsidRPr="00A252FA">
        <w:rPr>
          <w:rFonts w:asciiTheme="minorBidi" w:hAnsiTheme="minorBidi"/>
          <w:b/>
          <w:bCs/>
          <w:sz w:val="24"/>
          <w:szCs w:val="24"/>
        </w:rPr>
        <w:t>on</w:t>
      </w:r>
      <w:r w:rsidR="00D05B29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874E17" w:rsidRPr="00A252FA">
        <w:rPr>
          <w:rFonts w:asciiTheme="minorBidi" w:hAnsiTheme="minorBidi"/>
          <w:b/>
          <w:bCs/>
          <w:sz w:val="24"/>
          <w:szCs w:val="24"/>
        </w:rPr>
        <w:t>Shabbat</w:t>
      </w:r>
      <w:r w:rsidR="00D05B29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b/>
          <w:bCs/>
          <w:sz w:val="24"/>
          <w:szCs w:val="24"/>
        </w:rPr>
        <w:t>and</w:t>
      </w:r>
      <w:r w:rsidR="00D05B29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b/>
          <w:bCs/>
          <w:sz w:val="24"/>
          <w:szCs w:val="24"/>
        </w:rPr>
        <w:t>Yom</w:t>
      </w:r>
      <w:r w:rsidR="00D05B29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b/>
          <w:bCs/>
          <w:sz w:val="24"/>
          <w:szCs w:val="24"/>
        </w:rPr>
        <w:t>Tov</w:t>
      </w:r>
    </w:p>
    <w:p w14:paraId="6235C2E2" w14:textId="77777777" w:rsidR="00D05B29" w:rsidRPr="00A252FA" w:rsidRDefault="00D05B29" w:rsidP="00BC192E">
      <w:pPr>
        <w:bidi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29E48EFA" w14:textId="1905FC82" w:rsidR="00621F25" w:rsidRDefault="00874E17" w:rsidP="00BC192E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252FA">
        <w:rPr>
          <w:rFonts w:asciiTheme="minorBidi" w:hAnsiTheme="minorBidi"/>
          <w:sz w:val="24"/>
          <w:szCs w:val="24"/>
        </w:rPr>
        <w:tab/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Talmud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(</w:t>
      </w:r>
      <w:r w:rsidRPr="00D05B29">
        <w:rPr>
          <w:rFonts w:asciiTheme="minorBidi" w:hAnsiTheme="minorBidi"/>
          <w:i/>
          <w:iCs/>
          <w:sz w:val="24"/>
          <w:szCs w:val="24"/>
        </w:rPr>
        <w:t>Menachot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36b)</w:t>
      </w:r>
      <w:r w:rsidR="009A2798">
        <w:rPr>
          <w:rFonts w:asciiTheme="minorBidi" w:hAnsiTheme="minorBidi"/>
          <w:sz w:val="24"/>
          <w:szCs w:val="24"/>
        </w:rPr>
        <w:t xml:space="preserve"> as mentioned above,</w:t>
      </w:r>
      <w:r w:rsidR="00BA7CA6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teaches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that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C06DEC" w:rsidRPr="00C06DEC">
        <w:rPr>
          <w:rFonts w:asciiTheme="minorBidi" w:hAnsiTheme="minorBidi"/>
          <w:i/>
          <w:iCs/>
          <w:sz w:val="24"/>
          <w:szCs w:val="24"/>
        </w:rPr>
        <w:t>tefillin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621F25" w:rsidRPr="00A252FA">
        <w:rPr>
          <w:rFonts w:asciiTheme="minorBidi" w:hAnsiTheme="minorBidi"/>
          <w:sz w:val="24"/>
          <w:szCs w:val="24"/>
        </w:rPr>
        <w:t>are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621F25" w:rsidRPr="00A252FA">
        <w:rPr>
          <w:rFonts w:asciiTheme="minorBidi" w:hAnsiTheme="minorBidi"/>
          <w:sz w:val="24"/>
          <w:szCs w:val="24"/>
        </w:rPr>
        <w:t>not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621F25" w:rsidRPr="00A252FA">
        <w:rPr>
          <w:rFonts w:asciiTheme="minorBidi" w:hAnsiTheme="minorBidi"/>
          <w:sz w:val="24"/>
          <w:szCs w:val="24"/>
        </w:rPr>
        <w:t>worn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621F25" w:rsidRPr="00A252FA">
        <w:rPr>
          <w:rFonts w:asciiTheme="minorBidi" w:hAnsiTheme="minorBidi"/>
          <w:sz w:val="24"/>
          <w:szCs w:val="24"/>
        </w:rPr>
        <w:t>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621F25" w:rsidRPr="00A252FA">
        <w:rPr>
          <w:rFonts w:asciiTheme="minorBidi" w:hAnsiTheme="minorBidi"/>
          <w:sz w:val="24"/>
          <w:szCs w:val="24"/>
        </w:rPr>
        <w:t>Shabbat</w:t>
      </w:r>
      <w:r w:rsidR="009A2798">
        <w:rPr>
          <w:rFonts w:asciiTheme="minorBidi" w:hAnsiTheme="minorBidi"/>
          <w:sz w:val="24"/>
          <w:szCs w:val="24"/>
        </w:rPr>
        <w:t xml:space="preserve">. 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621F25" w:rsidRPr="00A252FA">
        <w:rPr>
          <w:rFonts w:asciiTheme="minorBidi" w:hAnsiTheme="minorBidi"/>
          <w:sz w:val="24"/>
          <w:szCs w:val="24"/>
        </w:rPr>
        <w:t>R.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621F25" w:rsidRPr="00A252FA">
        <w:rPr>
          <w:rFonts w:asciiTheme="minorBidi" w:hAnsiTheme="minorBidi"/>
          <w:sz w:val="24"/>
          <w:szCs w:val="24"/>
        </w:rPr>
        <w:t>Yo</w:t>
      </w:r>
      <w:r w:rsidR="005134FB">
        <w:rPr>
          <w:rFonts w:asciiTheme="minorBidi" w:hAnsiTheme="minorBidi"/>
          <w:sz w:val="24"/>
          <w:szCs w:val="24"/>
        </w:rPr>
        <w:t>s</w:t>
      </w:r>
      <w:r w:rsidR="00621F25" w:rsidRPr="00A252FA">
        <w:rPr>
          <w:rFonts w:asciiTheme="minorBidi" w:hAnsiTheme="minorBidi"/>
          <w:sz w:val="24"/>
          <w:szCs w:val="24"/>
        </w:rPr>
        <w:t>si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621F25" w:rsidRPr="00A252FA">
        <w:rPr>
          <w:rFonts w:asciiTheme="minorBidi" w:hAnsiTheme="minorBidi"/>
          <w:sz w:val="24"/>
          <w:szCs w:val="24"/>
        </w:rPr>
        <w:t>HaGelili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621F25" w:rsidRPr="00A252FA">
        <w:rPr>
          <w:rFonts w:asciiTheme="minorBidi" w:hAnsiTheme="minorBidi"/>
          <w:sz w:val="24"/>
          <w:szCs w:val="24"/>
        </w:rPr>
        <w:t>derives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5134FB">
        <w:rPr>
          <w:rFonts w:asciiTheme="minorBidi" w:hAnsiTheme="minorBidi"/>
          <w:sz w:val="24"/>
          <w:szCs w:val="24"/>
        </w:rPr>
        <w:t xml:space="preserve">the exclusion of Shabbat </w:t>
      </w:r>
      <w:r w:rsidR="00621F25" w:rsidRPr="00A252FA">
        <w:rPr>
          <w:rFonts w:asciiTheme="minorBidi" w:hAnsiTheme="minorBidi"/>
          <w:sz w:val="24"/>
          <w:szCs w:val="24"/>
        </w:rPr>
        <w:t>from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621F25"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5134FB">
        <w:rPr>
          <w:rFonts w:asciiTheme="minorBidi" w:hAnsiTheme="minorBidi"/>
          <w:sz w:val="24"/>
          <w:szCs w:val="24"/>
        </w:rPr>
        <w:t>phrase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621F25" w:rsidRPr="00A252FA">
        <w:rPr>
          <w:rFonts w:asciiTheme="minorBidi" w:hAnsiTheme="minorBidi"/>
          <w:sz w:val="24"/>
          <w:szCs w:val="24"/>
        </w:rPr>
        <w:t>“</w:t>
      </w:r>
      <w:r w:rsidR="00621F25" w:rsidRPr="00D05B29">
        <w:rPr>
          <w:rFonts w:asciiTheme="minorBidi" w:hAnsiTheme="minorBidi"/>
          <w:i/>
          <w:iCs/>
          <w:sz w:val="24"/>
          <w:szCs w:val="24"/>
        </w:rPr>
        <w:t>mi</w:t>
      </w:r>
      <w:r w:rsidR="005134FB">
        <w:rPr>
          <w:rFonts w:asciiTheme="minorBidi" w:hAnsiTheme="minorBidi"/>
          <w:i/>
          <w:iCs/>
          <w:sz w:val="24"/>
          <w:szCs w:val="24"/>
        </w:rPr>
        <w:t>-y</w:t>
      </w:r>
      <w:r w:rsidR="00621F25" w:rsidRPr="00D05B29">
        <w:rPr>
          <w:rFonts w:asciiTheme="minorBidi" w:hAnsiTheme="minorBidi"/>
          <w:i/>
          <w:iCs/>
          <w:sz w:val="24"/>
          <w:szCs w:val="24"/>
        </w:rPr>
        <w:t>amim</w:t>
      </w:r>
      <w:r w:rsidR="00D05B29">
        <w:rPr>
          <w:rFonts w:asciiTheme="minorBidi" w:hAnsiTheme="minorBidi"/>
          <w:i/>
          <w:iCs/>
          <w:sz w:val="24"/>
          <w:szCs w:val="24"/>
        </w:rPr>
        <w:t>.</w:t>
      </w:r>
      <w:r w:rsidR="00621F25" w:rsidRPr="00A252FA">
        <w:rPr>
          <w:rFonts w:asciiTheme="minorBidi" w:hAnsiTheme="minorBidi"/>
          <w:sz w:val="24"/>
          <w:szCs w:val="24"/>
        </w:rPr>
        <w:t>”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621F25"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5134FB">
        <w:rPr>
          <w:rFonts w:asciiTheme="minorBidi" w:hAnsiTheme="minorBidi"/>
          <w:sz w:val="24"/>
          <w:szCs w:val="24"/>
        </w:rPr>
        <w:t>G</w:t>
      </w:r>
      <w:r w:rsidR="00621F25" w:rsidRPr="00A252FA">
        <w:rPr>
          <w:rFonts w:asciiTheme="minorBidi" w:hAnsiTheme="minorBidi"/>
          <w:sz w:val="24"/>
          <w:szCs w:val="24"/>
        </w:rPr>
        <w:t>emara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621F25" w:rsidRPr="00A252FA">
        <w:rPr>
          <w:rFonts w:asciiTheme="minorBidi" w:hAnsiTheme="minorBidi"/>
          <w:sz w:val="24"/>
          <w:szCs w:val="24"/>
        </w:rPr>
        <w:t>adds,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621F25" w:rsidRPr="00A252FA">
        <w:rPr>
          <w:rFonts w:asciiTheme="minorBidi" w:hAnsiTheme="minorBidi"/>
          <w:sz w:val="24"/>
          <w:szCs w:val="24"/>
        </w:rPr>
        <w:t>however,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621F25" w:rsidRPr="00A252FA">
        <w:rPr>
          <w:rFonts w:asciiTheme="minorBidi" w:hAnsiTheme="minorBidi"/>
          <w:sz w:val="24"/>
          <w:szCs w:val="24"/>
        </w:rPr>
        <w:t>that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621F25" w:rsidRPr="00A252FA">
        <w:rPr>
          <w:rFonts w:asciiTheme="minorBidi" w:hAnsiTheme="minorBidi"/>
          <w:sz w:val="24"/>
          <w:szCs w:val="24"/>
        </w:rPr>
        <w:t>R.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621F25" w:rsidRPr="00A252FA">
        <w:rPr>
          <w:rFonts w:asciiTheme="minorBidi" w:hAnsiTheme="minorBidi"/>
          <w:sz w:val="24"/>
          <w:szCs w:val="24"/>
        </w:rPr>
        <w:t>Akiva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621F25" w:rsidRPr="00A252FA">
        <w:rPr>
          <w:rFonts w:asciiTheme="minorBidi" w:hAnsiTheme="minorBidi"/>
          <w:sz w:val="24"/>
          <w:szCs w:val="24"/>
        </w:rPr>
        <w:t>offers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621F25" w:rsidRPr="00A252FA">
        <w:rPr>
          <w:rFonts w:asciiTheme="minorBidi" w:hAnsiTheme="minorBidi"/>
          <w:sz w:val="24"/>
          <w:szCs w:val="24"/>
        </w:rPr>
        <w:t>a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621F25" w:rsidRPr="00A252FA">
        <w:rPr>
          <w:rFonts w:asciiTheme="minorBidi" w:hAnsiTheme="minorBidi"/>
          <w:sz w:val="24"/>
          <w:szCs w:val="24"/>
        </w:rPr>
        <w:t>different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621F25" w:rsidRPr="00A252FA">
        <w:rPr>
          <w:rFonts w:asciiTheme="minorBidi" w:hAnsiTheme="minorBidi"/>
          <w:sz w:val="24"/>
          <w:szCs w:val="24"/>
        </w:rPr>
        <w:t>source.</w:t>
      </w:r>
    </w:p>
    <w:p w14:paraId="333535A8" w14:textId="77777777" w:rsidR="00D05B29" w:rsidRPr="00A252FA" w:rsidRDefault="00D05B29" w:rsidP="00BC192E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4B96C01" w14:textId="335D5279" w:rsidR="00621F25" w:rsidRDefault="00621F25" w:rsidP="00BC192E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A252FA">
        <w:rPr>
          <w:rFonts w:asciiTheme="minorBidi" w:hAnsiTheme="minorBidi"/>
          <w:sz w:val="24"/>
          <w:szCs w:val="24"/>
        </w:rPr>
        <w:t>Rabbi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Akiva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says: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One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might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have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thought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that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person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should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don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phylacteries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9A2798">
        <w:rPr>
          <w:rFonts w:asciiTheme="minorBidi" w:hAnsiTheme="minorBidi"/>
          <w:i/>
          <w:iCs/>
          <w:sz w:val="24"/>
          <w:szCs w:val="24"/>
        </w:rPr>
        <w:t>Shabbatot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and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Festivals.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To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counter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this,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verse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states: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“And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shall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be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sign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for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you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your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arm,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and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for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remembrance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between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your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eyes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[so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that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God’s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law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shall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be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your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mouth;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for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with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9A2798" w:rsidRPr="00A252FA">
        <w:rPr>
          <w:rFonts w:asciiTheme="minorBidi" w:hAnsiTheme="minorBidi"/>
          <w:sz w:val="24"/>
          <w:szCs w:val="24"/>
        </w:rPr>
        <w:t>strong</w:t>
      </w:r>
      <w:r w:rsidR="009A2798">
        <w:rPr>
          <w:rFonts w:asciiTheme="minorBidi" w:hAnsiTheme="minorBidi"/>
          <w:sz w:val="24"/>
          <w:szCs w:val="24"/>
        </w:rPr>
        <w:t>-arm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God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brought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you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out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of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Egypt]”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(</w:t>
      </w:r>
      <w:r w:rsidRPr="009A2798">
        <w:rPr>
          <w:rFonts w:asciiTheme="minorBidi" w:hAnsiTheme="minorBidi"/>
          <w:i/>
          <w:iCs/>
          <w:sz w:val="24"/>
          <w:szCs w:val="24"/>
        </w:rPr>
        <w:t>Shemot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13:9).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[This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teaches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that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obligation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to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don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phylacteries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applies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when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Jewish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people]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require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sign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[to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assert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their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status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God’s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nation,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i.e.,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during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week].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serves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to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exclude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9A2798">
        <w:rPr>
          <w:rFonts w:asciiTheme="minorBidi" w:hAnsiTheme="minorBidi"/>
          <w:i/>
          <w:iCs/>
          <w:sz w:val="24"/>
          <w:szCs w:val="24"/>
        </w:rPr>
        <w:t>Shabbatot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and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Festivals,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they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themselves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are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signs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[of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Jewish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people’s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status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God’s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nation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and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remembrance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of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exodus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from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Egypt.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Consequently,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no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further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sign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required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these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days.]</w:t>
      </w:r>
    </w:p>
    <w:p w14:paraId="2F98D60E" w14:textId="77777777" w:rsidR="00D05B29" w:rsidRPr="00A252FA" w:rsidRDefault="00D05B29" w:rsidP="00BC192E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7A371628" w14:textId="73BDF5F2" w:rsidR="00621F25" w:rsidRDefault="00621F25" w:rsidP="00BC192E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252FA">
        <w:rPr>
          <w:rFonts w:asciiTheme="minorBidi" w:hAnsiTheme="minorBidi"/>
          <w:sz w:val="24"/>
          <w:szCs w:val="24"/>
        </w:rPr>
        <w:t>This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12C82">
        <w:rPr>
          <w:rFonts w:asciiTheme="minorBidi" w:hAnsiTheme="minorBidi"/>
          <w:sz w:val="24"/>
          <w:szCs w:val="24"/>
        </w:rPr>
        <w:t xml:space="preserve">derivation </w:t>
      </w:r>
      <w:r w:rsidRPr="00A252FA">
        <w:rPr>
          <w:rFonts w:asciiTheme="minorBidi" w:hAnsiTheme="minorBidi"/>
          <w:sz w:val="24"/>
          <w:szCs w:val="24"/>
        </w:rPr>
        <w:t>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based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different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verse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(</w:t>
      </w:r>
      <w:r w:rsidRPr="00750346">
        <w:rPr>
          <w:rFonts w:asciiTheme="minorBidi" w:hAnsiTheme="minorBidi"/>
          <w:i/>
          <w:iCs/>
          <w:sz w:val="24"/>
          <w:szCs w:val="24"/>
        </w:rPr>
        <w:t>Shemot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31:13)</w:t>
      </w:r>
      <w:r w:rsidR="00D12C82">
        <w:rPr>
          <w:rFonts w:asciiTheme="minorBidi" w:hAnsiTheme="minorBidi"/>
          <w:sz w:val="24"/>
          <w:szCs w:val="24"/>
        </w:rPr>
        <w:t>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which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describes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Shabbat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“</w:t>
      </w:r>
      <w:r w:rsidRPr="00D05B29">
        <w:rPr>
          <w:rFonts w:asciiTheme="minorBidi" w:hAnsiTheme="minorBidi"/>
          <w:i/>
          <w:iCs/>
          <w:sz w:val="24"/>
          <w:szCs w:val="24"/>
        </w:rPr>
        <w:t>ot</w:t>
      </w:r>
      <w:r w:rsidRPr="00A252FA">
        <w:rPr>
          <w:rFonts w:asciiTheme="minorBidi" w:hAnsiTheme="minorBidi"/>
          <w:sz w:val="24"/>
          <w:szCs w:val="24"/>
        </w:rPr>
        <w:t>”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(sign)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between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God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and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Jewish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people.</w:t>
      </w:r>
      <w:r w:rsidR="00D05B29">
        <w:rPr>
          <w:rFonts w:asciiTheme="minorBidi" w:hAnsiTheme="minorBidi"/>
          <w:sz w:val="24"/>
          <w:szCs w:val="24"/>
        </w:rPr>
        <w:t xml:space="preserve"> </w:t>
      </w:r>
    </w:p>
    <w:p w14:paraId="02BCB17C" w14:textId="77777777" w:rsidR="00D05B29" w:rsidRPr="00A252FA" w:rsidRDefault="00D05B29" w:rsidP="00BC192E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15D825E" w14:textId="641C083B" w:rsidR="00621F25" w:rsidRDefault="00621F25" w:rsidP="00BC192E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252FA">
        <w:rPr>
          <w:rFonts w:asciiTheme="minorBidi" w:hAnsiTheme="minorBidi"/>
          <w:sz w:val="24"/>
          <w:szCs w:val="24"/>
        </w:rPr>
        <w:tab/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D05B29">
        <w:rPr>
          <w:rFonts w:asciiTheme="minorBidi" w:hAnsiTheme="minorBidi"/>
          <w:i/>
          <w:iCs/>
          <w:sz w:val="24"/>
          <w:szCs w:val="24"/>
        </w:rPr>
        <w:t>Rishonim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debate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whether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C06DEC" w:rsidRPr="00750346">
        <w:rPr>
          <w:rFonts w:asciiTheme="minorBidi" w:hAnsiTheme="minorBidi"/>
          <w:i/>
          <w:iCs/>
          <w:sz w:val="24"/>
          <w:szCs w:val="24"/>
        </w:rPr>
        <w:t>t</w:t>
      </w:r>
      <w:r w:rsidRPr="00750346">
        <w:rPr>
          <w:rFonts w:asciiTheme="minorBidi" w:hAnsiTheme="minorBidi"/>
          <w:i/>
          <w:iCs/>
          <w:sz w:val="24"/>
          <w:szCs w:val="24"/>
        </w:rPr>
        <w:t>efillin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are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therefore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considered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to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be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D05B29">
        <w:rPr>
          <w:rFonts w:asciiTheme="minorBidi" w:hAnsiTheme="minorBidi"/>
          <w:i/>
          <w:iCs/>
          <w:sz w:val="24"/>
          <w:szCs w:val="24"/>
        </w:rPr>
        <w:t>muk</w:t>
      </w:r>
      <w:r w:rsidR="00D05B29" w:rsidRPr="00D05B29">
        <w:rPr>
          <w:rFonts w:asciiTheme="minorBidi" w:hAnsiTheme="minorBidi"/>
          <w:i/>
          <w:iCs/>
          <w:sz w:val="24"/>
          <w:szCs w:val="24"/>
        </w:rPr>
        <w:t>tz</w:t>
      </w:r>
      <w:r w:rsidRPr="00D05B29">
        <w:rPr>
          <w:rFonts w:asciiTheme="minorBidi" w:hAnsiTheme="minorBidi"/>
          <w:i/>
          <w:iCs/>
          <w:sz w:val="24"/>
          <w:szCs w:val="24"/>
        </w:rPr>
        <w:t>e</w:t>
      </w:r>
      <w:r w:rsidRPr="00A252FA">
        <w:rPr>
          <w:rFonts w:asciiTheme="minorBidi" w:hAnsiTheme="minorBidi"/>
          <w:sz w:val="24"/>
          <w:szCs w:val="24"/>
        </w:rPr>
        <w:t>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i.e.,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C06DEC">
        <w:rPr>
          <w:rFonts w:asciiTheme="minorBidi" w:hAnsiTheme="minorBidi"/>
          <w:sz w:val="24"/>
          <w:szCs w:val="24"/>
        </w:rPr>
        <w:t xml:space="preserve">whether </w:t>
      </w:r>
      <w:r w:rsidRPr="00A252FA">
        <w:rPr>
          <w:rFonts w:asciiTheme="minorBidi" w:hAnsiTheme="minorBidi"/>
          <w:sz w:val="24"/>
          <w:szCs w:val="24"/>
        </w:rPr>
        <w:t>one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may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not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move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them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Shabbat.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may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depend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upon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whether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on</w:t>
      </w:r>
      <w:r w:rsidR="00D12C82">
        <w:rPr>
          <w:rFonts w:asciiTheme="minorBidi" w:hAnsiTheme="minorBidi"/>
          <w:sz w:val="24"/>
          <w:szCs w:val="24"/>
        </w:rPr>
        <w:t>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permitted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to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wear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C06DEC" w:rsidRPr="00C06DEC">
        <w:rPr>
          <w:rFonts w:asciiTheme="minorBidi" w:hAnsiTheme="minorBidi"/>
          <w:i/>
          <w:iCs/>
          <w:sz w:val="24"/>
          <w:szCs w:val="24"/>
        </w:rPr>
        <w:t>tefillin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Shabbat,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despite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12C82">
        <w:rPr>
          <w:rFonts w:asciiTheme="minorBidi" w:hAnsiTheme="minorBidi"/>
          <w:sz w:val="24"/>
          <w:szCs w:val="24"/>
        </w:rPr>
        <w:t>lack of obligation to do so</w:t>
      </w:r>
      <w:r w:rsidRPr="00A252FA">
        <w:rPr>
          <w:rFonts w:asciiTheme="minorBidi" w:hAnsiTheme="minorBidi"/>
          <w:sz w:val="24"/>
          <w:szCs w:val="24"/>
        </w:rPr>
        <w:t>.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750346">
        <w:rPr>
          <w:rFonts w:asciiTheme="minorBidi" w:hAnsiTheme="minorBidi"/>
          <w:i/>
          <w:iCs/>
          <w:sz w:val="24"/>
          <w:szCs w:val="24"/>
        </w:rPr>
        <w:t>Tosafot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(</w:t>
      </w:r>
      <w:r w:rsidRPr="00D05B29">
        <w:rPr>
          <w:rFonts w:asciiTheme="minorBidi" w:hAnsiTheme="minorBidi"/>
          <w:i/>
          <w:iCs/>
          <w:sz w:val="24"/>
          <w:szCs w:val="24"/>
        </w:rPr>
        <w:t>Beitza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15a</w:t>
      </w:r>
      <w:r w:rsidR="00C06DEC">
        <w:rPr>
          <w:rFonts w:asciiTheme="minorBidi" w:hAnsiTheme="minorBidi"/>
          <w:sz w:val="24"/>
          <w:szCs w:val="24"/>
        </w:rPr>
        <w:t>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D05B29">
        <w:rPr>
          <w:rFonts w:asciiTheme="minorBidi" w:hAnsiTheme="minorBidi"/>
          <w:i/>
          <w:iCs/>
          <w:sz w:val="24"/>
          <w:szCs w:val="24"/>
        </w:rPr>
        <w:t>s.v.</w:t>
      </w:r>
      <w:r w:rsidR="00D05B29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D05B29">
        <w:rPr>
          <w:rFonts w:asciiTheme="minorBidi" w:hAnsiTheme="minorBidi"/>
          <w:i/>
          <w:iCs/>
          <w:sz w:val="24"/>
          <w:szCs w:val="24"/>
        </w:rPr>
        <w:t>hakhi)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write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that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there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no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prohibition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of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wearing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C06DEC" w:rsidRPr="00C06DEC">
        <w:rPr>
          <w:rFonts w:asciiTheme="minorBidi" w:hAnsiTheme="minorBidi"/>
          <w:i/>
          <w:iCs/>
          <w:sz w:val="24"/>
          <w:szCs w:val="24"/>
        </w:rPr>
        <w:t>tefillin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Shabbat</w:t>
      </w:r>
      <w:r w:rsidRPr="00A252FA">
        <w:rPr>
          <w:rFonts w:asciiTheme="minorBidi" w:hAnsiTheme="minorBidi"/>
          <w:sz w:val="24"/>
          <w:szCs w:val="24"/>
        </w:rPr>
        <w:t>.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750346">
        <w:rPr>
          <w:rFonts w:asciiTheme="minorBidi" w:hAnsiTheme="minorBidi"/>
          <w:i/>
          <w:iCs/>
          <w:sz w:val="24"/>
          <w:szCs w:val="24"/>
        </w:rPr>
        <w:t>Beit</w:t>
      </w:r>
      <w:r w:rsidR="00D05B29" w:rsidRPr="00750346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750346">
        <w:rPr>
          <w:rFonts w:asciiTheme="minorBidi" w:hAnsiTheme="minorBidi"/>
          <w:i/>
          <w:iCs/>
          <w:sz w:val="24"/>
          <w:szCs w:val="24"/>
        </w:rPr>
        <w:t>Yosef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(31)</w:t>
      </w:r>
      <w:r w:rsidR="009F6DA6">
        <w:rPr>
          <w:rFonts w:asciiTheme="minorBidi" w:hAnsiTheme="minorBidi"/>
          <w:sz w:val="24"/>
          <w:szCs w:val="24"/>
        </w:rPr>
        <w:t>, however,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cites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750346">
        <w:rPr>
          <w:rFonts w:asciiTheme="minorBidi" w:hAnsiTheme="minorBidi"/>
          <w:i/>
          <w:iCs/>
          <w:sz w:val="24"/>
          <w:szCs w:val="24"/>
        </w:rPr>
        <w:t>Midrash</w:t>
      </w:r>
      <w:r w:rsidR="00D05B29" w:rsidRPr="00750346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750346">
        <w:rPr>
          <w:rFonts w:asciiTheme="minorBidi" w:hAnsiTheme="minorBidi"/>
          <w:i/>
          <w:iCs/>
          <w:sz w:val="24"/>
          <w:szCs w:val="24"/>
        </w:rPr>
        <w:t>Ne</w:t>
      </w:r>
      <w:r w:rsidR="00C06DEC">
        <w:rPr>
          <w:rFonts w:asciiTheme="minorBidi" w:hAnsiTheme="minorBidi"/>
          <w:i/>
          <w:iCs/>
          <w:sz w:val="24"/>
          <w:szCs w:val="24"/>
        </w:rPr>
        <w:t>’</w:t>
      </w:r>
      <w:r w:rsidRPr="00750346">
        <w:rPr>
          <w:rFonts w:asciiTheme="minorBidi" w:hAnsiTheme="minorBidi"/>
          <w:i/>
          <w:iCs/>
          <w:sz w:val="24"/>
          <w:szCs w:val="24"/>
        </w:rPr>
        <w:t>elam</w:t>
      </w:r>
      <w:r w:rsidR="00D12C82">
        <w:rPr>
          <w:rFonts w:asciiTheme="minorBidi" w:hAnsiTheme="minorBidi"/>
          <w:sz w:val="24"/>
          <w:szCs w:val="24"/>
        </w:rPr>
        <w:t>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which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12C82">
        <w:rPr>
          <w:rFonts w:asciiTheme="minorBidi" w:hAnsiTheme="minorBidi"/>
          <w:sz w:val="24"/>
          <w:szCs w:val="24"/>
        </w:rPr>
        <w:t xml:space="preserve">does </w:t>
      </w:r>
      <w:r w:rsidR="00D210B6" w:rsidRPr="00A252FA">
        <w:rPr>
          <w:rFonts w:asciiTheme="minorBidi" w:hAnsiTheme="minorBidi"/>
          <w:sz w:val="24"/>
          <w:szCs w:val="24"/>
        </w:rPr>
        <w:t>prohibit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wearing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D05B29">
        <w:rPr>
          <w:rFonts w:asciiTheme="minorBidi" w:hAnsiTheme="minorBidi"/>
          <w:i/>
          <w:iCs/>
          <w:sz w:val="24"/>
          <w:szCs w:val="24"/>
        </w:rPr>
        <w:t>tefillin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Shabbat</w:t>
      </w:r>
      <w:r w:rsidRPr="00A252FA">
        <w:rPr>
          <w:rFonts w:asciiTheme="minorBidi" w:hAnsiTheme="minorBidi"/>
          <w:sz w:val="24"/>
          <w:szCs w:val="24"/>
        </w:rPr>
        <w:t>.</w:t>
      </w:r>
      <w:r w:rsidR="00D05B29">
        <w:rPr>
          <w:rFonts w:asciiTheme="minorBidi" w:hAnsiTheme="minorBidi"/>
          <w:sz w:val="24"/>
          <w:szCs w:val="24"/>
        </w:rPr>
        <w:t xml:space="preserve"> </w:t>
      </w:r>
    </w:p>
    <w:p w14:paraId="1FB6F3B3" w14:textId="77777777" w:rsidR="00D05B29" w:rsidRPr="00A252FA" w:rsidRDefault="00D05B29" w:rsidP="00BC192E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5DA4924" w14:textId="307C1E22" w:rsidR="00D210B6" w:rsidRDefault="00D210B6" w:rsidP="00BC192E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252FA">
        <w:rPr>
          <w:rFonts w:asciiTheme="minorBidi" w:hAnsiTheme="minorBidi"/>
          <w:sz w:val="24"/>
          <w:szCs w:val="24"/>
        </w:rPr>
        <w:tab/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750346">
        <w:rPr>
          <w:rFonts w:asciiTheme="minorBidi" w:hAnsiTheme="minorBidi"/>
          <w:i/>
          <w:iCs/>
          <w:sz w:val="24"/>
          <w:szCs w:val="24"/>
        </w:rPr>
        <w:t>Shulchan</w:t>
      </w:r>
      <w:r w:rsidR="00D05B29" w:rsidRPr="00750346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750346">
        <w:rPr>
          <w:rFonts w:asciiTheme="minorBidi" w:hAnsiTheme="minorBidi"/>
          <w:i/>
          <w:iCs/>
          <w:sz w:val="24"/>
          <w:szCs w:val="24"/>
        </w:rPr>
        <w:t>Arukh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(31:1)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rules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that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12C82">
        <w:rPr>
          <w:rFonts w:asciiTheme="minorBidi" w:hAnsiTheme="minorBidi"/>
          <w:sz w:val="24"/>
          <w:szCs w:val="24"/>
        </w:rPr>
        <w:t>i</w:t>
      </w:r>
      <w:r w:rsidRPr="00A252FA">
        <w:rPr>
          <w:rFonts w:asciiTheme="minorBidi" w:hAnsiTheme="minorBidi"/>
          <w:sz w:val="24"/>
          <w:szCs w:val="24"/>
        </w:rPr>
        <w:t>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prohibited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to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wear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D05B29">
        <w:rPr>
          <w:rFonts w:asciiTheme="minorBidi" w:hAnsiTheme="minorBidi"/>
          <w:i/>
          <w:iCs/>
          <w:sz w:val="24"/>
          <w:szCs w:val="24"/>
        </w:rPr>
        <w:t>tefillin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Shabbat.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leads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many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to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conclusion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that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0E7E41">
        <w:rPr>
          <w:rFonts w:asciiTheme="minorBidi" w:hAnsiTheme="minorBidi"/>
          <w:i/>
          <w:iCs/>
          <w:sz w:val="24"/>
          <w:szCs w:val="24"/>
        </w:rPr>
        <w:t>tefillin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are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D05B29">
        <w:rPr>
          <w:rFonts w:asciiTheme="minorBidi" w:hAnsiTheme="minorBidi"/>
          <w:i/>
          <w:iCs/>
          <w:sz w:val="24"/>
          <w:szCs w:val="24"/>
        </w:rPr>
        <w:t>muk</w:t>
      </w:r>
      <w:r w:rsidR="00D05B29" w:rsidRPr="00D05B29">
        <w:rPr>
          <w:rFonts w:asciiTheme="minorBidi" w:hAnsiTheme="minorBidi"/>
          <w:i/>
          <w:iCs/>
          <w:sz w:val="24"/>
          <w:szCs w:val="24"/>
        </w:rPr>
        <w:t>tz</w:t>
      </w:r>
      <w:r w:rsidRPr="00D05B29">
        <w:rPr>
          <w:rFonts w:asciiTheme="minorBidi" w:hAnsiTheme="minorBidi"/>
          <w:i/>
          <w:iCs/>
          <w:sz w:val="24"/>
          <w:szCs w:val="24"/>
        </w:rPr>
        <w:t>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Shabbat.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750346">
        <w:rPr>
          <w:rFonts w:asciiTheme="minorBidi" w:hAnsiTheme="minorBidi"/>
          <w:i/>
          <w:iCs/>
          <w:sz w:val="24"/>
          <w:szCs w:val="24"/>
        </w:rPr>
        <w:t>Mishna</w:t>
      </w:r>
      <w:r w:rsidR="00D05B29" w:rsidRPr="00750346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750346">
        <w:rPr>
          <w:rFonts w:asciiTheme="minorBidi" w:hAnsiTheme="minorBidi"/>
          <w:i/>
          <w:iCs/>
          <w:sz w:val="24"/>
          <w:szCs w:val="24"/>
        </w:rPr>
        <w:t>Berura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(31:1)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12C82">
        <w:rPr>
          <w:rFonts w:asciiTheme="minorBidi" w:hAnsiTheme="minorBidi"/>
          <w:sz w:val="24"/>
          <w:szCs w:val="24"/>
        </w:rPr>
        <w:t xml:space="preserve">places </w:t>
      </w:r>
      <w:r w:rsidR="00D12C82">
        <w:rPr>
          <w:rFonts w:asciiTheme="minorBidi" w:hAnsiTheme="minorBidi"/>
          <w:i/>
          <w:iCs/>
          <w:sz w:val="24"/>
          <w:szCs w:val="24"/>
        </w:rPr>
        <w:t xml:space="preserve">tefillin </w:t>
      </w:r>
      <w:r w:rsidR="00D12C82">
        <w:rPr>
          <w:rFonts w:asciiTheme="minorBidi" w:hAnsiTheme="minorBidi"/>
          <w:sz w:val="24"/>
          <w:szCs w:val="24"/>
        </w:rPr>
        <w:t xml:space="preserve">in the category of </w:t>
      </w:r>
      <w:r w:rsidRPr="00D05B29">
        <w:rPr>
          <w:rFonts w:asciiTheme="minorBidi" w:hAnsiTheme="minorBidi"/>
          <w:i/>
          <w:iCs/>
          <w:sz w:val="24"/>
          <w:szCs w:val="24"/>
        </w:rPr>
        <w:t>keli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D05B29">
        <w:rPr>
          <w:rFonts w:asciiTheme="minorBidi" w:hAnsiTheme="minorBidi"/>
          <w:i/>
          <w:iCs/>
          <w:sz w:val="24"/>
          <w:szCs w:val="24"/>
        </w:rPr>
        <w:t>she-melakhto</w:t>
      </w:r>
      <w:r w:rsidR="00D05B29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D05B29">
        <w:rPr>
          <w:rFonts w:asciiTheme="minorBidi" w:hAnsiTheme="minorBidi"/>
          <w:i/>
          <w:iCs/>
          <w:sz w:val="24"/>
          <w:szCs w:val="24"/>
        </w:rPr>
        <w:t>le’issur</w:t>
      </w:r>
      <w:r w:rsidR="00D12C82">
        <w:t xml:space="preserve"> </w:t>
      </w:r>
      <w:r w:rsidR="00D12C82">
        <w:rPr>
          <w:rFonts w:asciiTheme="minorBidi" w:hAnsiTheme="minorBidi"/>
          <w:sz w:val="24"/>
          <w:szCs w:val="24"/>
        </w:rPr>
        <w:t xml:space="preserve">(an object whose primary purpose is forbidden on Shabbat); as such, it may be moved in order </w:t>
      </w:r>
      <w:r w:rsidRPr="00A252FA">
        <w:rPr>
          <w:rFonts w:asciiTheme="minorBidi" w:hAnsiTheme="minorBidi"/>
          <w:sz w:val="24"/>
          <w:szCs w:val="24"/>
        </w:rPr>
        <w:t>to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use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12C82">
        <w:rPr>
          <w:rFonts w:asciiTheme="minorBidi" w:hAnsiTheme="minorBidi"/>
          <w:sz w:val="24"/>
          <w:szCs w:val="24"/>
        </w:rPr>
        <w:t>it (for a permitted use)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its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place</w:t>
      </w:r>
      <w:r w:rsidR="00D12C82">
        <w:rPr>
          <w:rFonts w:asciiTheme="minorBidi" w:hAnsiTheme="minorBidi"/>
          <w:sz w:val="24"/>
          <w:szCs w:val="24"/>
        </w:rPr>
        <w:t>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but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not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to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protect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it.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adds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that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some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are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lenient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and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permit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moving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0E7E41">
        <w:rPr>
          <w:rFonts w:asciiTheme="minorBidi" w:hAnsiTheme="minorBidi"/>
          <w:i/>
          <w:iCs/>
          <w:sz w:val="24"/>
          <w:szCs w:val="24"/>
        </w:rPr>
        <w:t>tefillin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9F6DA6">
        <w:rPr>
          <w:rFonts w:asciiTheme="minorBidi" w:hAnsiTheme="minorBidi"/>
          <w:sz w:val="24"/>
          <w:szCs w:val="24"/>
        </w:rPr>
        <w:t>so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they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will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not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be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damaged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stolen.</w:t>
      </w:r>
      <w:r w:rsidR="00D05B29">
        <w:rPr>
          <w:rFonts w:asciiTheme="minorBidi" w:hAnsiTheme="minorBidi"/>
          <w:sz w:val="24"/>
          <w:szCs w:val="24"/>
        </w:rPr>
        <w:t xml:space="preserve"> </w:t>
      </w:r>
    </w:p>
    <w:p w14:paraId="796BAEC2" w14:textId="77777777" w:rsidR="00D05B29" w:rsidRPr="00A252FA" w:rsidRDefault="00D05B29" w:rsidP="00BC192E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3CECF31" w14:textId="5DAD9065" w:rsidR="00D210B6" w:rsidRDefault="00D210B6" w:rsidP="00BC192E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252FA">
        <w:rPr>
          <w:rFonts w:asciiTheme="minorBidi" w:hAnsiTheme="minorBidi"/>
          <w:sz w:val="24"/>
          <w:szCs w:val="24"/>
        </w:rPr>
        <w:tab/>
        <w:t>One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should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preferably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remove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750346">
        <w:rPr>
          <w:rFonts w:asciiTheme="minorBidi" w:hAnsiTheme="minorBidi"/>
          <w:sz w:val="24"/>
          <w:szCs w:val="24"/>
        </w:rPr>
        <w:t xml:space="preserve">the </w:t>
      </w:r>
      <w:r w:rsidRPr="00D05B29">
        <w:rPr>
          <w:rFonts w:asciiTheme="minorBidi" w:hAnsiTheme="minorBidi"/>
          <w:i/>
          <w:iCs/>
          <w:sz w:val="24"/>
          <w:szCs w:val="24"/>
        </w:rPr>
        <w:t>tefillin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from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his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D05B29">
        <w:rPr>
          <w:rFonts w:asciiTheme="minorBidi" w:hAnsiTheme="minorBidi"/>
          <w:i/>
          <w:iCs/>
          <w:sz w:val="24"/>
          <w:szCs w:val="24"/>
        </w:rPr>
        <w:t>tallit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bag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before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Shabbat</w:t>
      </w:r>
      <w:r w:rsidR="009F6DA6">
        <w:rPr>
          <w:rFonts w:asciiTheme="minorBidi" w:hAnsiTheme="minorBidi"/>
          <w:sz w:val="24"/>
          <w:szCs w:val="24"/>
        </w:rPr>
        <w:t>, but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if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forgot</w:t>
      </w:r>
      <w:r w:rsidR="009F6DA6">
        <w:rPr>
          <w:rFonts w:asciiTheme="minorBidi" w:hAnsiTheme="minorBidi"/>
          <w:sz w:val="24"/>
          <w:szCs w:val="24"/>
        </w:rPr>
        <w:t>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may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remove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D05B29">
        <w:rPr>
          <w:rFonts w:asciiTheme="minorBidi" w:hAnsiTheme="minorBidi"/>
          <w:i/>
          <w:iCs/>
          <w:sz w:val="24"/>
          <w:szCs w:val="24"/>
        </w:rPr>
        <w:t>tallit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while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avoiding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directly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moving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D05B29">
        <w:rPr>
          <w:rFonts w:asciiTheme="minorBidi" w:hAnsiTheme="minorBidi"/>
          <w:i/>
          <w:iCs/>
          <w:sz w:val="24"/>
          <w:szCs w:val="24"/>
        </w:rPr>
        <w:t>tefillin</w:t>
      </w:r>
      <w:r w:rsidRPr="00A252FA">
        <w:rPr>
          <w:rFonts w:asciiTheme="minorBidi" w:hAnsiTheme="minorBidi"/>
          <w:sz w:val="24"/>
          <w:szCs w:val="24"/>
        </w:rPr>
        <w:t>.</w:t>
      </w:r>
      <w:r w:rsidR="00D05B29">
        <w:rPr>
          <w:rFonts w:asciiTheme="minorBidi" w:hAnsiTheme="minorBidi"/>
          <w:sz w:val="24"/>
          <w:szCs w:val="24"/>
        </w:rPr>
        <w:t xml:space="preserve"> </w:t>
      </w:r>
    </w:p>
    <w:p w14:paraId="26154591" w14:textId="77777777" w:rsidR="00D05B29" w:rsidRPr="00A252FA" w:rsidRDefault="00D05B29" w:rsidP="00BC192E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20444DA" w14:textId="66895DC3" w:rsidR="00D210B6" w:rsidRDefault="00C06DEC" w:rsidP="00BC192E">
      <w:pPr>
        <w:bidi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C06DEC">
        <w:rPr>
          <w:rFonts w:asciiTheme="minorBidi" w:hAnsiTheme="minorBidi"/>
          <w:b/>
          <w:bCs/>
          <w:i/>
          <w:iCs/>
          <w:sz w:val="24"/>
          <w:szCs w:val="24"/>
        </w:rPr>
        <w:t>Tefillin</w:t>
      </w:r>
      <w:r w:rsidR="00D05B29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b/>
          <w:bCs/>
          <w:sz w:val="24"/>
          <w:szCs w:val="24"/>
        </w:rPr>
        <w:t>on</w:t>
      </w:r>
      <w:r w:rsidR="00D05B29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D210B6" w:rsidRPr="00750346">
        <w:rPr>
          <w:rFonts w:asciiTheme="minorBidi" w:hAnsiTheme="minorBidi"/>
          <w:b/>
          <w:bCs/>
          <w:i/>
          <w:iCs/>
          <w:sz w:val="24"/>
          <w:szCs w:val="24"/>
        </w:rPr>
        <w:t>Chol</w:t>
      </w:r>
      <w:r w:rsidR="00D05B29" w:rsidRPr="00750346">
        <w:rPr>
          <w:rFonts w:asciiTheme="minorBidi" w:hAnsiTheme="minorBidi"/>
          <w:b/>
          <w:bCs/>
          <w:i/>
          <w:iCs/>
          <w:sz w:val="24"/>
          <w:szCs w:val="24"/>
        </w:rPr>
        <w:t xml:space="preserve"> </w:t>
      </w:r>
      <w:r w:rsidR="00D210B6" w:rsidRPr="00750346">
        <w:rPr>
          <w:rFonts w:asciiTheme="minorBidi" w:hAnsiTheme="minorBidi"/>
          <w:b/>
          <w:bCs/>
          <w:i/>
          <w:iCs/>
          <w:sz w:val="24"/>
          <w:szCs w:val="24"/>
        </w:rPr>
        <w:t>Ha</w:t>
      </w:r>
      <w:r w:rsidR="004033D2" w:rsidRPr="00750346">
        <w:rPr>
          <w:rFonts w:asciiTheme="minorBidi" w:hAnsiTheme="minorBidi"/>
          <w:b/>
          <w:bCs/>
          <w:i/>
          <w:iCs/>
          <w:sz w:val="24"/>
          <w:szCs w:val="24"/>
        </w:rPr>
        <w:t>-</w:t>
      </w:r>
      <w:r w:rsidR="00D210B6" w:rsidRPr="00750346">
        <w:rPr>
          <w:rFonts w:asciiTheme="minorBidi" w:hAnsiTheme="minorBidi"/>
          <w:b/>
          <w:bCs/>
          <w:i/>
          <w:iCs/>
          <w:sz w:val="24"/>
          <w:szCs w:val="24"/>
        </w:rPr>
        <w:t>Mo</w:t>
      </w:r>
      <w:r w:rsidR="004033D2" w:rsidRPr="00750346">
        <w:rPr>
          <w:rFonts w:asciiTheme="minorBidi" w:hAnsiTheme="minorBidi"/>
          <w:b/>
          <w:bCs/>
          <w:i/>
          <w:iCs/>
          <w:sz w:val="24"/>
          <w:szCs w:val="24"/>
        </w:rPr>
        <w:t>’</w:t>
      </w:r>
      <w:r w:rsidR="00D210B6" w:rsidRPr="00750346">
        <w:rPr>
          <w:rFonts w:asciiTheme="minorBidi" w:hAnsiTheme="minorBidi"/>
          <w:b/>
          <w:bCs/>
          <w:i/>
          <w:iCs/>
          <w:sz w:val="24"/>
          <w:szCs w:val="24"/>
        </w:rPr>
        <w:t>ed</w:t>
      </w:r>
    </w:p>
    <w:p w14:paraId="2A0DFB83" w14:textId="77777777" w:rsidR="00D05B29" w:rsidRPr="009A6DA5" w:rsidRDefault="00D05B29" w:rsidP="00BC192E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9E9CD92" w14:textId="2E1A57CC" w:rsidR="00FD08E3" w:rsidRDefault="00D210B6" w:rsidP="00BC192E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252FA">
        <w:rPr>
          <w:rFonts w:asciiTheme="minorBidi" w:hAnsiTheme="minorBidi"/>
          <w:sz w:val="24"/>
          <w:szCs w:val="24"/>
        </w:rPr>
        <w:tab/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D05B29">
        <w:rPr>
          <w:rFonts w:asciiTheme="minorBidi" w:hAnsiTheme="minorBidi"/>
          <w:i/>
          <w:iCs/>
          <w:sz w:val="24"/>
          <w:szCs w:val="24"/>
        </w:rPr>
        <w:t>Rishonim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debate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whether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one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must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12C82">
        <w:rPr>
          <w:rFonts w:asciiTheme="minorBidi" w:hAnsiTheme="minorBidi"/>
          <w:sz w:val="24"/>
          <w:szCs w:val="24"/>
        </w:rPr>
        <w:t xml:space="preserve">wear </w:t>
      </w:r>
      <w:r w:rsidRPr="00D05B29">
        <w:rPr>
          <w:rFonts w:asciiTheme="minorBidi" w:hAnsiTheme="minorBidi"/>
          <w:i/>
          <w:iCs/>
          <w:sz w:val="24"/>
          <w:szCs w:val="24"/>
        </w:rPr>
        <w:t>tefillin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D05B29">
        <w:rPr>
          <w:rFonts w:asciiTheme="minorBidi" w:hAnsiTheme="minorBidi"/>
          <w:i/>
          <w:iCs/>
          <w:sz w:val="24"/>
          <w:szCs w:val="24"/>
        </w:rPr>
        <w:t>Chol</w:t>
      </w:r>
      <w:r w:rsidR="00D05B29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D05B29">
        <w:rPr>
          <w:rFonts w:asciiTheme="minorBidi" w:hAnsiTheme="minorBidi"/>
          <w:i/>
          <w:iCs/>
          <w:sz w:val="24"/>
          <w:szCs w:val="24"/>
        </w:rPr>
        <w:t>Ha</w:t>
      </w:r>
      <w:r w:rsidR="00D05B29">
        <w:rPr>
          <w:rFonts w:asciiTheme="minorBidi" w:hAnsiTheme="minorBidi"/>
          <w:i/>
          <w:iCs/>
          <w:sz w:val="24"/>
          <w:szCs w:val="24"/>
        </w:rPr>
        <w:t>-m</w:t>
      </w:r>
      <w:r w:rsidRPr="00D05B29">
        <w:rPr>
          <w:rFonts w:asciiTheme="minorBidi" w:hAnsiTheme="minorBidi"/>
          <w:i/>
          <w:iCs/>
          <w:sz w:val="24"/>
          <w:szCs w:val="24"/>
        </w:rPr>
        <w:t>o</w:t>
      </w:r>
      <w:r w:rsidR="00D05B29">
        <w:rPr>
          <w:rFonts w:asciiTheme="minorBidi" w:hAnsiTheme="minorBidi"/>
          <w:i/>
          <w:iCs/>
          <w:sz w:val="24"/>
          <w:szCs w:val="24"/>
        </w:rPr>
        <w:t>’</w:t>
      </w:r>
      <w:r w:rsidRPr="00D05B29">
        <w:rPr>
          <w:rFonts w:asciiTheme="minorBidi" w:hAnsiTheme="minorBidi"/>
          <w:i/>
          <w:iCs/>
          <w:sz w:val="24"/>
          <w:szCs w:val="24"/>
        </w:rPr>
        <w:t>ed</w:t>
      </w:r>
      <w:r w:rsidR="00FD08E3" w:rsidRPr="00A252FA">
        <w:rPr>
          <w:rFonts w:asciiTheme="minorBidi" w:hAnsiTheme="minorBidi"/>
          <w:sz w:val="24"/>
          <w:szCs w:val="24"/>
        </w:rPr>
        <w:t>.</w:t>
      </w:r>
      <w:r w:rsidR="00D05B29">
        <w:rPr>
          <w:rFonts w:asciiTheme="minorBidi" w:hAnsiTheme="minorBidi"/>
          <w:sz w:val="24"/>
          <w:szCs w:val="24"/>
        </w:rPr>
        <w:t xml:space="preserve"> </w:t>
      </w:r>
    </w:p>
    <w:p w14:paraId="621F2A88" w14:textId="77777777" w:rsidR="00D05B29" w:rsidRPr="00A252FA" w:rsidRDefault="00D05B29" w:rsidP="00BC192E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C1F832E" w14:textId="15B4BC21" w:rsidR="00FD08E3" w:rsidRDefault="00FD08E3" w:rsidP="00BC192E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Talmud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(</w:t>
      </w:r>
      <w:r w:rsidRPr="004033D2">
        <w:rPr>
          <w:rFonts w:asciiTheme="minorBidi" w:hAnsiTheme="minorBidi"/>
          <w:i/>
          <w:iCs/>
          <w:sz w:val="24"/>
          <w:szCs w:val="24"/>
        </w:rPr>
        <w:t>Mo</w:t>
      </w:r>
      <w:r w:rsidR="004033D2" w:rsidRPr="004033D2">
        <w:rPr>
          <w:rFonts w:asciiTheme="minorBidi" w:hAnsiTheme="minorBidi"/>
          <w:i/>
          <w:iCs/>
          <w:sz w:val="24"/>
          <w:szCs w:val="24"/>
        </w:rPr>
        <w:t>’</w:t>
      </w:r>
      <w:r w:rsidRPr="004033D2">
        <w:rPr>
          <w:rFonts w:asciiTheme="minorBidi" w:hAnsiTheme="minorBidi"/>
          <w:i/>
          <w:iCs/>
          <w:sz w:val="24"/>
          <w:szCs w:val="24"/>
        </w:rPr>
        <w:t>ed</w:t>
      </w:r>
      <w:r w:rsidR="00D05B29" w:rsidRPr="004033D2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4033D2">
        <w:rPr>
          <w:rFonts w:asciiTheme="minorBidi" w:hAnsiTheme="minorBidi"/>
          <w:i/>
          <w:iCs/>
          <w:sz w:val="24"/>
          <w:szCs w:val="24"/>
        </w:rPr>
        <w:t>Katan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19a)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teaches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that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one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may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write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C06DEC" w:rsidRPr="00C06DEC">
        <w:rPr>
          <w:rFonts w:asciiTheme="minorBidi" w:hAnsiTheme="minorBidi"/>
          <w:i/>
          <w:iCs/>
          <w:sz w:val="24"/>
          <w:szCs w:val="24"/>
        </w:rPr>
        <w:t>tefillin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D05B29">
        <w:rPr>
          <w:rFonts w:asciiTheme="minorBidi" w:hAnsiTheme="minorBidi"/>
          <w:i/>
          <w:iCs/>
          <w:sz w:val="24"/>
          <w:szCs w:val="24"/>
        </w:rPr>
        <w:t>Chol</w:t>
      </w:r>
      <w:r w:rsidR="00D05B29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D05B29">
        <w:rPr>
          <w:rFonts w:asciiTheme="minorBidi" w:hAnsiTheme="minorBidi"/>
          <w:i/>
          <w:iCs/>
          <w:sz w:val="24"/>
          <w:szCs w:val="24"/>
        </w:rPr>
        <w:t>Ha-mo’ed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“for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oneself</w:t>
      </w:r>
      <w:r w:rsidR="004750B0">
        <w:rPr>
          <w:rFonts w:asciiTheme="minorBidi" w:hAnsiTheme="minorBidi"/>
          <w:sz w:val="24"/>
          <w:szCs w:val="24"/>
        </w:rPr>
        <w:t>.</w:t>
      </w:r>
      <w:r w:rsidR="004750B0" w:rsidRPr="00A252FA">
        <w:rPr>
          <w:rFonts w:asciiTheme="minorBidi" w:hAnsiTheme="minorBidi"/>
          <w:sz w:val="24"/>
          <w:szCs w:val="24"/>
        </w:rPr>
        <w:t>”</w:t>
      </w:r>
      <w:r w:rsidR="004750B0">
        <w:rPr>
          <w:rFonts w:asciiTheme="minorBidi" w:hAnsiTheme="minorBidi"/>
          <w:sz w:val="24"/>
          <w:szCs w:val="24"/>
        </w:rPr>
        <w:t xml:space="preserve"> S</w:t>
      </w:r>
      <w:r w:rsidRPr="00A252FA">
        <w:rPr>
          <w:rFonts w:asciiTheme="minorBidi" w:hAnsiTheme="minorBidi"/>
          <w:sz w:val="24"/>
          <w:szCs w:val="24"/>
        </w:rPr>
        <w:t>ome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D05B29">
        <w:rPr>
          <w:rFonts w:asciiTheme="minorBidi" w:hAnsiTheme="minorBidi"/>
          <w:i/>
          <w:iCs/>
          <w:sz w:val="24"/>
          <w:szCs w:val="24"/>
        </w:rPr>
        <w:t>Rishonim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12C82">
        <w:rPr>
          <w:rFonts w:asciiTheme="minorBidi" w:hAnsiTheme="minorBidi"/>
          <w:sz w:val="24"/>
          <w:szCs w:val="24"/>
        </w:rPr>
        <w:t>infer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that</w:t>
      </w:r>
      <w:r w:rsidR="004750B0">
        <w:rPr>
          <w:rFonts w:asciiTheme="minorBidi" w:hAnsiTheme="minorBidi"/>
          <w:sz w:val="24"/>
          <w:szCs w:val="24"/>
        </w:rPr>
        <w:t xml:space="preserve">, since one is permitted to write </w:t>
      </w:r>
      <w:r w:rsidR="004750B0" w:rsidRPr="00BA7CA6">
        <w:rPr>
          <w:rFonts w:asciiTheme="minorBidi" w:hAnsiTheme="minorBidi"/>
          <w:i/>
          <w:iCs/>
          <w:sz w:val="24"/>
          <w:szCs w:val="24"/>
        </w:rPr>
        <w:t>tefillin</w:t>
      </w:r>
      <w:r w:rsidR="004750B0">
        <w:rPr>
          <w:rFonts w:asciiTheme="minorBidi" w:hAnsiTheme="minorBidi"/>
          <w:sz w:val="24"/>
          <w:szCs w:val="24"/>
        </w:rPr>
        <w:t xml:space="preserve">, this must be because </w:t>
      </w:r>
      <w:r w:rsidRPr="00A252FA">
        <w:rPr>
          <w:rFonts w:asciiTheme="minorBidi" w:hAnsiTheme="minorBidi"/>
          <w:sz w:val="24"/>
          <w:szCs w:val="24"/>
        </w:rPr>
        <w:t>one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must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wear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C06DEC" w:rsidRPr="00C06DEC">
        <w:rPr>
          <w:rFonts w:asciiTheme="minorBidi" w:hAnsiTheme="minorBidi"/>
          <w:i/>
          <w:iCs/>
          <w:sz w:val="24"/>
          <w:szCs w:val="24"/>
        </w:rPr>
        <w:t>tefillin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4033D2">
        <w:rPr>
          <w:rFonts w:asciiTheme="minorBidi" w:hAnsiTheme="minorBidi"/>
          <w:i/>
          <w:iCs/>
          <w:sz w:val="24"/>
          <w:szCs w:val="24"/>
        </w:rPr>
        <w:t>Chol</w:t>
      </w:r>
      <w:r w:rsidR="00D05B29" w:rsidRPr="004033D2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4033D2">
        <w:rPr>
          <w:rFonts w:asciiTheme="minorBidi" w:hAnsiTheme="minorBidi"/>
          <w:i/>
          <w:iCs/>
          <w:sz w:val="24"/>
          <w:szCs w:val="24"/>
        </w:rPr>
        <w:t>Ha</w:t>
      </w:r>
      <w:r w:rsidR="004033D2" w:rsidRPr="004033D2">
        <w:rPr>
          <w:rFonts w:asciiTheme="minorBidi" w:hAnsiTheme="minorBidi"/>
          <w:i/>
          <w:iCs/>
          <w:sz w:val="24"/>
          <w:szCs w:val="24"/>
        </w:rPr>
        <w:t>-m</w:t>
      </w:r>
      <w:r w:rsidRPr="004033D2">
        <w:rPr>
          <w:rFonts w:asciiTheme="minorBidi" w:hAnsiTheme="minorBidi"/>
          <w:i/>
          <w:iCs/>
          <w:sz w:val="24"/>
          <w:szCs w:val="24"/>
        </w:rPr>
        <w:t>o</w:t>
      </w:r>
      <w:r w:rsidR="004033D2" w:rsidRPr="004033D2">
        <w:rPr>
          <w:rFonts w:asciiTheme="minorBidi" w:hAnsiTheme="minorBidi"/>
          <w:i/>
          <w:iCs/>
          <w:sz w:val="24"/>
          <w:szCs w:val="24"/>
        </w:rPr>
        <w:t>’</w:t>
      </w:r>
      <w:r w:rsidRPr="004033D2">
        <w:rPr>
          <w:rFonts w:asciiTheme="minorBidi" w:hAnsiTheme="minorBidi"/>
          <w:i/>
          <w:iCs/>
          <w:sz w:val="24"/>
          <w:szCs w:val="24"/>
        </w:rPr>
        <w:t>ed</w:t>
      </w:r>
      <w:r w:rsidRPr="00A252FA">
        <w:rPr>
          <w:rFonts w:asciiTheme="minorBidi" w:hAnsiTheme="minorBidi"/>
          <w:sz w:val="24"/>
          <w:szCs w:val="24"/>
        </w:rPr>
        <w:t>.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Indeed,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Yerushalmi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(</w:t>
      </w:r>
      <w:r w:rsidRPr="004033D2">
        <w:rPr>
          <w:rFonts w:asciiTheme="minorBidi" w:hAnsiTheme="minorBidi"/>
          <w:i/>
          <w:iCs/>
          <w:sz w:val="24"/>
          <w:szCs w:val="24"/>
        </w:rPr>
        <w:t>Mo</w:t>
      </w:r>
      <w:r w:rsidR="004033D2">
        <w:rPr>
          <w:rFonts w:asciiTheme="minorBidi" w:hAnsiTheme="minorBidi"/>
          <w:i/>
          <w:iCs/>
          <w:sz w:val="24"/>
          <w:szCs w:val="24"/>
        </w:rPr>
        <w:t>’</w:t>
      </w:r>
      <w:r w:rsidRPr="004033D2">
        <w:rPr>
          <w:rFonts w:asciiTheme="minorBidi" w:hAnsiTheme="minorBidi"/>
          <w:i/>
          <w:iCs/>
          <w:sz w:val="24"/>
          <w:szCs w:val="24"/>
        </w:rPr>
        <w:t>ed</w:t>
      </w:r>
      <w:r w:rsidR="00D05B29" w:rsidRPr="004033D2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4033D2">
        <w:rPr>
          <w:rFonts w:asciiTheme="minorBidi" w:hAnsiTheme="minorBidi"/>
          <w:i/>
          <w:iCs/>
          <w:sz w:val="24"/>
          <w:szCs w:val="24"/>
        </w:rPr>
        <w:t>Katan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3:4)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adds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that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one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may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write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C06DEC" w:rsidRPr="00C06DEC">
        <w:rPr>
          <w:rFonts w:asciiTheme="minorBidi" w:hAnsiTheme="minorBidi"/>
          <w:i/>
          <w:iCs/>
          <w:sz w:val="24"/>
          <w:szCs w:val="24"/>
        </w:rPr>
        <w:t>tefillin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“in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order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to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wear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them.”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Although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one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might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771125">
        <w:rPr>
          <w:rFonts w:asciiTheme="minorBidi" w:hAnsiTheme="minorBidi"/>
          <w:sz w:val="24"/>
          <w:szCs w:val="24"/>
        </w:rPr>
        <w:t xml:space="preserve">suggest </w:t>
      </w:r>
      <w:r w:rsidRPr="00A252FA">
        <w:rPr>
          <w:rFonts w:asciiTheme="minorBidi" w:hAnsiTheme="minorBidi"/>
          <w:sz w:val="24"/>
          <w:szCs w:val="24"/>
        </w:rPr>
        <w:t>that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these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passages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were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authored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by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those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who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require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that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one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wear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D05B29">
        <w:rPr>
          <w:rFonts w:asciiTheme="minorBidi" w:hAnsiTheme="minorBidi"/>
          <w:i/>
          <w:iCs/>
          <w:sz w:val="24"/>
          <w:szCs w:val="24"/>
        </w:rPr>
        <w:t>tefillin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even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Shabbat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and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Yom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Tov,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some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D05B29">
        <w:rPr>
          <w:rFonts w:asciiTheme="minorBidi" w:hAnsiTheme="minorBidi"/>
          <w:i/>
          <w:iCs/>
          <w:sz w:val="24"/>
          <w:szCs w:val="24"/>
        </w:rPr>
        <w:t>Rishonim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(Mordekhai,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D05B29">
        <w:rPr>
          <w:rFonts w:asciiTheme="minorBidi" w:hAnsiTheme="minorBidi"/>
          <w:i/>
          <w:iCs/>
          <w:sz w:val="24"/>
          <w:szCs w:val="24"/>
        </w:rPr>
        <w:t>Hilkhot</w:t>
      </w:r>
      <w:r w:rsidR="00D05B29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D05B29">
        <w:rPr>
          <w:rFonts w:asciiTheme="minorBidi" w:hAnsiTheme="minorBidi"/>
          <w:i/>
          <w:iCs/>
          <w:sz w:val="24"/>
          <w:szCs w:val="24"/>
        </w:rPr>
        <w:lastRenderedPageBreak/>
        <w:t>Tefillin</w:t>
      </w:r>
      <w:r w:rsidRPr="00A252FA">
        <w:rPr>
          <w:rFonts w:asciiTheme="minorBidi" w:hAnsiTheme="minorBidi"/>
          <w:sz w:val="24"/>
          <w:szCs w:val="24"/>
        </w:rPr>
        <w:t>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p.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13;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Rosh,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4033D2">
        <w:rPr>
          <w:rFonts w:asciiTheme="minorBidi" w:hAnsiTheme="minorBidi"/>
          <w:i/>
          <w:iCs/>
          <w:sz w:val="24"/>
          <w:szCs w:val="24"/>
        </w:rPr>
        <w:t>Hilkhot</w:t>
      </w:r>
      <w:r w:rsidR="00D05B29" w:rsidRPr="004033D2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4033D2">
        <w:rPr>
          <w:rFonts w:asciiTheme="minorBidi" w:hAnsiTheme="minorBidi"/>
          <w:i/>
          <w:iCs/>
          <w:sz w:val="24"/>
          <w:szCs w:val="24"/>
        </w:rPr>
        <w:t>Tefillin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16;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4750B0">
        <w:rPr>
          <w:rFonts w:asciiTheme="minorBidi" w:hAnsiTheme="minorBidi"/>
          <w:i/>
          <w:iCs/>
          <w:sz w:val="24"/>
          <w:szCs w:val="24"/>
        </w:rPr>
        <w:t>Or</w:t>
      </w:r>
      <w:r w:rsidR="00D05B29" w:rsidRPr="004750B0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4750B0">
        <w:rPr>
          <w:rFonts w:asciiTheme="minorBidi" w:hAnsiTheme="minorBidi"/>
          <w:i/>
          <w:iCs/>
          <w:sz w:val="24"/>
          <w:szCs w:val="24"/>
        </w:rPr>
        <w:t>Zaru’a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1:589)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argue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that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one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should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wear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C06DEC" w:rsidRPr="00C06DEC">
        <w:rPr>
          <w:rFonts w:asciiTheme="minorBidi" w:hAnsiTheme="minorBidi"/>
          <w:i/>
          <w:iCs/>
          <w:sz w:val="24"/>
          <w:szCs w:val="24"/>
        </w:rPr>
        <w:t>tefillin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4033D2">
        <w:rPr>
          <w:rFonts w:asciiTheme="minorBidi" w:hAnsiTheme="minorBidi"/>
          <w:i/>
          <w:iCs/>
          <w:sz w:val="24"/>
          <w:szCs w:val="24"/>
        </w:rPr>
        <w:t>Chol</w:t>
      </w:r>
      <w:r w:rsidR="00D05B29" w:rsidRPr="004033D2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4033D2">
        <w:rPr>
          <w:rFonts w:asciiTheme="minorBidi" w:hAnsiTheme="minorBidi"/>
          <w:i/>
          <w:iCs/>
          <w:sz w:val="24"/>
          <w:szCs w:val="24"/>
        </w:rPr>
        <w:t>Ha</w:t>
      </w:r>
      <w:r w:rsidR="004033D2">
        <w:rPr>
          <w:rFonts w:asciiTheme="minorBidi" w:hAnsiTheme="minorBidi"/>
          <w:i/>
          <w:iCs/>
          <w:sz w:val="24"/>
          <w:szCs w:val="24"/>
        </w:rPr>
        <w:t>-m</w:t>
      </w:r>
      <w:r w:rsidRPr="004033D2">
        <w:rPr>
          <w:rFonts w:asciiTheme="minorBidi" w:hAnsiTheme="minorBidi"/>
          <w:i/>
          <w:iCs/>
          <w:sz w:val="24"/>
          <w:szCs w:val="24"/>
        </w:rPr>
        <w:t>o</w:t>
      </w:r>
      <w:r w:rsidR="004033D2">
        <w:rPr>
          <w:rFonts w:asciiTheme="minorBidi" w:hAnsiTheme="minorBidi"/>
          <w:i/>
          <w:iCs/>
          <w:sz w:val="24"/>
          <w:szCs w:val="24"/>
        </w:rPr>
        <w:t>’</w:t>
      </w:r>
      <w:r w:rsidRPr="004033D2">
        <w:rPr>
          <w:rFonts w:asciiTheme="minorBidi" w:hAnsiTheme="minorBidi"/>
          <w:i/>
          <w:iCs/>
          <w:sz w:val="24"/>
          <w:szCs w:val="24"/>
        </w:rPr>
        <w:t>ed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just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one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wears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C06DEC" w:rsidRPr="00C06DEC">
        <w:rPr>
          <w:rFonts w:asciiTheme="minorBidi" w:hAnsiTheme="minorBidi"/>
          <w:i/>
          <w:iCs/>
          <w:sz w:val="24"/>
          <w:szCs w:val="24"/>
        </w:rPr>
        <w:t>tefillin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weekday</w:t>
      </w:r>
      <w:r w:rsidR="00771125">
        <w:rPr>
          <w:rFonts w:asciiTheme="minorBidi" w:hAnsiTheme="minorBidi"/>
          <w:sz w:val="24"/>
          <w:szCs w:val="24"/>
        </w:rPr>
        <w:t xml:space="preserve">, even according to the view that </w:t>
      </w:r>
      <w:r w:rsidR="00771125">
        <w:rPr>
          <w:rFonts w:asciiTheme="minorBidi" w:hAnsiTheme="minorBidi"/>
          <w:i/>
          <w:iCs/>
          <w:sz w:val="24"/>
          <w:szCs w:val="24"/>
        </w:rPr>
        <w:t>tefillin</w:t>
      </w:r>
      <w:r w:rsidR="00771125">
        <w:rPr>
          <w:rFonts w:asciiTheme="minorBidi" w:hAnsiTheme="minorBidi"/>
          <w:sz w:val="24"/>
          <w:szCs w:val="24"/>
        </w:rPr>
        <w:t xml:space="preserve"> are not worn on Shabbat</w:t>
      </w:r>
      <w:r w:rsidRPr="00A252FA">
        <w:rPr>
          <w:rFonts w:asciiTheme="minorBidi" w:hAnsiTheme="minorBidi"/>
          <w:sz w:val="24"/>
          <w:szCs w:val="24"/>
        </w:rPr>
        <w:t>.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They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explain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that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771125">
        <w:rPr>
          <w:rFonts w:asciiTheme="minorBidi" w:hAnsiTheme="minorBidi"/>
          <w:sz w:val="24"/>
          <w:szCs w:val="24"/>
        </w:rPr>
        <w:t xml:space="preserve">unlike Shabbat, the unique aspects of </w:t>
      </w:r>
      <w:r w:rsidR="00771125">
        <w:rPr>
          <w:rFonts w:asciiTheme="minorBidi" w:hAnsiTheme="minorBidi"/>
          <w:i/>
          <w:iCs/>
          <w:sz w:val="24"/>
          <w:szCs w:val="24"/>
        </w:rPr>
        <w:t xml:space="preserve">Chol Ha-mo’ed </w:t>
      </w:r>
      <w:r w:rsidR="00771125">
        <w:rPr>
          <w:rFonts w:asciiTheme="minorBidi" w:hAnsiTheme="minorBidi"/>
          <w:sz w:val="24"/>
          <w:szCs w:val="24"/>
        </w:rPr>
        <w:t xml:space="preserve">–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4033D2">
        <w:rPr>
          <w:rFonts w:asciiTheme="minorBidi" w:hAnsiTheme="minorBidi"/>
          <w:i/>
          <w:iCs/>
          <w:sz w:val="24"/>
          <w:szCs w:val="24"/>
        </w:rPr>
        <w:t>issur</w:t>
      </w:r>
      <w:r w:rsidR="00D05B29" w:rsidRPr="004033D2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4033D2">
        <w:rPr>
          <w:rFonts w:asciiTheme="minorBidi" w:hAnsiTheme="minorBidi"/>
          <w:i/>
          <w:iCs/>
          <w:sz w:val="24"/>
          <w:szCs w:val="24"/>
        </w:rPr>
        <w:t>melakha</w:t>
      </w:r>
      <w:r w:rsidRPr="00A252FA">
        <w:rPr>
          <w:rFonts w:asciiTheme="minorBidi" w:hAnsiTheme="minorBidi"/>
          <w:sz w:val="24"/>
          <w:szCs w:val="24"/>
        </w:rPr>
        <w:t>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prohibition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of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eating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750346">
        <w:rPr>
          <w:rFonts w:asciiTheme="minorBidi" w:hAnsiTheme="minorBidi"/>
          <w:i/>
          <w:iCs/>
          <w:sz w:val="24"/>
          <w:szCs w:val="24"/>
        </w:rPr>
        <w:t>chametz</w:t>
      </w:r>
      <w:r w:rsidRPr="00A252FA">
        <w:rPr>
          <w:rFonts w:asciiTheme="minorBidi" w:hAnsiTheme="minorBidi"/>
          <w:sz w:val="24"/>
          <w:szCs w:val="24"/>
        </w:rPr>
        <w:t>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and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obligation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to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sit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4033D2">
        <w:rPr>
          <w:rFonts w:asciiTheme="minorBidi" w:hAnsiTheme="minorBidi"/>
          <w:i/>
          <w:iCs/>
          <w:sz w:val="24"/>
          <w:szCs w:val="24"/>
        </w:rPr>
        <w:t>sukka</w:t>
      </w:r>
      <w:r w:rsidR="00771125">
        <w:rPr>
          <w:rFonts w:asciiTheme="minorBidi" w:hAnsiTheme="minorBidi"/>
          <w:sz w:val="24"/>
          <w:szCs w:val="24"/>
        </w:rPr>
        <w:t xml:space="preserve"> –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do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not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constitute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“</w:t>
      </w:r>
      <w:r w:rsidRPr="00750346">
        <w:rPr>
          <w:rFonts w:asciiTheme="minorBidi" w:hAnsiTheme="minorBidi"/>
          <w:i/>
          <w:iCs/>
          <w:sz w:val="24"/>
          <w:szCs w:val="24"/>
        </w:rPr>
        <w:t>ot</w:t>
      </w:r>
      <w:r w:rsidRPr="00A252FA">
        <w:rPr>
          <w:rFonts w:asciiTheme="minorBidi" w:hAnsiTheme="minorBidi"/>
          <w:sz w:val="24"/>
          <w:szCs w:val="24"/>
        </w:rPr>
        <w:t>”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that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would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obviate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need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for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4033D2">
        <w:rPr>
          <w:rFonts w:asciiTheme="minorBidi" w:hAnsiTheme="minorBidi"/>
          <w:i/>
          <w:iCs/>
          <w:sz w:val="24"/>
          <w:szCs w:val="24"/>
        </w:rPr>
        <w:t>tefillin</w:t>
      </w:r>
      <w:r w:rsidRPr="00A252FA">
        <w:rPr>
          <w:rFonts w:asciiTheme="minorBidi" w:hAnsiTheme="minorBidi"/>
          <w:sz w:val="24"/>
          <w:szCs w:val="24"/>
        </w:rPr>
        <w:t>.</w:t>
      </w:r>
    </w:p>
    <w:p w14:paraId="43280E50" w14:textId="77777777" w:rsidR="004033D2" w:rsidRPr="00A252FA" w:rsidRDefault="004033D2" w:rsidP="00BC192E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48AAA898" w14:textId="730D0F7D" w:rsidR="00D210B6" w:rsidRDefault="00FD08E3" w:rsidP="00BC192E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A252FA">
        <w:rPr>
          <w:rFonts w:asciiTheme="minorBidi" w:hAnsiTheme="minorBidi"/>
          <w:sz w:val="24"/>
          <w:szCs w:val="24"/>
        </w:rPr>
        <w:t>Other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4033D2">
        <w:rPr>
          <w:rFonts w:asciiTheme="minorBidi" w:hAnsiTheme="minorBidi"/>
          <w:i/>
          <w:iCs/>
          <w:sz w:val="24"/>
          <w:szCs w:val="24"/>
        </w:rPr>
        <w:t>Rishonim</w:t>
      </w:r>
      <w:r w:rsidRPr="00A252FA">
        <w:rPr>
          <w:rFonts w:asciiTheme="minorBidi" w:hAnsiTheme="minorBidi"/>
          <w:sz w:val="24"/>
          <w:szCs w:val="24"/>
        </w:rPr>
        <w:t>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however,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including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750346">
        <w:rPr>
          <w:rFonts w:asciiTheme="minorBidi" w:hAnsiTheme="minorBidi"/>
          <w:i/>
          <w:iCs/>
          <w:sz w:val="24"/>
          <w:szCs w:val="24"/>
        </w:rPr>
        <w:t>Behag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(</w:t>
      </w:r>
      <w:r w:rsidR="00D210B6" w:rsidRPr="00A252FA">
        <w:rPr>
          <w:rFonts w:asciiTheme="minorBidi" w:hAnsiTheme="minorBidi"/>
          <w:sz w:val="24"/>
          <w:szCs w:val="24"/>
        </w:rPr>
        <w:t>cited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by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750346">
        <w:rPr>
          <w:rFonts w:asciiTheme="minorBidi" w:hAnsiTheme="minorBidi"/>
          <w:i/>
          <w:iCs/>
          <w:sz w:val="24"/>
          <w:szCs w:val="24"/>
        </w:rPr>
        <w:t>Tosafot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4033D2">
        <w:rPr>
          <w:rFonts w:asciiTheme="minorBidi" w:hAnsiTheme="minorBidi"/>
          <w:i/>
          <w:iCs/>
          <w:sz w:val="24"/>
          <w:szCs w:val="24"/>
        </w:rPr>
        <w:t>Mo</w:t>
      </w:r>
      <w:r w:rsidR="004033D2">
        <w:rPr>
          <w:rFonts w:asciiTheme="minorBidi" w:hAnsiTheme="minorBidi"/>
          <w:i/>
          <w:iCs/>
          <w:sz w:val="24"/>
          <w:szCs w:val="24"/>
        </w:rPr>
        <w:t>’</w:t>
      </w:r>
      <w:r w:rsidR="00D210B6" w:rsidRPr="004033D2">
        <w:rPr>
          <w:rFonts w:asciiTheme="minorBidi" w:hAnsiTheme="minorBidi"/>
          <w:i/>
          <w:iCs/>
          <w:sz w:val="24"/>
          <w:szCs w:val="24"/>
        </w:rPr>
        <w:t>ed</w:t>
      </w:r>
      <w:r w:rsidR="00D05B29" w:rsidRPr="004033D2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D210B6" w:rsidRPr="004033D2">
        <w:rPr>
          <w:rFonts w:asciiTheme="minorBidi" w:hAnsiTheme="minorBidi"/>
          <w:i/>
          <w:iCs/>
          <w:sz w:val="24"/>
          <w:szCs w:val="24"/>
        </w:rPr>
        <w:t>Katan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19a,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4033D2">
        <w:rPr>
          <w:rFonts w:asciiTheme="minorBidi" w:hAnsiTheme="minorBidi"/>
          <w:i/>
          <w:iCs/>
          <w:sz w:val="24"/>
          <w:szCs w:val="24"/>
        </w:rPr>
        <w:t>s.v.</w:t>
      </w:r>
      <w:r w:rsidR="00D05B29" w:rsidRPr="004033D2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D210B6" w:rsidRPr="004033D2">
        <w:rPr>
          <w:rFonts w:asciiTheme="minorBidi" w:hAnsiTheme="minorBidi"/>
          <w:i/>
          <w:iCs/>
          <w:sz w:val="24"/>
          <w:szCs w:val="24"/>
        </w:rPr>
        <w:t>Rabbi</w:t>
      </w:r>
      <w:r w:rsidR="00D05B29" w:rsidRPr="004033D2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D210B6" w:rsidRPr="004033D2">
        <w:rPr>
          <w:rFonts w:asciiTheme="minorBidi" w:hAnsiTheme="minorBidi"/>
          <w:i/>
          <w:iCs/>
          <w:sz w:val="24"/>
          <w:szCs w:val="24"/>
        </w:rPr>
        <w:t>Yossi</w:t>
      </w:r>
      <w:r w:rsidRPr="00A252FA">
        <w:rPr>
          <w:rFonts w:asciiTheme="minorBidi" w:hAnsiTheme="minorBidi"/>
          <w:sz w:val="24"/>
          <w:szCs w:val="24"/>
        </w:rPr>
        <w:t>),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771125">
        <w:rPr>
          <w:rFonts w:asciiTheme="minorBidi" w:hAnsiTheme="minorBidi"/>
          <w:sz w:val="24"/>
          <w:szCs w:val="24"/>
        </w:rPr>
        <w:t>Ri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(</w:t>
      </w:r>
      <w:r w:rsidR="00D210B6" w:rsidRPr="00A252FA">
        <w:rPr>
          <w:rFonts w:asciiTheme="minorBidi" w:hAnsiTheme="minorBidi"/>
          <w:sz w:val="24"/>
          <w:szCs w:val="24"/>
        </w:rPr>
        <w:t>cited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by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750346">
        <w:rPr>
          <w:rFonts w:asciiTheme="minorBidi" w:hAnsiTheme="minorBidi"/>
          <w:i/>
          <w:iCs/>
          <w:sz w:val="24"/>
          <w:szCs w:val="24"/>
        </w:rPr>
        <w:t>Hagahot</w:t>
      </w:r>
      <w:r w:rsidR="00D05B29" w:rsidRPr="00750346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D210B6" w:rsidRPr="00750346">
        <w:rPr>
          <w:rFonts w:asciiTheme="minorBidi" w:hAnsiTheme="minorBidi"/>
          <w:i/>
          <w:iCs/>
          <w:sz w:val="24"/>
          <w:szCs w:val="24"/>
        </w:rPr>
        <w:t>Maimoniyot</w:t>
      </w:r>
      <w:r w:rsidR="00D210B6" w:rsidRPr="00A252FA">
        <w:rPr>
          <w:rFonts w:asciiTheme="minorBidi" w:hAnsiTheme="minorBidi"/>
          <w:sz w:val="24"/>
          <w:szCs w:val="24"/>
        </w:rPr>
        <w:t>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4033D2">
        <w:rPr>
          <w:rFonts w:asciiTheme="minorBidi" w:hAnsiTheme="minorBidi"/>
          <w:i/>
          <w:iCs/>
          <w:sz w:val="24"/>
          <w:szCs w:val="24"/>
        </w:rPr>
        <w:t>Hilkhot</w:t>
      </w:r>
      <w:r w:rsidR="00D05B29" w:rsidRPr="004033D2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D210B6" w:rsidRPr="004033D2">
        <w:rPr>
          <w:rFonts w:asciiTheme="minorBidi" w:hAnsiTheme="minorBidi"/>
          <w:i/>
          <w:iCs/>
          <w:sz w:val="24"/>
          <w:szCs w:val="24"/>
        </w:rPr>
        <w:t>Tefillin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4:1</w:t>
      </w:r>
      <w:r w:rsidRPr="00A252FA">
        <w:rPr>
          <w:rFonts w:asciiTheme="minorBidi" w:hAnsiTheme="minorBidi"/>
          <w:sz w:val="24"/>
          <w:szCs w:val="24"/>
        </w:rPr>
        <w:t>)</w:t>
      </w:r>
      <w:r w:rsidR="00771125">
        <w:rPr>
          <w:rFonts w:asciiTheme="minorBidi" w:hAnsiTheme="minorBidi"/>
          <w:sz w:val="24"/>
          <w:szCs w:val="24"/>
        </w:rPr>
        <w:t>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and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Rashba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(</w:t>
      </w:r>
      <w:r w:rsidR="00D210B6" w:rsidRPr="004033D2">
        <w:rPr>
          <w:rFonts w:asciiTheme="minorBidi" w:hAnsiTheme="minorBidi"/>
          <w:i/>
          <w:iCs/>
          <w:sz w:val="24"/>
          <w:szCs w:val="24"/>
        </w:rPr>
        <w:t>Teshuvot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1:690)</w:t>
      </w:r>
      <w:r w:rsidR="00771125">
        <w:rPr>
          <w:rFonts w:asciiTheme="minorBidi" w:hAnsiTheme="minorBidi"/>
          <w:sz w:val="24"/>
          <w:szCs w:val="24"/>
        </w:rPr>
        <w:t>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explain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that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one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should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not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wear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4033D2">
        <w:rPr>
          <w:rFonts w:asciiTheme="minorBidi" w:hAnsiTheme="minorBidi"/>
          <w:i/>
          <w:iCs/>
          <w:sz w:val="24"/>
          <w:szCs w:val="24"/>
        </w:rPr>
        <w:t>tefillin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4033D2">
        <w:rPr>
          <w:rFonts w:asciiTheme="minorBidi" w:hAnsiTheme="minorBidi"/>
          <w:i/>
          <w:iCs/>
          <w:sz w:val="24"/>
          <w:szCs w:val="24"/>
        </w:rPr>
        <w:t>Chol</w:t>
      </w:r>
      <w:r w:rsidR="00D05B29" w:rsidRPr="004033D2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D210B6" w:rsidRPr="004033D2">
        <w:rPr>
          <w:rFonts w:asciiTheme="minorBidi" w:hAnsiTheme="minorBidi"/>
          <w:i/>
          <w:iCs/>
          <w:sz w:val="24"/>
          <w:szCs w:val="24"/>
        </w:rPr>
        <w:t>Ha</w:t>
      </w:r>
      <w:r w:rsidR="004033D2" w:rsidRPr="004033D2">
        <w:rPr>
          <w:rFonts w:asciiTheme="minorBidi" w:hAnsiTheme="minorBidi"/>
          <w:i/>
          <w:iCs/>
          <w:sz w:val="24"/>
          <w:szCs w:val="24"/>
        </w:rPr>
        <w:t>-m</w:t>
      </w:r>
      <w:r w:rsidRPr="004033D2">
        <w:rPr>
          <w:rFonts w:asciiTheme="minorBidi" w:hAnsiTheme="minorBidi"/>
          <w:i/>
          <w:iCs/>
          <w:sz w:val="24"/>
          <w:szCs w:val="24"/>
        </w:rPr>
        <w:t>o</w:t>
      </w:r>
      <w:r w:rsidR="004033D2" w:rsidRPr="004033D2">
        <w:rPr>
          <w:rFonts w:asciiTheme="minorBidi" w:hAnsiTheme="minorBidi"/>
          <w:i/>
          <w:iCs/>
          <w:sz w:val="24"/>
          <w:szCs w:val="24"/>
        </w:rPr>
        <w:t>’</w:t>
      </w:r>
      <w:r w:rsidRPr="004033D2">
        <w:rPr>
          <w:rFonts w:asciiTheme="minorBidi" w:hAnsiTheme="minorBidi"/>
          <w:i/>
          <w:iCs/>
          <w:sz w:val="24"/>
          <w:szCs w:val="24"/>
        </w:rPr>
        <w:t>ed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771125">
        <w:rPr>
          <w:rFonts w:asciiTheme="minorBidi" w:hAnsiTheme="minorBidi"/>
          <w:sz w:val="24"/>
          <w:szCs w:val="24"/>
        </w:rPr>
        <w:t xml:space="preserve">because </w:t>
      </w:r>
      <w:r w:rsidR="00D210B6" w:rsidRPr="004033D2">
        <w:rPr>
          <w:rFonts w:asciiTheme="minorBidi" w:hAnsiTheme="minorBidi"/>
          <w:i/>
          <w:iCs/>
          <w:sz w:val="24"/>
          <w:szCs w:val="24"/>
        </w:rPr>
        <w:t>Chol</w:t>
      </w:r>
      <w:r w:rsidR="00D05B29" w:rsidRPr="004033D2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4033D2">
        <w:rPr>
          <w:rFonts w:asciiTheme="minorBidi" w:hAnsiTheme="minorBidi"/>
          <w:i/>
          <w:iCs/>
          <w:sz w:val="24"/>
          <w:szCs w:val="24"/>
        </w:rPr>
        <w:t>Ha</w:t>
      </w:r>
      <w:r w:rsidR="004033D2">
        <w:rPr>
          <w:rFonts w:asciiTheme="minorBidi" w:hAnsiTheme="minorBidi"/>
          <w:i/>
          <w:iCs/>
          <w:sz w:val="24"/>
          <w:szCs w:val="24"/>
        </w:rPr>
        <w:t>-m</w:t>
      </w:r>
      <w:r w:rsidRPr="004033D2">
        <w:rPr>
          <w:rFonts w:asciiTheme="minorBidi" w:hAnsiTheme="minorBidi"/>
          <w:i/>
          <w:iCs/>
          <w:sz w:val="24"/>
          <w:szCs w:val="24"/>
        </w:rPr>
        <w:t>o</w:t>
      </w:r>
      <w:r w:rsidR="004033D2">
        <w:rPr>
          <w:rFonts w:asciiTheme="minorBidi" w:hAnsiTheme="minorBidi"/>
          <w:i/>
          <w:iCs/>
          <w:sz w:val="24"/>
          <w:szCs w:val="24"/>
        </w:rPr>
        <w:t>’</w:t>
      </w:r>
      <w:r w:rsidRPr="004033D2">
        <w:rPr>
          <w:rFonts w:asciiTheme="minorBidi" w:hAnsiTheme="minorBidi"/>
          <w:i/>
          <w:iCs/>
          <w:sz w:val="24"/>
          <w:szCs w:val="24"/>
        </w:rPr>
        <w:t>ed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9F6DA6">
        <w:rPr>
          <w:rFonts w:asciiTheme="minorBidi" w:hAnsiTheme="minorBidi"/>
          <w:sz w:val="24"/>
          <w:szCs w:val="24"/>
        </w:rPr>
        <w:t xml:space="preserve">does </w:t>
      </w:r>
      <w:r w:rsidR="00D210B6" w:rsidRPr="00A252FA">
        <w:rPr>
          <w:rFonts w:asciiTheme="minorBidi" w:hAnsiTheme="minorBidi"/>
          <w:sz w:val="24"/>
          <w:szCs w:val="24"/>
        </w:rPr>
        <w:t>constitute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an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“</w:t>
      </w:r>
      <w:r w:rsidR="00D210B6" w:rsidRPr="004033D2">
        <w:rPr>
          <w:rFonts w:asciiTheme="minorBidi" w:hAnsiTheme="minorBidi"/>
          <w:i/>
          <w:iCs/>
          <w:sz w:val="24"/>
          <w:szCs w:val="24"/>
        </w:rPr>
        <w:t>ot</w:t>
      </w:r>
      <w:r w:rsidR="00D210B6" w:rsidRPr="00A252FA">
        <w:rPr>
          <w:rFonts w:asciiTheme="minorBidi" w:hAnsiTheme="minorBidi"/>
          <w:sz w:val="24"/>
          <w:szCs w:val="24"/>
        </w:rPr>
        <w:t>.”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Interestingly,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771125">
        <w:rPr>
          <w:rFonts w:asciiTheme="minorBidi" w:hAnsiTheme="minorBidi"/>
          <w:sz w:val="24"/>
          <w:szCs w:val="24"/>
        </w:rPr>
        <w:t xml:space="preserve">however, </w:t>
      </w:r>
      <w:r w:rsidRPr="00A252FA">
        <w:rPr>
          <w:rFonts w:asciiTheme="minorBidi" w:hAnsiTheme="minorBidi"/>
          <w:sz w:val="24"/>
          <w:szCs w:val="24"/>
        </w:rPr>
        <w:t>t</w:t>
      </w:r>
      <w:r w:rsidR="00D210B6" w:rsidRPr="00A252FA">
        <w:rPr>
          <w:rFonts w:asciiTheme="minorBidi" w:hAnsiTheme="minorBidi"/>
          <w:sz w:val="24"/>
          <w:szCs w:val="24"/>
        </w:rPr>
        <w:t>hey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disagree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as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to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771125">
        <w:rPr>
          <w:rFonts w:asciiTheme="minorBidi" w:hAnsiTheme="minorBidi"/>
          <w:sz w:val="24"/>
          <w:szCs w:val="24"/>
        </w:rPr>
        <w:t xml:space="preserve">which aspect serves as the </w:t>
      </w:r>
      <w:r w:rsidR="00771125">
        <w:rPr>
          <w:rFonts w:asciiTheme="minorBidi" w:hAnsiTheme="minorBidi"/>
          <w:i/>
          <w:iCs/>
          <w:sz w:val="24"/>
          <w:szCs w:val="24"/>
        </w:rPr>
        <w:t xml:space="preserve">ot </w:t>
      </w:r>
      <w:r w:rsidR="00771125">
        <w:rPr>
          <w:rFonts w:asciiTheme="minorBidi" w:hAnsiTheme="minorBidi"/>
          <w:sz w:val="24"/>
          <w:szCs w:val="24"/>
        </w:rPr>
        <w:t xml:space="preserve">– </w:t>
      </w:r>
      <w:r w:rsidR="00D210B6" w:rsidRPr="00A252FA">
        <w:rPr>
          <w:rFonts w:asciiTheme="minorBidi" w:hAnsiTheme="minorBidi"/>
          <w:sz w:val="24"/>
          <w:szCs w:val="24"/>
        </w:rPr>
        <w:t>whether</w:t>
      </w:r>
      <w:r w:rsidR="00771125">
        <w:rPr>
          <w:rFonts w:asciiTheme="minorBidi" w:hAnsiTheme="minorBidi"/>
          <w:sz w:val="24"/>
          <w:szCs w:val="24"/>
        </w:rPr>
        <w:t xml:space="preserve"> it 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prohibition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of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4033D2">
        <w:rPr>
          <w:rFonts w:asciiTheme="minorBidi" w:hAnsiTheme="minorBidi"/>
          <w:i/>
          <w:iCs/>
          <w:sz w:val="24"/>
          <w:szCs w:val="24"/>
        </w:rPr>
        <w:t>melakha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or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4033D2">
        <w:rPr>
          <w:rFonts w:asciiTheme="minorBidi" w:hAnsiTheme="minorBidi"/>
          <w:i/>
          <w:iCs/>
          <w:sz w:val="24"/>
          <w:szCs w:val="24"/>
        </w:rPr>
        <w:t>mitzvot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of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4033D2">
        <w:rPr>
          <w:rFonts w:asciiTheme="minorBidi" w:hAnsiTheme="minorBidi"/>
          <w:i/>
          <w:iCs/>
          <w:sz w:val="24"/>
          <w:szCs w:val="24"/>
        </w:rPr>
        <w:t>sukka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and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4033D2">
        <w:rPr>
          <w:rFonts w:asciiTheme="minorBidi" w:hAnsiTheme="minorBidi"/>
          <w:i/>
          <w:iCs/>
          <w:sz w:val="24"/>
          <w:szCs w:val="24"/>
        </w:rPr>
        <w:t>matza</w:t>
      </w:r>
      <w:r w:rsidR="00D210B6" w:rsidRPr="00A252FA">
        <w:rPr>
          <w:rFonts w:asciiTheme="minorBidi" w:hAnsiTheme="minorBidi"/>
          <w:sz w:val="24"/>
          <w:szCs w:val="24"/>
        </w:rPr>
        <w:t>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which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apply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during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4033D2">
        <w:rPr>
          <w:rFonts w:asciiTheme="minorBidi" w:hAnsiTheme="minorBidi"/>
          <w:i/>
          <w:iCs/>
          <w:sz w:val="24"/>
          <w:szCs w:val="24"/>
        </w:rPr>
        <w:t>Chol</w:t>
      </w:r>
      <w:r w:rsidR="00D05B29" w:rsidRPr="004033D2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4033D2">
        <w:rPr>
          <w:rFonts w:asciiTheme="minorBidi" w:hAnsiTheme="minorBidi"/>
          <w:i/>
          <w:iCs/>
          <w:sz w:val="24"/>
          <w:szCs w:val="24"/>
        </w:rPr>
        <w:t>Ha</w:t>
      </w:r>
      <w:r w:rsidR="004033D2" w:rsidRPr="004033D2">
        <w:rPr>
          <w:rFonts w:asciiTheme="minorBidi" w:hAnsiTheme="minorBidi"/>
          <w:i/>
          <w:iCs/>
          <w:sz w:val="24"/>
          <w:szCs w:val="24"/>
        </w:rPr>
        <w:t>-</w:t>
      </w:r>
      <w:r w:rsidR="004033D2">
        <w:rPr>
          <w:rFonts w:asciiTheme="minorBidi" w:hAnsiTheme="minorBidi"/>
          <w:i/>
          <w:iCs/>
          <w:sz w:val="24"/>
          <w:szCs w:val="24"/>
        </w:rPr>
        <w:t>m</w:t>
      </w:r>
      <w:r w:rsidRPr="004033D2">
        <w:rPr>
          <w:rFonts w:asciiTheme="minorBidi" w:hAnsiTheme="minorBidi"/>
          <w:i/>
          <w:iCs/>
          <w:sz w:val="24"/>
          <w:szCs w:val="24"/>
        </w:rPr>
        <w:t>o</w:t>
      </w:r>
      <w:r w:rsidR="004033D2" w:rsidRPr="004033D2">
        <w:rPr>
          <w:rFonts w:asciiTheme="minorBidi" w:hAnsiTheme="minorBidi"/>
          <w:i/>
          <w:iCs/>
          <w:sz w:val="24"/>
          <w:szCs w:val="24"/>
        </w:rPr>
        <w:t>’</w:t>
      </w:r>
      <w:r w:rsidRPr="004033D2">
        <w:rPr>
          <w:rFonts w:asciiTheme="minorBidi" w:hAnsiTheme="minorBidi"/>
          <w:i/>
          <w:iCs/>
          <w:sz w:val="24"/>
          <w:szCs w:val="24"/>
        </w:rPr>
        <w:t>ed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as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well.</w:t>
      </w:r>
    </w:p>
    <w:p w14:paraId="3E78F26B" w14:textId="77777777" w:rsidR="004033D2" w:rsidRPr="00A252FA" w:rsidRDefault="004033D2" w:rsidP="00BC192E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64B11521" w14:textId="2334AF74" w:rsidR="00D210B6" w:rsidRDefault="00D210B6" w:rsidP="00BC192E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A252FA">
        <w:rPr>
          <w:rFonts w:asciiTheme="minorBidi" w:hAnsiTheme="minorBidi"/>
          <w:sz w:val="24"/>
          <w:szCs w:val="24"/>
        </w:rPr>
        <w:t>Some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4033D2">
        <w:rPr>
          <w:rFonts w:asciiTheme="minorBidi" w:hAnsiTheme="minorBidi"/>
          <w:i/>
          <w:iCs/>
          <w:sz w:val="24"/>
          <w:szCs w:val="24"/>
        </w:rPr>
        <w:t>Rishonim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(Ritva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4033D2">
        <w:rPr>
          <w:rFonts w:asciiTheme="minorBidi" w:hAnsiTheme="minorBidi"/>
          <w:i/>
          <w:iCs/>
          <w:sz w:val="24"/>
          <w:szCs w:val="24"/>
        </w:rPr>
        <w:t>Eiruvin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96a</w:t>
      </w:r>
      <w:r w:rsidR="00771125">
        <w:rPr>
          <w:rFonts w:asciiTheme="minorBidi" w:hAnsiTheme="minorBidi"/>
          <w:sz w:val="24"/>
          <w:szCs w:val="24"/>
        </w:rPr>
        <w:t>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4033D2">
        <w:rPr>
          <w:rFonts w:asciiTheme="minorBidi" w:hAnsiTheme="minorBidi"/>
          <w:i/>
          <w:iCs/>
          <w:sz w:val="24"/>
          <w:szCs w:val="24"/>
        </w:rPr>
        <w:t>Smak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153</w:t>
      </w:r>
      <w:r w:rsidR="00771125">
        <w:rPr>
          <w:rFonts w:asciiTheme="minorBidi" w:hAnsiTheme="minorBidi"/>
          <w:sz w:val="24"/>
          <w:szCs w:val="24"/>
        </w:rPr>
        <w:t>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and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750346">
        <w:rPr>
          <w:rFonts w:asciiTheme="minorBidi" w:hAnsiTheme="minorBidi"/>
          <w:i/>
          <w:iCs/>
          <w:sz w:val="24"/>
          <w:szCs w:val="24"/>
        </w:rPr>
        <w:t>Tur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31),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uncertain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whether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one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should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wear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0E7E41">
        <w:rPr>
          <w:rFonts w:asciiTheme="minorBidi" w:hAnsiTheme="minorBidi"/>
          <w:i/>
          <w:iCs/>
          <w:sz w:val="24"/>
          <w:szCs w:val="24"/>
        </w:rPr>
        <w:t>tefillin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4033D2">
        <w:rPr>
          <w:rFonts w:asciiTheme="minorBidi" w:hAnsiTheme="minorBidi"/>
          <w:i/>
          <w:iCs/>
          <w:sz w:val="24"/>
          <w:szCs w:val="24"/>
        </w:rPr>
        <w:t>Chol</w:t>
      </w:r>
      <w:r w:rsidR="00D05B29" w:rsidRPr="004033D2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4033D2">
        <w:rPr>
          <w:rFonts w:asciiTheme="minorBidi" w:hAnsiTheme="minorBidi"/>
          <w:i/>
          <w:iCs/>
          <w:sz w:val="24"/>
          <w:szCs w:val="24"/>
        </w:rPr>
        <w:t>Ha-mo’ed</w:t>
      </w:r>
      <w:r w:rsidR="009F6DA6" w:rsidRPr="009F6DA6">
        <w:rPr>
          <w:rFonts w:asciiTheme="minorBidi" w:hAnsiTheme="minorBidi"/>
          <w:sz w:val="24"/>
          <w:szCs w:val="24"/>
        </w:rPr>
        <w:t xml:space="preserve"> </w:t>
      </w:r>
      <w:r w:rsidR="009F6DA6" w:rsidRPr="00A252FA">
        <w:rPr>
          <w:rFonts w:asciiTheme="minorBidi" w:hAnsiTheme="minorBidi"/>
          <w:sz w:val="24"/>
          <w:szCs w:val="24"/>
        </w:rPr>
        <w:t>or</w:t>
      </w:r>
      <w:r w:rsidR="009F6DA6">
        <w:rPr>
          <w:rFonts w:asciiTheme="minorBidi" w:hAnsiTheme="minorBidi"/>
          <w:sz w:val="24"/>
          <w:szCs w:val="24"/>
        </w:rPr>
        <w:t xml:space="preserve"> </w:t>
      </w:r>
      <w:r w:rsidR="009F6DA6" w:rsidRPr="00A252FA">
        <w:rPr>
          <w:rFonts w:asciiTheme="minorBidi" w:hAnsiTheme="minorBidi"/>
          <w:sz w:val="24"/>
          <w:szCs w:val="24"/>
        </w:rPr>
        <w:t>not</w:t>
      </w:r>
      <w:r w:rsidRPr="00A252FA">
        <w:rPr>
          <w:rFonts w:asciiTheme="minorBidi" w:hAnsiTheme="minorBidi"/>
          <w:sz w:val="24"/>
          <w:szCs w:val="24"/>
        </w:rPr>
        <w:t>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argue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that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one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should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wear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C06DEC" w:rsidRPr="00C06DEC">
        <w:rPr>
          <w:rFonts w:asciiTheme="minorBidi" w:hAnsiTheme="minorBidi"/>
          <w:i/>
          <w:iCs/>
          <w:sz w:val="24"/>
          <w:szCs w:val="24"/>
        </w:rPr>
        <w:t>tefillin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without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a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blessing.</w:t>
      </w:r>
    </w:p>
    <w:p w14:paraId="22D25F4D" w14:textId="77777777" w:rsidR="004033D2" w:rsidRPr="00A252FA" w:rsidRDefault="004033D2" w:rsidP="00BC192E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10D05352" w14:textId="27318F94" w:rsidR="00D210B6" w:rsidRDefault="00FD08E3" w:rsidP="00BC192E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252FA">
        <w:rPr>
          <w:rFonts w:asciiTheme="minorBidi" w:hAnsiTheme="minorBidi"/>
          <w:sz w:val="24"/>
          <w:szCs w:val="24"/>
        </w:rPr>
        <w:tab/>
      </w:r>
      <w:r w:rsidR="00D210B6" w:rsidRPr="00A252FA">
        <w:rPr>
          <w:rFonts w:asciiTheme="minorBidi" w:hAnsiTheme="minorBidi"/>
          <w:sz w:val="24"/>
          <w:szCs w:val="24"/>
        </w:rPr>
        <w:t>R.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Yosef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Karo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records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his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750346">
        <w:rPr>
          <w:rFonts w:asciiTheme="minorBidi" w:hAnsiTheme="minorBidi"/>
          <w:i/>
          <w:iCs/>
          <w:sz w:val="24"/>
          <w:szCs w:val="24"/>
        </w:rPr>
        <w:t>Beit</w:t>
      </w:r>
      <w:r w:rsidR="00D05B29" w:rsidRPr="00750346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D210B6" w:rsidRPr="00750346">
        <w:rPr>
          <w:rFonts w:asciiTheme="minorBidi" w:hAnsiTheme="minorBidi"/>
          <w:i/>
          <w:iCs/>
          <w:sz w:val="24"/>
          <w:szCs w:val="24"/>
        </w:rPr>
        <w:t>Yosef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(</w:t>
      </w:r>
      <w:r w:rsidR="00D210B6" w:rsidRPr="004033D2">
        <w:rPr>
          <w:rFonts w:asciiTheme="minorBidi" w:hAnsiTheme="minorBidi"/>
          <w:i/>
          <w:iCs/>
          <w:sz w:val="24"/>
          <w:szCs w:val="24"/>
        </w:rPr>
        <w:t>Orach</w:t>
      </w:r>
      <w:r w:rsidR="00D05B29" w:rsidRPr="004033D2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D210B6" w:rsidRPr="004033D2">
        <w:rPr>
          <w:rFonts w:asciiTheme="minorBidi" w:hAnsiTheme="minorBidi"/>
          <w:i/>
          <w:iCs/>
          <w:sz w:val="24"/>
          <w:szCs w:val="24"/>
        </w:rPr>
        <w:t>Chaim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31)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that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Sephardic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Jews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originally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wore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4033D2">
        <w:rPr>
          <w:rFonts w:asciiTheme="minorBidi" w:hAnsiTheme="minorBidi"/>
          <w:i/>
          <w:iCs/>
          <w:sz w:val="24"/>
          <w:szCs w:val="24"/>
        </w:rPr>
        <w:t>tefillin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4033D2">
        <w:rPr>
          <w:rFonts w:asciiTheme="minorBidi" w:hAnsiTheme="minorBidi"/>
          <w:i/>
          <w:iCs/>
          <w:sz w:val="24"/>
          <w:szCs w:val="24"/>
        </w:rPr>
        <w:t>Chol</w:t>
      </w:r>
      <w:r w:rsidR="00D05B29" w:rsidRPr="004033D2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4033D2">
        <w:rPr>
          <w:rFonts w:asciiTheme="minorBidi" w:hAnsiTheme="minorBidi"/>
          <w:i/>
          <w:iCs/>
          <w:sz w:val="24"/>
          <w:szCs w:val="24"/>
        </w:rPr>
        <w:t>Ha</w:t>
      </w:r>
      <w:r w:rsidR="004033D2" w:rsidRPr="004033D2">
        <w:rPr>
          <w:rFonts w:asciiTheme="minorBidi" w:hAnsiTheme="minorBidi"/>
          <w:i/>
          <w:iCs/>
          <w:sz w:val="24"/>
          <w:szCs w:val="24"/>
        </w:rPr>
        <w:t>-m</w:t>
      </w:r>
      <w:r w:rsidRPr="004033D2">
        <w:rPr>
          <w:rFonts w:asciiTheme="minorBidi" w:hAnsiTheme="minorBidi"/>
          <w:i/>
          <w:iCs/>
          <w:sz w:val="24"/>
          <w:szCs w:val="24"/>
        </w:rPr>
        <w:t>o</w:t>
      </w:r>
      <w:r w:rsidR="004033D2" w:rsidRPr="004033D2">
        <w:rPr>
          <w:rFonts w:asciiTheme="minorBidi" w:hAnsiTheme="minorBidi"/>
          <w:i/>
          <w:iCs/>
          <w:sz w:val="24"/>
          <w:szCs w:val="24"/>
        </w:rPr>
        <w:t>’</w:t>
      </w:r>
      <w:r w:rsidRPr="004033D2">
        <w:rPr>
          <w:rFonts w:asciiTheme="minorBidi" w:hAnsiTheme="minorBidi"/>
          <w:i/>
          <w:iCs/>
          <w:sz w:val="24"/>
          <w:szCs w:val="24"/>
        </w:rPr>
        <w:t>ed</w:t>
      </w:r>
      <w:r w:rsidR="00D210B6" w:rsidRPr="00A252FA">
        <w:rPr>
          <w:rFonts w:asciiTheme="minorBidi" w:hAnsiTheme="minorBidi"/>
          <w:sz w:val="24"/>
          <w:szCs w:val="24"/>
        </w:rPr>
        <w:t>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until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they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discovered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a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Kabbalistic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passage</w:t>
      </w:r>
      <w:r w:rsidR="00771125">
        <w:rPr>
          <w:rFonts w:asciiTheme="minorBidi" w:hAnsiTheme="minorBidi"/>
          <w:sz w:val="24"/>
          <w:szCs w:val="24"/>
        </w:rPr>
        <w:t xml:space="preserve"> 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4033D2">
        <w:rPr>
          <w:rFonts w:asciiTheme="minorBidi" w:hAnsiTheme="minorBidi"/>
          <w:i/>
          <w:iCs/>
          <w:sz w:val="24"/>
          <w:szCs w:val="24"/>
        </w:rPr>
        <w:t>Midrash</w:t>
      </w:r>
      <w:r w:rsidR="00D05B29" w:rsidRPr="004033D2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D210B6" w:rsidRPr="004033D2">
        <w:rPr>
          <w:rFonts w:asciiTheme="minorBidi" w:hAnsiTheme="minorBidi"/>
          <w:i/>
          <w:iCs/>
          <w:sz w:val="24"/>
          <w:szCs w:val="24"/>
        </w:rPr>
        <w:t>Ne</w:t>
      </w:r>
      <w:r w:rsidR="00771125">
        <w:rPr>
          <w:rFonts w:asciiTheme="minorBidi" w:hAnsiTheme="minorBidi"/>
          <w:i/>
          <w:iCs/>
          <w:sz w:val="24"/>
          <w:szCs w:val="24"/>
        </w:rPr>
        <w:t>’</w:t>
      </w:r>
      <w:r w:rsidR="00D210B6" w:rsidRPr="004033D2">
        <w:rPr>
          <w:rFonts w:asciiTheme="minorBidi" w:hAnsiTheme="minorBidi"/>
          <w:i/>
          <w:iCs/>
          <w:sz w:val="24"/>
          <w:szCs w:val="24"/>
        </w:rPr>
        <w:t>elam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771125">
        <w:rPr>
          <w:rFonts w:asciiTheme="minorBidi" w:hAnsiTheme="minorBidi"/>
          <w:sz w:val="24"/>
          <w:szCs w:val="24"/>
        </w:rPr>
        <w:t xml:space="preserve">that </w:t>
      </w:r>
      <w:r w:rsidR="00D210B6" w:rsidRPr="00A252FA">
        <w:rPr>
          <w:rFonts w:asciiTheme="minorBidi" w:hAnsiTheme="minorBidi"/>
          <w:sz w:val="24"/>
          <w:szCs w:val="24"/>
        </w:rPr>
        <w:t>prohibits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4750B0">
        <w:rPr>
          <w:rFonts w:asciiTheme="minorBidi" w:hAnsiTheme="minorBidi"/>
          <w:sz w:val="24"/>
          <w:szCs w:val="24"/>
        </w:rPr>
        <w:t>this practice</w:t>
      </w:r>
      <w:r w:rsidR="00D210B6" w:rsidRPr="00A252FA">
        <w:rPr>
          <w:rFonts w:asciiTheme="minorBidi" w:hAnsiTheme="minorBidi"/>
          <w:sz w:val="24"/>
          <w:szCs w:val="24"/>
        </w:rPr>
        <w:t>.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rules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accordingly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750346">
        <w:rPr>
          <w:rFonts w:asciiTheme="minorBidi" w:hAnsiTheme="minorBidi"/>
          <w:i/>
          <w:iCs/>
          <w:sz w:val="24"/>
          <w:szCs w:val="24"/>
        </w:rPr>
        <w:t>Shulchan</w:t>
      </w:r>
      <w:r w:rsidR="00D05B29" w:rsidRPr="00750346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D210B6" w:rsidRPr="00750346">
        <w:rPr>
          <w:rFonts w:asciiTheme="minorBidi" w:hAnsiTheme="minorBidi"/>
          <w:i/>
          <w:iCs/>
          <w:sz w:val="24"/>
          <w:szCs w:val="24"/>
        </w:rPr>
        <w:t>Arukh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(</w:t>
      </w:r>
      <w:r w:rsidR="00D210B6" w:rsidRPr="004033D2">
        <w:rPr>
          <w:rFonts w:asciiTheme="minorBidi" w:hAnsiTheme="minorBidi"/>
          <w:i/>
          <w:iCs/>
          <w:sz w:val="24"/>
          <w:szCs w:val="24"/>
        </w:rPr>
        <w:t>Orach</w:t>
      </w:r>
      <w:r w:rsidR="00D05B29" w:rsidRPr="004033D2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D210B6" w:rsidRPr="004033D2">
        <w:rPr>
          <w:rFonts w:asciiTheme="minorBidi" w:hAnsiTheme="minorBidi"/>
          <w:i/>
          <w:iCs/>
          <w:sz w:val="24"/>
          <w:szCs w:val="24"/>
        </w:rPr>
        <w:t>Chaim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31:2).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771125">
        <w:rPr>
          <w:rFonts w:asciiTheme="minorBidi" w:hAnsiTheme="minorBidi"/>
          <w:sz w:val="24"/>
          <w:szCs w:val="24"/>
        </w:rPr>
        <w:t>Rema</w:t>
      </w:r>
      <w:r w:rsidR="00D210B6" w:rsidRPr="00A252FA">
        <w:rPr>
          <w:rFonts w:asciiTheme="minorBidi" w:hAnsiTheme="minorBidi"/>
          <w:sz w:val="24"/>
          <w:szCs w:val="24"/>
        </w:rPr>
        <w:t>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however,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rules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accordance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with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750346">
        <w:rPr>
          <w:rFonts w:asciiTheme="minorBidi" w:hAnsiTheme="minorBidi"/>
          <w:i/>
          <w:iCs/>
          <w:sz w:val="24"/>
          <w:szCs w:val="24"/>
        </w:rPr>
        <w:t>Tur</w:t>
      </w:r>
      <w:r w:rsidR="00D210B6" w:rsidRPr="00A252FA">
        <w:rPr>
          <w:rFonts w:asciiTheme="minorBidi" w:hAnsiTheme="minorBidi"/>
          <w:sz w:val="24"/>
          <w:szCs w:val="24"/>
        </w:rPr>
        <w:t>’s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father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(the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Rosh)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that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one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must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wear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4033D2">
        <w:rPr>
          <w:rFonts w:asciiTheme="minorBidi" w:hAnsiTheme="minorBidi"/>
          <w:i/>
          <w:iCs/>
          <w:sz w:val="24"/>
          <w:szCs w:val="24"/>
        </w:rPr>
        <w:t>tefillin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4033D2">
        <w:rPr>
          <w:rFonts w:asciiTheme="minorBidi" w:hAnsiTheme="minorBidi"/>
          <w:i/>
          <w:iCs/>
          <w:sz w:val="24"/>
          <w:szCs w:val="24"/>
        </w:rPr>
        <w:t>Chol</w:t>
      </w:r>
      <w:r w:rsidR="00D05B29" w:rsidRPr="004033D2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D210B6" w:rsidRPr="004033D2">
        <w:rPr>
          <w:rFonts w:asciiTheme="minorBidi" w:hAnsiTheme="minorBidi"/>
          <w:i/>
          <w:iCs/>
          <w:sz w:val="24"/>
          <w:szCs w:val="24"/>
        </w:rPr>
        <w:t>Ha</w:t>
      </w:r>
      <w:r w:rsidR="004033D2" w:rsidRPr="004033D2">
        <w:rPr>
          <w:rFonts w:asciiTheme="minorBidi" w:hAnsiTheme="minorBidi"/>
          <w:i/>
          <w:iCs/>
          <w:sz w:val="24"/>
          <w:szCs w:val="24"/>
        </w:rPr>
        <w:t>-m</w:t>
      </w:r>
      <w:r w:rsidRPr="004033D2">
        <w:rPr>
          <w:rFonts w:asciiTheme="minorBidi" w:hAnsiTheme="minorBidi"/>
          <w:i/>
          <w:iCs/>
          <w:sz w:val="24"/>
          <w:szCs w:val="24"/>
        </w:rPr>
        <w:t>o</w:t>
      </w:r>
      <w:r w:rsidR="004033D2" w:rsidRPr="004033D2">
        <w:rPr>
          <w:rFonts w:asciiTheme="minorBidi" w:hAnsiTheme="minorBidi"/>
          <w:i/>
          <w:iCs/>
          <w:sz w:val="24"/>
          <w:szCs w:val="24"/>
        </w:rPr>
        <w:t>’</w:t>
      </w:r>
      <w:r w:rsidRPr="004033D2">
        <w:rPr>
          <w:rFonts w:asciiTheme="minorBidi" w:hAnsiTheme="minorBidi"/>
          <w:i/>
          <w:iCs/>
          <w:sz w:val="24"/>
          <w:szCs w:val="24"/>
        </w:rPr>
        <w:t>ed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and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quietly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recite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blessing.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750346">
        <w:rPr>
          <w:rFonts w:asciiTheme="minorBidi" w:hAnsiTheme="minorBidi"/>
          <w:i/>
          <w:iCs/>
          <w:sz w:val="24"/>
          <w:szCs w:val="24"/>
        </w:rPr>
        <w:t>Taz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(</w:t>
      </w:r>
      <w:r w:rsidR="00D210B6" w:rsidRPr="004033D2">
        <w:rPr>
          <w:rFonts w:asciiTheme="minorBidi" w:hAnsiTheme="minorBidi"/>
          <w:i/>
          <w:iCs/>
          <w:sz w:val="24"/>
          <w:szCs w:val="24"/>
        </w:rPr>
        <w:t>Orach</w:t>
      </w:r>
      <w:r w:rsidR="00D05B29" w:rsidRPr="004033D2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D210B6" w:rsidRPr="004033D2">
        <w:rPr>
          <w:rFonts w:asciiTheme="minorBidi" w:hAnsiTheme="minorBidi"/>
          <w:i/>
          <w:iCs/>
          <w:sz w:val="24"/>
          <w:szCs w:val="24"/>
        </w:rPr>
        <w:t>Chaim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31:2)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recommends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wearing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C06DEC" w:rsidRPr="00C06DEC">
        <w:rPr>
          <w:rFonts w:asciiTheme="minorBidi" w:hAnsiTheme="minorBidi"/>
          <w:i/>
          <w:iCs/>
          <w:sz w:val="24"/>
          <w:szCs w:val="24"/>
        </w:rPr>
        <w:t>tefillin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without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a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blessing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750346">
        <w:rPr>
          <w:rFonts w:asciiTheme="minorBidi" w:hAnsiTheme="minorBidi"/>
          <w:i/>
          <w:iCs/>
          <w:sz w:val="24"/>
          <w:szCs w:val="24"/>
        </w:rPr>
        <w:t>Chol</w:t>
      </w:r>
      <w:r w:rsidR="00D05B29" w:rsidRPr="00750346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D210B6" w:rsidRPr="00750346">
        <w:rPr>
          <w:rFonts w:asciiTheme="minorBidi" w:hAnsiTheme="minorBidi"/>
          <w:i/>
          <w:iCs/>
          <w:sz w:val="24"/>
          <w:szCs w:val="24"/>
        </w:rPr>
        <w:t>H</w:t>
      </w:r>
      <w:r w:rsidRPr="00750346">
        <w:rPr>
          <w:rFonts w:asciiTheme="minorBidi" w:hAnsiTheme="minorBidi"/>
          <w:i/>
          <w:iCs/>
          <w:sz w:val="24"/>
          <w:szCs w:val="24"/>
        </w:rPr>
        <w:t>a</w:t>
      </w:r>
      <w:r w:rsidR="00771125">
        <w:rPr>
          <w:rFonts w:asciiTheme="minorBidi" w:hAnsiTheme="minorBidi"/>
          <w:i/>
          <w:iCs/>
          <w:sz w:val="24"/>
          <w:szCs w:val="24"/>
        </w:rPr>
        <w:t>-m</w:t>
      </w:r>
      <w:r w:rsidRPr="00750346">
        <w:rPr>
          <w:rFonts w:asciiTheme="minorBidi" w:hAnsiTheme="minorBidi"/>
          <w:i/>
          <w:iCs/>
          <w:sz w:val="24"/>
          <w:szCs w:val="24"/>
        </w:rPr>
        <w:t>o</w:t>
      </w:r>
      <w:r w:rsidR="00771125">
        <w:rPr>
          <w:rFonts w:asciiTheme="minorBidi" w:hAnsiTheme="minorBidi"/>
          <w:i/>
          <w:iCs/>
          <w:sz w:val="24"/>
          <w:szCs w:val="24"/>
        </w:rPr>
        <w:t>’</w:t>
      </w:r>
      <w:r w:rsidRPr="00750346">
        <w:rPr>
          <w:rFonts w:asciiTheme="minorBidi" w:hAnsiTheme="minorBidi"/>
          <w:i/>
          <w:iCs/>
          <w:sz w:val="24"/>
          <w:szCs w:val="24"/>
        </w:rPr>
        <w:t>ed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(see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also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750346">
        <w:rPr>
          <w:rFonts w:asciiTheme="minorBidi" w:hAnsiTheme="minorBidi"/>
          <w:i/>
          <w:iCs/>
          <w:sz w:val="24"/>
          <w:szCs w:val="24"/>
        </w:rPr>
        <w:t>Mishna</w:t>
      </w:r>
      <w:r w:rsidR="00D05B29" w:rsidRPr="00750346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D210B6" w:rsidRPr="00750346">
        <w:rPr>
          <w:rFonts w:asciiTheme="minorBidi" w:hAnsiTheme="minorBidi"/>
          <w:i/>
          <w:iCs/>
          <w:sz w:val="24"/>
          <w:szCs w:val="24"/>
        </w:rPr>
        <w:t>Berura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31:8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and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750346">
        <w:rPr>
          <w:rFonts w:asciiTheme="minorBidi" w:hAnsiTheme="minorBidi"/>
          <w:i/>
          <w:iCs/>
          <w:sz w:val="24"/>
          <w:szCs w:val="24"/>
        </w:rPr>
        <w:t>Arukh</w:t>
      </w:r>
      <w:r w:rsidR="00D05B29" w:rsidRPr="00750346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D210B6" w:rsidRPr="00750346">
        <w:rPr>
          <w:rFonts w:asciiTheme="minorBidi" w:hAnsiTheme="minorBidi"/>
          <w:i/>
          <w:iCs/>
          <w:sz w:val="24"/>
          <w:szCs w:val="24"/>
        </w:rPr>
        <w:t>Ha-</w:t>
      </w:r>
      <w:r w:rsidRPr="00750346">
        <w:rPr>
          <w:rFonts w:asciiTheme="minorBidi" w:hAnsiTheme="minorBidi"/>
          <w:i/>
          <w:iCs/>
          <w:sz w:val="24"/>
          <w:szCs w:val="24"/>
        </w:rPr>
        <w:t>S</w:t>
      </w:r>
      <w:r w:rsidR="00D210B6" w:rsidRPr="00750346">
        <w:rPr>
          <w:rFonts w:asciiTheme="minorBidi" w:hAnsiTheme="minorBidi"/>
          <w:i/>
          <w:iCs/>
          <w:sz w:val="24"/>
          <w:szCs w:val="24"/>
        </w:rPr>
        <w:t>hulchan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771125">
        <w:rPr>
          <w:rFonts w:asciiTheme="minorBidi" w:hAnsiTheme="minorBidi"/>
          <w:sz w:val="24"/>
          <w:szCs w:val="24"/>
        </w:rPr>
        <w:t>OC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31:4,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who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concur).</w:t>
      </w:r>
      <w:r w:rsidR="00D05B29">
        <w:rPr>
          <w:rFonts w:asciiTheme="minorBidi" w:hAnsiTheme="minorBidi"/>
          <w:sz w:val="24"/>
          <w:szCs w:val="24"/>
        </w:rPr>
        <w:t xml:space="preserve"> </w:t>
      </w:r>
    </w:p>
    <w:p w14:paraId="0D25E703" w14:textId="77777777" w:rsidR="004033D2" w:rsidRPr="00A252FA" w:rsidRDefault="004033D2" w:rsidP="00BC192E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8967F19" w14:textId="0544CB01" w:rsidR="00D210B6" w:rsidRDefault="00FD08E3" w:rsidP="00BC192E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252FA">
        <w:rPr>
          <w:rFonts w:asciiTheme="minorBidi" w:hAnsiTheme="minorBidi"/>
          <w:sz w:val="24"/>
          <w:szCs w:val="24"/>
        </w:rPr>
        <w:tab/>
      </w:r>
      <w:r w:rsidR="00D210B6" w:rsidRPr="00A252FA">
        <w:rPr>
          <w:rFonts w:asciiTheme="minorBidi" w:hAnsiTheme="minorBidi"/>
          <w:sz w:val="24"/>
          <w:szCs w:val="24"/>
        </w:rPr>
        <w:t>Sephardic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Jews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do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not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wear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0E7E41">
        <w:rPr>
          <w:rFonts w:asciiTheme="minorBidi" w:hAnsiTheme="minorBidi"/>
          <w:i/>
          <w:iCs/>
          <w:sz w:val="24"/>
          <w:szCs w:val="24"/>
        </w:rPr>
        <w:t>tefillin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0E7E41">
        <w:rPr>
          <w:rFonts w:asciiTheme="minorBidi" w:hAnsiTheme="minorBidi"/>
          <w:i/>
          <w:iCs/>
          <w:sz w:val="24"/>
          <w:szCs w:val="24"/>
        </w:rPr>
        <w:t>Chol</w:t>
      </w:r>
      <w:r w:rsidR="00D05B29" w:rsidRPr="000E7E41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D210B6" w:rsidRPr="000E7E41">
        <w:rPr>
          <w:rFonts w:asciiTheme="minorBidi" w:hAnsiTheme="minorBidi"/>
          <w:i/>
          <w:iCs/>
          <w:sz w:val="24"/>
          <w:szCs w:val="24"/>
        </w:rPr>
        <w:t>Ha</w:t>
      </w:r>
      <w:r w:rsidR="000E7E41" w:rsidRPr="000E7E41">
        <w:rPr>
          <w:rFonts w:asciiTheme="minorBidi" w:hAnsiTheme="minorBidi"/>
          <w:i/>
          <w:iCs/>
          <w:sz w:val="24"/>
          <w:szCs w:val="24"/>
        </w:rPr>
        <w:t>-m</w:t>
      </w:r>
      <w:r w:rsidRPr="000E7E41">
        <w:rPr>
          <w:rFonts w:asciiTheme="minorBidi" w:hAnsiTheme="minorBidi"/>
          <w:i/>
          <w:iCs/>
          <w:sz w:val="24"/>
          <w:szCs w:val="24"/>
        </w:rPr>
        <w:t>o</w:t>
      </w:r>
      <w:r w:rsidR="000E7E41" w:rsidRPr="000E7E41">
        <w:rPr>
          <w:rFonts w:asciiTheme="minorBidi" w:hAnsiTheme="minorBidi"/>
          <w:i/>
          <w:iCs/>
          <w:sz w:val="24"/>
          <w:szCs w:val="24"/>
        </w:rPr>
        <w:t>’</w:t>
      </w:r>
      <w:r w:rsidRPr="000E7E41">
        <w:rPr>
          <w:rFonts w:asciiTheme="minorBidi" w:hAnsiTheme="minorBidi"/>
          <w:i/>
          <w:iCs/>
          <w:sz w:val="24"/>
          <w:szCs w:val="24"/>
        </w:rPr>
        <w:t>ed</w:t>
      </w:r>
      <w:r w:rsidR="00D210B6" w:rsidRPr="00A252FA">
        <w:rPr>
          <w:rFonts w:asciiTheme="minorBidi" w:hAnsiTheme="minorBidi"/>
          <w:sz w:val="24"/>
          <w:szCs w:val="24"/>
        </w:rPr>
        <w:t>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accordance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with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750346">
        <w:rPr>
          <w:rFonts w:asciiTheme="minorBidi" w:hAnsiTheme="minorBidi"/>
          <w:i/>
          <w:iCs/>
          <w:sz w:val="24"/>
          <w:szCs w:val="24"/>
        </w:rPr>
        <w:t>Shulchan</w:t>
      </w:r>
      <w:r w:rsidR="00D05B29" w:rsidRPr="00750346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D210B6" w:rsidRPr="00750346">
        <w:rPr>
          <w:rFonts w:asciiTheme="minorBidi" w:hAnsiTheme="minorBidi"/>
          <w:i/>
          <w:iCs/>
          <w:sz w:val="24"/>
          <w:szCs w:val="24"/>
        </w:rPr>
        <w:t>Arukh</w:t>
      </w:r>
      <w:r w:rsidR="00D210B6" w:rsidRPr="00A252FA">
        <w:rPr>
          <w:rFonts w:asciiTheme="minorBidi" w:hAnsiTheme="minorBidi"/>
          <w:sz w:val="24"/>
          <w:szCs w:val="24"/>
        </w:rPr>
        <w:t>.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Many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Ashkenazim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do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wear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0E7E41">
        <w:rPr>
          <w:rFonts w:asciiTheme="minorBidi" w:hAnsiTheme="minorBidi"/>
          <w:i/>
          <w:iCs/>
          <w:sz w:val="24"/>
          <w:szCs w:val="24"/>
        </w:rPr>
        <w:t>tefillin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0E7E41">
        <w:rPr>
          <w:rFonts w:asciiTheme="minorBidi" w:hAnsiTheme="minorBidi"/>
          <w:i/>
          <w:iCs/>
          <w:sz w:val="24"/>
          <w:szCs w:val="24"/>
        </w:rPr>
        <w:t>Chol</w:t>
      </w:r>
      <w:r w:rsidR="00D05B29" w:rsidRPr="000E7E41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D210B6" w:rsidRPr="000E7E41">
        <w:rPr>
          <w:rFonts w:asciiTheme="minorBidi" w:hAnsiTheme="minorBidi"/>
          <w:i/>
          <w:iCs/>
          <w:sz w:val="24"/>
          <w:szCs w:val="24"/>
        </w:rPr>
        <w:t>Ha</w:t>
      </w:r>
      <w:r w:rsidR="000E7E41">
        <w:rPr>
          <w:rFonts w:asciiTheme="minorBidi" w:hAnsiTheme="minorBidi"/>
          <w:i/>
          <w:iCs/>
          <w:sz w:val="24"/>
          <w:szCs w:val="24"/>
        </w:rPr>
        <w:t>-m</w:t>
      </w:r>
      <w:r w:rsidRPr="000E7E41">
        <w:rPr>
          <w:rFonts w:asciiTheme="minorBidi" w:hAnsiTheme="minorBidi"/>
          <w:i/>
          <w:iCs/>
          <w:sz w:val="24"/>
          <w:szCs w:val="24"/>
        </w:rPr>
        <w:t>o</w:t>
      </w:r>
      <w:r w:rsidR="000E7E41">
        <w:rPr>
          <w:rFonts w:asciiTheme="minorBidi" w:hAnsiTheme="minorBidi"/>
          <w:i/>
          <w:iCs/>
          <w:sz w:val="24"/>
          <w:szCs w:val="24"/>
        </w:rPr>
        <w:t>’</w:t>
      </w:r>
      <w:r w:rsidRPr="000E7E41">
        <w:rPr>
          <w:rFonts w:asciiTheme="minorBidi" w:hAnsiTheme="minorBidi"/>
          <w:i/>
          <w:iCs/>
          <w:sz w:val="24"/>
          <w:szCs w:val="24"/>
        </w:rPr>
        <w:t>ed</w:t>
      </w:r>
      <w:r w:rsidR="00D210B6" w:rsidRPr="00A252FA">
        <w:rPr>
          <w:rFonts w:asciiTheme="minorBidi" w:hAnsiTheme="minorBidi"/>
          <w:sz w:val="24"/>
          <w:szCs w:val="24"/>
        </w:rPr>
        <w:t>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following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position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of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Rema,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although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they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do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not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generally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recite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0E7E41">
        <w:rPr>
          <w:rFonts w:asciiTheme="minorBidi" w:hAnsiTheme="minorBidi"/>
          <w:i/>
          <w:iCs/>
          <w:sz w:val="24"/>
          <w:szCs w:val="24"/>
        </w:rPr>
        <w:t>berakhot</w:t>
      </w:r>
      <w:r w:rsidR="00D210B6" w:rsidRPr="00A252FA">
        <w:rPr>
          <w:rFonts w:asciiTheme="minorBidi" w:hAnsiTheme="minorBidi"/>
          <w:sz w:val="24"/>
          <w:szCs w:val="24"/>
        </w:rPr>
        <w:t>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as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cited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above.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771125">
        <w:rPr>
          <w:rFonts w:asciiTheme="minorBidi" w:hAnsiTheme="minorBidi"/>
          <w:sz w:val="24"/>
          <w:szCs w:val="24"/>
        </w:rPr>
        <w:t>T</w:t>
      </w:r>
      <w:r w:rsidR="00D210B6" w:rsidRPr="00A252FA">
        <w:rPr>
          <w:rFonts w:asciiTheme="minorBidi" w:hAnsiTheme="minorBidi"/>
          <w:sz w:val="24"/>
          <w:szCs w:val="24"/>
        </w:rPr>
        <w:t>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Vilna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Gaon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(</w:t>
      </w:r>
      <w:r w:rsidR="00D210B6" w:rsidRPr="00750346">
        <w:rPr>
          <w:rFonts w:asciiTheme="minorBidi" w:hAnsiTheme="minorBidi"/>
          <w:i/>
          <w:iCs/>
          <w:sz w:val="24"/>
          <w:szCs w:val="24"/>
        </w:rPr>
        <w:t>Bi’ur</w:t>
      </w:r>
      <w:r w:rsidR="00D05B29" w:rsidRPr="00750346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D210B6" w:rsidRPr="00750346">
        <w:rPr>
          <w:rFonts w:asciiTheme="minorBidi" w:hAnsiTheme="minorBidi"/>
          <w:i/>
          <w:iCs/>
          <w:sz w:val="24"/>
          <w:szCs w:val="24"/>
        </w:rPr>
        <w:t>Ha-Gra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771125">
        <w:rPr>
          <w:rFonts w:asciiTheme="minorBidi" w:hAnsiTheme="minorBidi"/>
          <w:sz w:val="24"/>
          <w:szCs w:val="24"/>
        </w:rPr>
        <w:t>OC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31;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750346">
        <w:rPr>
          <w:rFonts w:asciiTheme="minorBidi" w:hAnsiTheme="minorBidi"/>
          <w:i/>
          <w:iCs/>
          <w:sz w:val="24"/>
          <w:szCs w:val="24"/>
        </w:rPr>
        <w:t>Ma’ase</w:t>
      </w:r>
      <w:r w:rsidR="00D05B29" w:rsidRPr="00750346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D210B6" w:rsidRPr="00750346">
        <w:rPr>
          <w:rFonts w:asciiTheme="minorBidi" w:hAnsiTheme="minorBidi"/>
          <w:i/>
          <w:iCs/>
          <w:sz w:val="24"/>
          <w:szCs w:val="24"/>
        </w:rPr>
        <w:t>Rav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174),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however,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ruled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that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one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should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not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wear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0E7E41">
        <w:rPr>
          <w:rFonts w:asciiTheme="minorBidi" w:hAnsiTheme="minorBidi"/>
          <w:i/>
          <w:iCs/>
          <w:sz w:val="24"/>
          <w:szCs w:val="24"/>
        </w:rPr>
        <w:t>tefillin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0E7E41">
        <w:rPr>
          <w:rFonts w:asciiTheme="minorBidi" w:hAnsiTheme="minorBidi"/>
          <w:i/>
          <w:iCs/>
          <w:sz w:val="24"/>
          <w:szCs w:val="24"/>
        </w:rPr>
        <w:t>Chol</w:t>
      </w:r>
      <w:r w:rsidR="00D05B29" w:rsidRPr="000E7E41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0E7E41">
        <w:rPr>
          <w:rFonts w:asciiTheme="minorBidi" w:hAnsiTheme="minorBidi"/>
          <w:i/>
          <w:iCs/>
          <w:sz w:val="24"/>
          <w:szCs w:val="24"/>
        </w:rPr>
        <w:t>Ha</w:t>
      </w:r>
      <w:r w:rsidR="000E7E41" w:rsidRPr="000E7E41">
        <w:rPr>
          <w:rFonts w:asciiTheme="minorBidi" w:hAnsiTheme="minorBidi"/>
          <w:i/>
          <w:iCs/>
          <w:sz w:val="24"/>
          <w:szCs w:val="24"/>
        </w:rPr>
        <w:t>-m</w:t>
      </w:r>
      <w:r w:rsidRPr="000E7E41">
        <w:rPr>
          <w:rFonts w:asciiTheme="minorBidi" w:hAnsiTheme="minorBidi"/>
          <w:i/>
          <w:iCs/>
          <w:sz w:val="24"/>
          <w:szCs w:val="24"/>
        </w:rPr>
        <w:t>o</w:t>
      </w:r>
      <w:r w:rsidR="000E7E41" w:rsidRPr="000E7E41">
        <w:rPr>
          <w:rFonts w:asciiTheme="minorBidi" w:hAnsiTheme="minorBidi"/>
          <w:i/>
          <w:iCs/>
          <w:sz w:val="24"/>
          <w:szCs w:val="24"/>
        </w:rPr>
        <w:t>’</w:t>
      </w:r>
      <w:r w:rsidRPr="000E7E41">
        <w:rPr>
          <w:rFonts w:asciiTheme="minorBidi" w:hAnsiTheme="minorBidi"/>
          <w:i/>
          <w:iCs/>
          <w:sz w:val="24"/>
          <w:szCs w:val="24"/>
        </w:rPr>
        <w:t>ed</w:t>
      </w:r>
      <w:r w:rsidR="00D210B6" w:rsidRPr="00A252FA">
        <w:rPr>
          <w:rFonts w:asciiTheme="minorBidi" w:hAnsiTheme="minorBidi"/>
          <w:sz w:val="24"/>
          <w:szCs w:val="24"/>
        </w:rPr>
        <w:t>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and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this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position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became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increasingly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popular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Lithuania,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as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recorded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by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750346">
        <w:rPr>
          <w:rFonts w:asciiTheme="minorBidi" w:hAnsiTheme="minorBidi"/>
          <w:i/>
          <w:iCs/>
          <w:sz w:val="24"/>
          <w:szCs w:val="24"/>
        </w:rPr>
        <w:t>Arukh</w:t>
      </w:r>
      <w:r w:rsidR="00D05B29" w:rsidRPr="00750346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D210B6" w:rsidRPr="00750346">
        <w:rPr>
          <w:rFonts w:asciiTheme="minorBidi" w:hAnsiTheme="minorBidi"/>
          <w:i/>
          <w:iCs/>
          <w:sz w:val="24"/>
          <w:szCs w:val="24"/>
        </w:rPr>
        <w:t>Ha-Shulchan</w:t>
      </w:r>
      <w:r w:rsidR="00D210B6" w:rsidRPr="00A252FA">
        <w:rPr>
          <w:rFonts w:asciiTheme="minorBidi" w:hAnsiTheme="minorBidi"/>
          <w:sz w:val="24"/>
          <w:szCs w:val="24"/>
        </w:rPr>
        <w:t>.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Similarly,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R.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Soloveitchik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records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(</w:t>
      </w:r>
      <w:r w:rsidR="00D210B6" w:rsidRPr="00750346">
        <w:rPr>
          <w:rFonts w:asciiTheme="minorBidi" w:hAnsiTheme="minorBidi"/>
          <w:i/>
          <w:iCs/>
          <w:sz w:val="24"/>
          <w:szCs w:val="24"/>
        </w:rPr>
        <w:t>Shiurim</w:t>
      </w:r>
      <w:r w:rsidR="00D05B29" w:rsidRPr="00750346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D210B6" w:rsidRPr="00750346">
        <w:rPr>
          <w:rFonts w:asciiTheme="minorBidi" w:hAnsiTheme="minorBidi"/>
          <w:i/>
          <w:iCs/>
          <w:sz w:val="24"/>
          <w:szCs w:val="24"/>
        </w:rPr>
        <w:t>Le-Zekher</w:t>
      </w:r>
      <w:r w:rsidR="00D05B29" w:rsidRPr="00750346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D210B6" w:rsidRPr="00750346">
        <w:rPr>
          <w:rFonts w:asciiTheme="minorBidi" w:hAnsiTheme="minorBidi"/>
          <w:i/>
          <w:iCs/>
          <w:sz w:val="24"/>
          <w:szCs w:val="24"/>
        </w:rPr>
        <w:t>Abba</w:t>
      </w:r>
      <w:r w:rsidR="00D05B29" w:rsidRPr="00750346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D210B6" w:rsidRPr="00750346">
        <w:rPr>
          <w:rFonts w:asciiTheme="minorBidi" w:hAnsiTheme="minorBidi"/>
          <w:i/>
          <w:iCs/>
          <w:sz w:val="24"/>
          <w:szCs w:val="24"/>
        </w:rPr>
        <w:t>Mari</w:t>
      </w:r>
      <w:r w:rsidR="00D210B6" w:rsidRPr="00A252FA">
        <w:rPr>
          <w:rFonts w:asciiTheme="minorBidi" w:hAnsiTheme="minorBidi"/>
          <w:sz w:val="24"/>
          <w:szCs w:val="24"/>
        </w:rPr>
        <w:t>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vol.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1,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p.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109)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that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his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father,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and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grandfather,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R.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Chaim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Soloveitchik,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following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custom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of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Vilna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Gaon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and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of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Volozhin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Yeshiva,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rejected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long-standing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Ashkenazic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practice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and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did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not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wear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0E7E41">
        <w:rPr>
          <w:rFonts w:asciiTheme="minorBidi" w:hAnsiTheme="minorBidi"/>
          <w:i/>
          <w:iCs/>
          <w:sz w:val="24"/>
          <w:szCs w:val="24"/>
        </w:rPr>
        <w:t>tefillin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0E7E41">
        <w:rPr>
          <w:rFonts w:asciiTheme="minorBidi" w:hAnsiTheme="minorBidi"/>
          <w:i/>
          <w:iCs/>
          <w:sz w:val="24"/>
          <w:szCs w:val="24"/>
        </w:rPr>
        <w:t>Chol</w:t>
      </w:r>
      <w:r w:rsidR="00D05B29" w:rsidRPr="000E7E41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D210B6" w:rsidRPr="000E7E41">
        <w:rPr>
          <w:rFonts w:asciiTheme="minorBidi" w:hAnsiTheme="minorBidi"/>
          <w:i/>
          <w:iCs/>
          <w:sz w:val="24"/>
          <w:szCs w:val="24"/>
        </w:rPr>
        <w:t>Ha</w:t>
      </w:r>
      <w:r w:rsidR="000E7E41" w:rsidRPr="000E7E41">
        <w:rPr>
          <w:rFonts w:asciiTheme="minorBidi" w:hAnsiTheme="minorBidi"/>
          <w:i/>
          <w:iCs/>
          <w:sz w:val="24"/>
          <w:szCs w:val="24"/>
        </w:rPr>
        <w:t>-</w:t>
      </w:r>
      <w:r w:rsidR="00D210B6" w:rsidRPr="000E7E41">
        <w:rPr>
          <w:rFonts w:asciiTheme="minorBidi" w:hAnsiTheme="minorBidi"/>
          <w:i/>
          <w:iCs/>
          <w:sz w:val="24"/>
          <w:szCs w:val="24"/>
        </w:rPr>
        <w:t>mo</w:t>
      </w:r>
      <w:r w:rsidR="000E7E41" w:rsidRPr="000E7E41">
        <w:rPr>
          <w:rFonts w:asciiTheme="minorBidi" w:hAnsiTheme="minorBidi"/>
          <w:i/>
          <w:iCs/>
          <w:sz w:val="24"/>
          <w:szCs w:val="24"/>
        </w:rPr>
        <w:t>’</w:t>
      </w:r>
      <w:r w:rsidR="00D210B6" w:rsidRPr="000E7E41">
        <w:rPr>
          <w:rFonts w:asciiTheme="minorBidi" w:hAnsiTheme="minorBidi"/>
          <w:i/>
          <w:iCs/>
          <w:sz w:val="24"/>
          <w:szCs w:val="24"/>
        </w:rPr>
        <w:t>ed</w:t>
      </w:r>
      <w:r w:rsidR="00D210B6" w:rsidRPr="00A252FA">
        <w:rPr>
          <w:rFonts w:asciiTheme="minorBidi" w:hAnsiTheme="minorBidi"/>
          <w:sz w:val="24"/>
          <w:szCs w:val="24"/>
        </w:rPr>
        <w:t>.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explains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that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it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not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0E7E41">
        <w:rPr>
          <w:rFonts w:asciiTheme="minorBidi" w:hAnsiTheme="minorBidi"/>
          <w:i/>
          <w:iCs/>
          <w:sz w:val="24"/>
          <w:szCs w:val="24"/>
        </w:rPr>
        <w:t>issur</w:t>
      </w:r>
      <w:r w:rsidR="00D05B29" w:rsidRPr="000E7E41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D210B6" w:rsidRPr="000E7E41">
        <w:rPr>
          <w:rFonts w:asciiTheme="minorBidi" w:hAnsiTheme="minorBidi"/>
          <w:i/>
          <w:iCs/>
          <w:sz w:val="24"/>
          <w:szCs w:val="24"/>
        </w:rPr>
        <w:t>melakha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that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precludes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C06DEC" w:rsidRPr="00C06DEC">
        <w:rPr>
          <w:rFonts w:asciiTheme="minorBidi" w:hAnsiTheme="minorBidi"/>
          <w:i/>
          <w:iCs/>
          <w:sz w:val="24"/>
          <w:szCs w:val="24"/>
        </w:rPr>
        <w:t>tefillin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o</w:t>
      </w:r>
      <w:r w:rsidR="00771125">
        <w:rPr>
          <w:rFonts w:asciiTheme="minorBidi" w:hAnsiTheme="minorBidi"/>
          <w:sz w:val="24"/>
          <w:szCs w:val="24"/>
        </w:rPr>
        <w:t>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0E7E41">
        <w:rPr>
          <w:rFonts w:asciiTheme="minorBidi" w:hAnsiTheme="minorBidi"/>
          <w:i/>
          <w:iCs/>
          <w:sz w:val="24"/>
          <w:szCs w:val="24"/>
        </w:rPr>
        <w:t>Chol</w:t>
      </w:r>
      <w:r w:rsidR="00D05B29" w:rsidRPr="000E7E41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D210B6" w:rsidRPr="000E7E41">
        <w:rPr>
          <w:rFonts w:asciiTheme="minorBidi" w:hAnsiTheme="minorBidi"/>
          <w:i/>
          <w:iCs/>
          <w:sz w:val="24"/>
          <w:szCs w:val="24"/>
        </w:rPr>
        <w:t>Ha</w:t>
      </w:r>
      <w:r w:rsidR="000E7E41" w:rsidRPr="000E7E41">
        <w:rPr>
          <w:rFonts w:asciiTheme="minorBidi" w:hAnsiTheme="minorBidi"/>
          <w:i/>
          <w:iCs/>
          <w:sz w:val="24"/>
          <w:szCs w:val="24"/>
        </w:rPr>
        <w:t>-m</w:t>
      </w:r>
      <w:r w:rsidRPr="000E7E41">
        <w:rPr>
          <w:rFonts w:asciiTheme="minorBidi" w:hAnsiTheme="minorBidi"/>
          <w:i/>
          <w:iCs/>
          <w:sz w:val="24"/>
          <w:szCs w:val="24"/>
        </w:rPr>
        <w:t>o</w:t>
      </w:r>
      <w:r w:rsidR="000E7E41" w:rsidRPr="000E7E41">
        <w:rPr>
          <w:rFonts w:asciiTheme="minorBidi" w:hAnsiTheme="minorBidi"/>
          <w:i/>
          <w:iCs/>
          <w:sz w:val="24"/>
          <w:szCs w:val="24"/>
        </w:rPr>
        <w:t>’</w:t>
      </w:r>
      <w:r w:rsidRPr="000E7E41">
        <w:rPr>
          <w:rFonts w:asciiTheme="minorBidi" w:hAnsiTheme="minorBidi"/>
          <w:i/>
          <w:iCs/>
          <w:sz w:val="24"/>
          <w:szCs w:val="24"/>
        </w:rPr>
        <w:t>ed</w:t>
      </w:r>
      <w:r w:rsidR="00D210B6" w:rsidRPr="00A252FA">
        <w:rPr>
          <w:rFonts w:asciiTheme="minorBidi" w:hAnsiTheme="minorBidi"/>
          <w:sz w:val="24"/>
          <w:szCs w:val="24"/>
        </w:rPr>
        <w:t>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but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rather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771125">
        <w:rPr>
          <w:rFonts w:asciiTheme="minorBidi" w:hAnsiTheme="minorBidi"/>
          <w:sz w:val="24"/>
          <w:szCs w:val="24"/>
        </w:rPr>
        <w:t xml:space="preserve">the </w:t>
      </w:r>
      <w:r w:rsidR="00D210B6" w:rsidRPr="000E7E41">
        <w:rPr>
          <w:rFonts w:asciiTheme="minorBidi" w:hAnsiTheme="minorBidi"/>
          <w:i/>
          <w:iCs/>
          <w:sz w:val="24"/>
          <w:szCs w:val="24"/>
        </w:rPr>
        <w:t>kedushat</w:t>
      </w:r>
      <w:r w:rsidR="00D05B29" w:rsidRPr="000E7E41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D210B6" w:rsidRPr="000E7E41">
        <w:rPr>
          <w:rFonts w:asciiTheme="minorBidi" w:hAnsiTheme="minorBidi"/>
          <w:i/>
          <w:iCs/>
          <w:sz w:val="24"/>
          <w:szCs w:val="24"/>
        </w:rPr>
        <w:t>ha-yom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(sanctity</w:t>
      </w:r>
      <w:r w:rsidR="00771125">
        <w:rPr>
          <w:rFonts w:asciiTheme="minorBidi" w:hAnsiTheme="minorBidi"/>
          <w:sz w:val="24"/>
          <w:szCs w:val="24"/>
        </w:rPr>
        <w:t xml:space="preserve"> of the day</w:t>
      </w:r>
      <w:r w:rsidR="00D210B6" w:rsidRPr="00A252FA">
        <w:rPr>
          <w:rFonts w:asciiTheme="minorBidi" w:hAnsiTheme="minorBidi"/>
          <w:sz w:val="24"/>
          <w:szCs w:val="24"/>
        </w:rPr>
        <w:t>).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Therefore,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just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as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one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does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not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put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0E7E41">
        <w:rPr>
          <w:rFonts w:asciiTheme="minorBidi" w:hAnsiTheme="minorBidi"/>
          <w:i/>
          <w:iCs/>
          <w:sz w:val="24"/>
          <w:szCs w:val="24"/>
        </w:rPr>
        <w:t>tefillin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Shabbat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and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Yom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Tov,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one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does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no</w:t>
      </w:r>
      <w:r w:rsidRPr="00A252FA">
        <w:rPr>
          <w:rFonts w:asciiTheme="minorBidi" w:hAnsiTheme="minorBidi"/>
          <w:sz w:val="24"/>
          <w:szCs w:val="24"/>
        </w:rPr>
        <w:t>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put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0E7E41">
        <w:rPr>
          <w:rFonts w:asciiTheme="minorBidi" w:hAnsiTheme="minorBidi"/>
          <w:i/>
          <w:iCs/>
          <w:sz w:val="24"/>
          <w:szCs w:val="24"/>
        </w:rPr>
        <w:t>tefillin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4750B0">
        <w:rPr>
          <w:rFonts w:asciiTheme="minorBidi" w:hAnsiTheme="minorBidi"/>
          <w:i/>
          <w:iCs/>
          <w:sz w:val="24"/>
          <w:szCs w:val="24"/>
        </w:rPr>
        <w:t>Chol</w:t>
      </w:r>
      <w:r w:rsidR="00D05B29" w:rsidRPr="004750B0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4750B0">
        <w:rPr>
          <w:rFonts w:asciiTheme="minorBidi" w:hAnsiTheme="minorBidi"/>
          <w:i/>
          <w:iCs/>
          <w:sz w:val="24"/>
          <w:szCs w:val="24"/>
        </w:rPr>
        <w:t>Ha</w:t>
      </w:r>
      <w:r w:rsidR="00DD01B9">
        <w:rPr>
          <w:rFonts w:asciiTheme="minorBidi" w:hAnsiTheme="minorBidi"/>
          <w:i/>
          <w:iCs/>
          <w:sz w:val="24"/>
          <w:szCs w:val="24"/>
        </w:rPr>
        <w:t>-m</w:t>
      </w:r>
      <w:r w:rsidRPr="004750B0">
        <w:rPr>
          <w:rFonts w:asciiTheme="minorBidi" w:hAnsiTheme="minorBidi"/>
          <w:i/>
          <w:iCs/>
          <w:sz w:val="24"/>
          <w:szCs w:val="24"/>
        </w:rPr>
        <w:t>o</w:t>
      </w:r>
      <w:r w:rsidR="00DD01B9">
        <w:rPr>
          <w:rFonts w:asciiTheme="minorBidi" w:hAnsiTheme="minorBidi"/>
          <w:i/>
          <w:iCs/>
          <w:sz w:val="24"/>
          <w:szCs w:val="24"/>
        </w:rPr>
        <w:t>’</w:t>
      </w:r>
      <w:r w:rsidRPr="004750B0">
        <w:rPr>
          <w:rFonts w:asciiTheme="minorBidi" w:hAnsiTheme="minorBidi"/>
          <w:i/>
          <w:iCs/>
          <w:sz w:val="24"/>
          <w:szCs w:val="24"/>
        </w:rPr>
        <w:t>ed</w:t>
      </w:r>
      <w:r w:rsidR="00D210B6" w:rsidRPr="00A252FA">
        <w:rPr>
          <w:rFonts w:asciiTheme="minorBidi" w:hAnsiTheme="minorBidi"/>
          <w:sz w:val="24"/>
          <w:szCs w:val="24"/>
        </w:rPr>
        <w:t>.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Interestingly,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this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also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practice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of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many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DD01B9">
        <w:rPr>
          <w:rFonts w:asciiTheme="minorBidi" w:hAnsiTheme="minorBidi"/>
          <w:sz w:val="24"/>
          <w:szCs w:val="24"/>
        </w:rPr>
        <w:t>Chassidim</w:t>
      </w:r>
      <w:r w:rsidR="00D210B6" w:rsidRPr="00A252FA">
        <w:rPr>
          <w:rFonts w:asciiTheme="minorBidi" w:hAnsiTheme="minorBidi"/>
          <w:sz w:val="24"/>
          <w:szCs w:val="24"/>
        </w:rPr>
        <w:t>,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based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ruling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of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Ari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proofErr w:type="gramStart"/>
      <w:r w:rsidR="00D210B6" w:rsidRPr="000E7E41">
        <w:rPr>
          <w:rFonts w:asciiTheme="minorBidi" w:hAnsiTheme="minorBidi"/>
          <w:i/>
          <w:iCs/>
          <w:sz w:val="24"/>
          <w:szCs w:val="24"/>
        </w:rPr>
        <w:t>z”l</w:t>
      </w:r>
      <w:proofErr w:type="gramEnd"/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(see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4750B0">
        <w:rPr>
          <w:rFonts w:asciiTheme="minorBidi" w:hAnsiTheme="minorBidi"/>
          <w:i/>
          <w:iCs/>
          <w:sz w:val="24"/>
          <w:szCs w:val="24"/>
        </w:rPr>
        <w:t>Kaf</w:t>
      </w:r>
      <w:r w:rsidR="00D05B29" w:rsidRPr="004750B0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D210B6" w:rsidRPr="004750B0">
        <w:rPr>
          <w:rFonts w:asciiTheme="minorBidi" w:hAnsiTheme="minorBidi"/>
          <w:i/>
          <w:iCs/>
          <w:sz w:val="24"/>
          <w:szCs w:val="24"/>
        </w:rPr>
        <w:t>Ha-chaim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31:6).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This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became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standard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practice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of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all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Jews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A252FA">
        <w:rPr>
          <w:rFonts w:asciiTheme="minorBidi" w:hAnsiTheme="minorBidi"/>
          <w:sz w:val="24"/>
          <w:szCs w:val="24"/>
        </w:rPr>
        <w:t>in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="00D210B6" w:rsidRPr="004750B0">
        <w:rPr>
          <w:rFonts w:asciiTheme="minorBidi" w:hAnsiTheme="minorBidi"/>
          <w:i/>
          <w:iCs/>
          <w:sz w:val="24"/>
          <w:szCs w:val="24"/>
        </w:rPr>
        <w:t>Eretz</w:t>
      </w:r>
      <w:r w:rsidR="00D05B29" w:rsidRPr="004750B0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D210B6" w:rsidRPr="004750B0">
        <w:rPr>
          <w:rFonts w:asciiTheme="minorBidi" w:hAnsiTheme="minorBidi"/>
          <w:i/>
          <w:iCs/>
          <w:sz w:val="24"/>
          <w:szCs w:val="24"/>
        </w:rPr>
        <w:t>Yisrael</w:t>
      </w:r>
      <w:r w:rsidR="00D210B6" w:rsidRPr="00A252FA">
        <w:rPr>
          <w:rFonts w:asciiTheme="minorBidi" w:hAnsiTheme="minorBidi"/>
          <w:sz w:val="24"/>
          <w:szCs w:val="24"/>
        </w:rPr>
        <w:t>.</w:t>
      </w:r>
    </w:p>
    <w:p w14:paraId="39FBFBF9" w14:textId="77777777" w:rsidR="000E7E41" w:rsidRPr="00A252FA" w:rsidRDefault="000E7E41" w:rsidP="00BC192E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9423CF0" w14:textId="5E9FB8EC" w:rsidR="00D210B6" w:rsidRPr="00A252FA" w:rsidRDefault="00292AC2" w:rsidP="00BC192E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252FA">
        <w:rPr>
          <w:rFonts w:asciiTheme="minorBidi" w:hAnsiTheme="minorBidi"/>
          <w:sz w:val="24"/>
          <w:szCs w:val="24"/>
        </w:rPr>
        <w:tab/>
        <w:t>Next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week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will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continue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our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discuss</w:t>
      </w:r>
      <w:r w:rsidR="00CF0A0D">
        <w:rPr>
          <w:rFonts w:asciiTheme="minorBidi" w:hAnsiTheme="minorBidi"/>
          <w:sz w:val="24"/>
          <w:szCs w:val="24"/>
        </w:rPr>
        <w:t>ion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of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the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laws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A252FA">
        <w:rPr>
          <w:rFonts w:asciiTheme="minorBidi" w:hAnsiTheme="minorBidi"/>
          <w:sz w:val="24"/>
          <w:szCs w:val="24"/>
        </w:rPr>
        <w:t>of</w:t>
      </w:r>
      <w:r w:rsidR="00D05B29">
        <w:rPr>
          <w:rFonts w:asciiTheme="minorBidi" w:hAnsiTheme="minorBidi"/>
          <w:sz w:val="24"/>
          <w:szCs w:val="24"/>
        </w:rPr>
        <w:t xml:space="preserve"> </w:t>
      </w:r>
      <w:r w:rsidRPr="000E7E41">
        <w:rPr>
          <w:rFonts w:asciiTheme="minorBidi" w:hAnsiTheme="minorBidi"/>
          <w:i/>
          <w:iCs/>
          <w:sz w:val="24"/>
          <w:szCs w:val="24"/>
        </w:rPr>
        <w:t>tefillin</w:t>
      </w:r>
      <w:r w:rsidRPr="00A252FA">
        <w:rPr>
          <w:rFonts w:asciiTheme="minorBidi" w:hAnsiTheme="minorBidi"/>
          <w:sz w:val="24"/>
          <w:szCs w:val="24"/>
        </w:rPr>
        <w:t>.</w:t>
      </w:r>
    </w:p>
    <w:sectPr w:rsidR="00D210B6" w:rsidRPr="00A252FA" w:rsidSect="001E0331">
      <w:foot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3B465" w14:textId="77777777" w:rsidR="00B73439" w:rsidRDefault="00B73439" w:rsidP="00A252FA">
      <w:pPr>
        <w:spacing w:after="0" w:line="240" w:lineRule="auto"/>
      </w:pPr>
      <w:r>
        <w:separator/>
      </w:r>
    </w:p>
  </w:endnote>
  <w:endnote w:type="continuationSeparator" w:id="0">
    <w:p w14:paraId="6FAF3546" w14:textId="77777777" w:rsidR="00B73439" w:rsidRDefault="00B73439" w:rsidP="00A2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01730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C28832" w14:textId="3FE3C49F" w:rsidR="00A252FA" w:rsidRDefault="00A252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68254B" w14:textId="77777777" w:rsidR="00A252FA" w:rsidRDefault="00A252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ADFB6" w14:textId="77777777" w:rsidR="00B73439" w:rsidRDefault="00B73439" w:rsidP="00A252FA">
      <w:pPr>
        <w:spacing w:after="0" w:line="240" w:lineRule="auto"/>
      </w:pPr>
      <w:r>
        <w:separator/>
      </w:r>
    </w:p>
  </w:footnote>
  <w:footnote w:type="continuationSeparator" w:id="0">
    <w:p w14:paraId="60448B99" w14:textId="77777777" w:rsidR="00B73439" w:rsidRDefault="00B73439" w:rsidP="00A252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DF1"/>
    <w:rsid w:val="000A6347"/>
    <w:rsid w:val="000E7E41"/>
    <w:rsid w:val="00177753"/>
    <w:rsid w:val="001E0331"/>
    <w:rsid w:val="00234CF3"/>
    <w:rsid w:val="00292AC2"/>
    <w:rsid w:val="002E33DE"/>
    <w:rsid w:val="003D16DD"/>
    <w:rsid w:val="004033D2"/>
    <w:rsid w:val="00465FED"/>
    <w:rsid w:val="004750B0"/>
    <w:rsid w:val="005047B0"/>
    <w:rsid w:val="005134FB"/>
    <w:rsid w:val="00527BBB"/>
    <w:rsid w:val="00551057"/>
    <w:rsid w:val="00560B15"/>
    <w:rsid w:val="00621F25"/>
    <w:rsid w:val="006B7BE3"/>
    <w:rsid w:val="007016C1"/>
    <w:rsid w:val="00720AAC"/>
    <w:rsid w:val="00750346"/>
    <w:rsid w:val="00771125"/>
    <w:rsid w:val="00874146"/>
    <w:rsid w:val="00874E17"/>
    <w:rsid w:val="00904706"/>
    <w:rsid w:val="00906824"/>
    <w:rsid w:val="009173DB"/>
    <w:rsid w:val="00957201"/>
    <w:rsid w:val="009A2798"/>
    <w:rsid w:val="009A6DA5"/>
    <w:rsid w:val="009F6DA6"/>
    <w:rsid w:val="00A01DEB"/>
    <w:rsid w:val="00A228F5"/>
    <w:rsid w:val="00A252FA"/>
    <w:rsid w:val="00A35DF1"/>
    <w:rsid w:val="00A61FF8"/>
    <w:rsid w:val="00B73439"/>
    <w:rsid w:val="00B944E1"/>
    <w:rsid w:val="00BA7CA6"/>
    <w:rsid w:val="00BC192E"/>
    <w:rsid w:val="00C06DEC"/>
    <w:rsid w:val="00C35136"/>
    <w:rsid w:val="00CF0A0D"/>
    <w:rsid w:val="00D05B29"/>
    <w:rsid w:val="00D12C82"/>
    <w:rsid w:val="00D210B6"/>
    <w:rsid w:val="00D4001E"/>
    <w:rsid w:val="00DC1E03"/>
    <w:rsid w:val="00DD01B9"/>
    <w:rsid w:val="00DE4712"/>
    <w:rsid w:val="00DF3533"/>
    <w:rsid w:val="00E74435"/>
    <w:rsid w:val="00E92ECB"/>
    <w:rsid w:val="00F4627F"/>
    <w:rsid w:val="00FD08E3"/>
    <w:rsid w:val="00FD5C9A"/>
    <w:rsid w:val="00FF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67753"/>
  <w15:chartTrackingRefBased/>
  <w15:docId w15:val="{0AAF7B04-A4FD-4783-A18D-63796C47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0B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0B1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74E17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25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2FA"/>
  </w:style>
  <w:style w:type="paragraph" w:styleId="Footer">
    <w:name w:val="footer"/>
    <w:basedOn w:val="Normal"/>
    <w:link w:val="FooterChar"/>
    <w:uiPriority w:val="99"/>
    <w:unhideWhenUsed/>
    <w:rsid w:val="00A25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2FA"/>
  </w:style>
  <w:style w:type="character" w:styleId="CommentReference">
    <w:name w:val="annotation reference"/>
    <w:basedOn w:val="DefaultParagraphFont"/>
    <w:uiPriority w:val="99"/>
    <w:semiHidden/>
    <w:unhideWhenUsed/>
    <w:rsid w:val="00C06D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6D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6D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D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D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2076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Brofsky</dc:creator>
  <cp:keywords/>
  <dc:description/>
  <cp:lastModifiedBy>אנדי ריפקין</cp:lastModifiedBy>
  <cp:revision>3</cp:revision>
  <dcterms:created xsi:type="dcterms:W3CDTF">2021-10-19T06:23:00Z</dcterms:created>
  <dcterms:modified xsi:type="dcterms:W3CDTF">2021-10-19T06:26:00Z</dcterms:modified>
</cp:coreProperties>
</file>