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F6322" w14:textId="77777777" w:rsidR="007327CE" w:rsidRPr="009B4D8D" w:rsidRDefault="007327CE" w:rsidP="009B4D8D">
      <w:pPr>
        <w:pStyle w:val="BlockText"/>
        <w:spacing w:line="240" w:lineRule="auto"/>
        <w:ind w:left="0"/>
        <w:jc w:val="center"/>
        <w:rPr>
          <w:rFonts w:asciiTheme="minorBidi" w:hAnsiTheme="minorBidi" w:cstheme="minorBidi"/>
          <w:b/>
          <w:bCs/>
          <w:caps/>
          <w:sz w:val="24"/>
          <w:szCs w:val="24"/>
        </w:rPr>
      </w:pPr>
      <w:bookmarkStart w:id="0" w:name="_GoBack"/>
      <w:bookmarkEnd w:id="0"/>
      <w:r w:rsidRPr="009B4D8D">
        <w:rPr>
          <w:rFonts w:asciiTheme="minorBidi" w:hAnsiTheme="minorBidi" w:cstheme="minorBidi"/>
          <w:b/>
          <w:bCs/>
          <w:caps/>
          <w:sz w:val="24"/>
          <w:szCs w:val="24"/>
          <w:lang w:val="en-GB"/>
        </w:rPr>
        <w:t>YESHIVAT HAR ETZION</w:t>
      </w:r>
    </w:p>
    <w:p w14:paraId="1B3AD9C2" w14:textId="77777777" w:rsidR="007327CE" w:rsidRPr="009B4D8D" w:rsidRDefault="007327CE" w:rsidP="009B4D8D">
      <w:pPr>
        <w:spacing w:line="240" w:lineRule="auto"/>
        <w:jc w:val="center"/>
        <w:rPr>
          <w:rFonts w:asciiTheme="minorBidi" w:hAnsiTheme="minorBidi" w:cstheme="minorBidi"/>
          <w:b/>
          <w:bCs/>
          <w:caps/>
          <w:sz w:val="24"/>
          <w:szCs w:val="24"/>
          <w:lang w:val="en-GB"/>
        </w:rPr>
      </w:pPr>
      <w:r w:rsidRPr="009B4D8D">
        <w:rPr>
          <w:rFonts w:asciiTheme="minorBidi" w:hAnsiTheme="minorBidi" w:cstheme="minorBidi"/>
          <w:b/>
          <w:bCs/>
          <w:caps/>
          <w:sz w:val="24"/>
          <w:szCs w:val="24"/>
          <w:lang w:val="en-GB"/>
        </w:rPr>
        <w:t>ISRAEL KOSCHITZKY VIRTUAL BEIT MIDRASH (VBM)</w:t>
      </w:r>
    </w:p>
    <w:p w14:paraId="3BC0A91D" w14:textId="77777777" w:rsidR="007327CE" w:rsidRPr="009B4D8D" w:rsidRDefault="007327CE" w:rsidP="009B4D8D">
      <w:pPr>
        <w:spacing w:line="240" w:lineRule="auto"/>
        <w:jc w:val="center"/>
        <w:rPr>
          <w:rFonts w:asciiTheme="minorBidi" w:hAnsiTheme="minorBidi" w:cstheme="minorBidi"/>
          <w:b/>
          <w:bCs/>
          <w:caps/>
          <w:sz w:val="24"/>
          <w:szCs w:val="24"/>
          <w:lang w:val="en-GB"/>
        </w:rPr>
      </w:pPr>
      <w:r w:rsidRPr="009B4D8D">
        <w:rPr>
          <w:rFonts w:asciiTheme="minorBidi" w:hAnsiTheme="minorBidi" w:cstheme="minorBidi"/>
          <w:b/>
          <w:bCs/>
          <w:caps/>
          <w:sz w:val="24"/>
          <w:szCs w:val="24"/>
          <w:lang w:val="en-GB"/>
        </w:rPr>
        <w:t>*********************************************************</w:t>
      </w:r>
    </w:p>
    <w:p w14:paraId="69249BDE" w14:textId="77777777" w:rsidR="007327CE" w:rsidRPr="009B4D8D" w:rsidRDefault="007327CE" w:rsidP="009B4D8D">
      <w:pPr>
        <w:spacing w:line="240" w:lineRule="auto"/>
        <w:jc w:val="center"/>
        <w:outlineLvl w:val="0"/>
        <w:rPr>
          <w:rFonts w:asciiTheme="minorBidi" w:hAnsiTheme="minorBidi" w:cstheme="minorBidi"/>
          <w:b/>
          <w:bCs/>
          <w:caps/>
          <w:sz w:val="24"/>
          <w:szCs w:val="24"/>
        </w:rPr>
      </w:pPr>
    </w:p>
    <w:p w14:paraId="3C7C87CA" w14:textId="77777777" w:rsidR="007327CE" w:rsidRPr="009B4D8D" w:rsidRDefault="007327CE" w:rsidP="009B4D8D">
      <w:pPr>
        <w:spacing w:line="240" w:lineRule="auto"/>
        <w:jc w:val="center"/>
        <w:outlineLvl w:val="0"/>
        <w:rPr>
          <w:rFonts w:asciiTheme="minorBidi" w:hAnsiTheme="minorBidi" w:cstheme="minorBidi"/>
          <w:b/>
          <w:bCs/>
          <w:caps/>
          <w:sz w:val="24"/>
          <w:szCs w:val="24"/>
        </w:rPr>
      </w:pPr>
    </w:p>
    <w:p w14:paraId="107218B1" w14:textId="77777777" w:rsidR="007327CE" w:rsidRPr="009B4D8D" w:rsidRDefault="007327CE" w:rsidP="009B4D8D">
      <w:pPr>
        <w:spacing w:line="240" w:lineRule="auto"/>
        <w:jc w:val="center"/>
        <w:outlineLvl w:val="0"/>
        <w:rPr>
          <w:rFonts w:asciiTheme="minorBidi" w:hAnsiTheme="minorBidi" w:cstheme="minorBidi"/>
          <w:b/>
          <w:bCs/>
          <w:caps/>
          <w:sz w:val="24"/>
          <w:szCs w:val="24"/>
        </w:rPr>
      </w:pPr>
      <w:r w:rsidRPr="009B4D8D">
        <w:rPr>
          <w:rFonts w:asciiTheme="minorBidi" w:hAnsiTheme="minorBidi" w:cstheme="minorBidi"/>
          <w:b/>
          <w:bCs/>
          <w:caps/>
          <w:sz w:val="24"/>
          <w:szCs w:val="24"/>
        </w:rPr>
        <w:t>A River Flows from Eden:</w:t>
      </w:r>
    </w:p>
    <w:p w14:paraId="0429FCA5" w14:textId="77777777" w:rsidR="007327CE" w:rsidRPr="009B4D8D" w:rsidRDefault="007327CE" w:rsidP="009B4D8D">
      <w:pPr>
        <w:spacing w:line="240" w:lineRule="auto"/>
        <w:jc w:val="center"/>
        <w:outlineLvl w:val="0"/>
        <w:rPr>
          <w:rFonts w:asciiTheme="minorBidi" w:hAnsiTheme="minorBidi" w:cstheme="minorBidi"/>
          <w:b/>
          <w:bCs/>
          <w:caps/>
          <w:sz w:val="24"/>
          <w:szCs w:val="24"/>
        </w:rPr>
      </w:pPr>
      <w:r w:rsidRPr="009B4D8D">
        <w:rPr>
          <w:rFonts w:asciiTheme="minorBidi" w:hAnsiTheme="minorBidi" w:cstheme="minorBidi"/>
          <w:b/>
          <w:bCs/>
          <w:caps/>
          <w:sz w:val="24"/>
          <w:szCs w:val="24"/>
        </w:rPr>
        <w:t>The Garden of Eden</w:t>
      </w:r>
    </w:p>
    <w:p w14:paraId="59CDFE36" w14:textId="77777777" w:rsidR="007327CE" w:rsidRPr="009B4D8D" w:rsidRDefault="007327CE" w:rsidP="009B4D8D">
      <w:pPr>
        <w:spacing w:line="240" w:lineRule="auto"/>
        <w:jc w:val="center"/>
        <w:outlineLvl w:val="0"/>
        <w:rPr>
          <w:rFonts w:asciiTheme="minorBidi" w:hAnsiTheme="minorBidi" w:cstheme="minorBidi"/>
          <w:b/>
          <w:bCs/>
          <w:caps/>
          <w:sz w:val="24"/>
          <w:szCs w:val="24"/>
        </w:rPr>
      </w:pPr>
      <w:r w:rsidRPr="009B4D8D">
        <w:rPr>
          <w:rFonts w:asciiTheme="minorBidi" w:hAnsiTheme="minorBidi" w:cstheme="minorBidi"/>
          <w:b/>
          <w:bCs/>
          <w:caps/>
          <w:sz w:val="24"/>
          <w:szCs w:val="24"/>
        </w:rPr>
        <w:t>as the Inner Source of the</w:t>
      </w:r>
      <w:r w:rsidRPr="009B4D8D">
        <w:rPr>
          <w:rFonts w:asciiTheme="minorBidi" w:hAnsiTheme="minorBidi" w:cstheme="minorBidi"/>
          <w:b/>
          <w:bCs/>
          <w:sz w:val="24"/>
          <w:szCs w:val="24"/>
        </w:rPr>
        <w:t xml:space="preserve"> </w:t>
      </w:r>
      <w:r w:rsidRPr="009B4D8D">
        <w:rPr>
          <w:rFonts w:asciiTheme="minorBidi" w:hAnsiTheme="minorBidi" w:cstheme="minorBidi"/>
          <w:b/>
          <w:bCs/>
          <w:caps/>
          <w:sz w:val="24"/>
          <w:szCs w:val="24"/>
        </w:rPr>
        <w:t>Jewish Holidays</w:t>
      </w:r>
    </w:p>
    <w:p w14:paraId="4E9E4744" w14:textId="77777777" w:rsidR="007327CE" w:rsidRPr="009B4D8D" w:rsidRDefault="007327CE" w:rsidP="009B4D8D">
      <w:pPr>
        <w:spacing w:line="240" w:lineRule="auto"/>
        <w:jc w:val="center"/>
        <w:outlineLvl w:val="0"/>
        <w:rPr>
          <w:rFonts w:asciiTheme="minorBidi" w:hAnsiTheme="minorBidi" w:cstheme="minorBidi"/>
          <w:b/>
          <w:bCs/>
          <w:caps/>
          <w:sz w:val="24"/>
          <w:szCs w:val="24"/>
        </w:rPr>
      </w:pPr>
    </w:p>
    <w:p w14:paraId="2920D9E4" w14:textId="77777777" w:rsidR="007327CE" w:rsidRPr="009B4D8D" w:rsidRDefault="007327CE" w:rsidP="009B4D8D">
      <w:pPr>
        <w:spacing w:line="240" w:lineRule="auto"/>
        <w:jc w:val="center"/>
        <w:rPr>
          <w:rFonts w:asciiTheme="minorBidi" w:hAnsiTheme="minorBidi" w:cstheme="minorBidi"/>
          <w:b/>
          <w:bCs/>
          <w:sz w:val="24"/>
          <w:szCs w:val="24"/>
          <w:shd w:val="clear" w:color="auto" w:fill="FFFFFF"/>
        </w:rPr>
      </w:pPr>
      <w:r w:rsidRPr="009B4D8D">
        <w:rPr>
          <w:rFonts w:asciiTheme="minorBidi" w:hAnsiTheme="minorBidi" w:cstheme="minorBidi"/>
          <w:b/>
          <w:bCs/>
          <w:sz w:val="24"/>
          <w:szCs w:val="24"/>
        </w:rPr>
        <w:t>Rav Uriel Eitam</w:t>
      </w:r>
    </w:p>
    <w:p w14:paraId="6C53BFAA" w14:textId="77777777" w:rsidR="007327CE" w:rsidRPr="009B4D8D" w:rsidRDefault="007327CE" w:rsidP="009B4D8D">
      <w:pPr>
        <w:spacing w:line="240" w:lineRule="auto"/>
        <w:jc w:val="center"/>
        <w:outlineLvl w:val="0"/>
        <w:rPr>
          <w:rFonts w:asciiTheme="minorBidi" w:hAnsiTheme="minorBidi" w:cstheme="minorBidi"/>
          <w:caps/>
          <w:sz w:val="24"/>
          <w:szCs w:val="24"/>
        </w:rPr>
      </w:pPr>
    </w:p>
    <w:p w14:paraId="63ECD3AB" w14:textId="77777777" w:rsidR="007327CE" w:rsidRPr="009B4D8D" w:rsidRDefault="007327CE" w:rsidP="009B4D8D">
      <w:pPr>
        <w:widowControl w:val="0"/>
        <w:shd w:val="clear" w:color="auto" w:fill="FFFFFF"/>
        <w:spacing w:line="240" w:lineRule="auto"/>
        <w:jc w:val="center"/>
        <w:rPr>
          <w:rFonts w:asciiTheme="minorBidi" w:hAnsiTheme="minorBidi" w:cstheme="minorBidi"/>
          <w:b/>
          <w:bCs/>
          <w:sz w:val="24"/>
          <w:szCs w:val="24"/>
        </w:rPr>
      </w:pPr>
    </w:p>
    <w:p w14:paraId="0F812B27" w14:textId="5C58F43D" w:rsidR="007327CE" w:rsidRPr="009B4D8D" w:rsidRDefault="007327CE" w:rsidP="009B4D8D">
      <w:pPr>
        <w:widowControl w:val="0"/>
        <w:shd w:val="clear" w:color="auto" w:fill="FFFFFF"/>
        <w:spacing w:line="240" w:lineRule="auto"/>
        <w:jc w:val="center"/>
        <w:rPr>
          <w:rFonts w:asciiTheme="minorBidi" w:hAnsiTheme="minorBidi" w:cstheme="minorBidi"/>
          <w:b/>
          <w:bCs/>
          <w:sz w:val="24"/>
          <w:szCs w:val="24"/>
        </w:rPr>
      </w:pPr>
      <w:r w:rsidRPr="009B4D8D">
        <w:rPr>
          <w:rFonts w:asciiTheme="minorBidi" w:hAnsiTheme="minorBidi" w:cstheme="minorBidi"/>
          <w:b/>
          <w:bCs/>
          <w:sz w:val="24"/>
          <w:szCs w:val="24"/>
        </w:rPr>
        <w:t>Shiur #12:</w:t>
      </w:r>
    </w:p>
    <w:p w14:paraId="69613D73" w14:textId="77777777" w:rsidR="007327CE" w:rsidRPr="009B4D8D" w:rsidRDefault="007327CE" w:rsidP="009B4D8D">
      <w:pPr>
        <w:widowControl w:val="0"/>
        <w:shd w:val="clear" w:color="auto" w:fill="FFFFFF"/>
        <w:spacing w:line="240" w:lineRule="auto"/>
        <w:jc w:val="center"/>
        <w:rPr>
          <w:rFonts w:asciiTheme="minorBidi" w:hAnsiTheme="minorBidi" w:cstheme="minorBidi"/>
          <w:b/>
          <w:bCs/>
          <w:sz w:val="24"/>
          <w:szCs w:val="24"/>
        </w:rPr>
      </w:pPr>
      <w:r w:rsidRPr="009B4D8D">
        <w:rPr>
          <w:rFonts w:asciiTheme="minorBidi" w:hAnsiTheme="minorBidi" w:cstheme="minorBidi"/>
          <w:b/>
          <w:bCs/>
          <w:sz w:val="24"/>
          <w:szCs w:val="24"/>
        </w:rPr>
        <w:t>The Holiday of Sukkot</w:t>
      </w:r>
    </w:p>
    <w:p w14:paraId="527F4D27" w14:textId="5B9EB52E" w:rsidR="007327CE" w:rsidRPr="009B4D8D" w:rsidRDefault="007327CE" w:rsidP="009B4D8D">
      <w:pPr>
        <w:widowControl w:val="0"/>
        <w:shd w:val="clear" w:color="auto" w:fill="FFFFFF"/>
        <w:spacing w:line="240" w:lineRule="auto"/>
        <w:jc w:val="center"/>
        <w:rPr>
          <w:rFonts w:asciiTheme="minorBidi" w:hAnsiTheme="minorBidi" w:cstheme="minorBidi"/>
          <w:b/>
          <w:bCs/>
          <w:sz w:val="24"/>
          <w:szCs w:val="24"/>
        </w:rPr>
      </w:pPr>
      <w:r w:rsidRPr="009B4D8D">
        <w:rPr>
          <w:rFonts w:asciiTheme="minorBidi" w:hAnsiTheme="minorBidi" w:cstheme="minorBidi"/>
          <w:b/>
          <w:bCs/>
          <w:sz w:val="24"/>
          <w:szCs w:val="24"/>
        </w:rPr>
        <w:t>Part III</w:t>
      </w:r>
    </w:p>
    <w:p w14:paraId="422E7A93" w14:textId="77777777" w:rsidR="007327CE" w:rsidRPr="009B4D8D" w:rsidRDefault="007327CE" w:rsidP="009B4D8D">
      <w:pPr>
        <w:widowControl w:val="0"/>
        <w:shd w:val="clear" w:color="auto" w:fill="FFFFFF"/>
        <w:spacing w:line="240" w:lineRule="auto"/>
        <w:jc w:val="center"/>
        <w:rPr>
          <w:rFonts w:asciiTheme="minorBidi" w:hAnsiTheme="minorBidi" w:cstheme="minorBidi"/>
          <w:b/>
          <w:bCs/>
          <w:sz w:val="24"/>
          <w:szCs w:val="24"/>
        </w:rPr>
      </w:pPr>
    </w:p>
    <w:p w14:paraId="1D7060D9" w14:textId="124C2DC8" w:rsidR="0044011D" w:rsidRPr="009B4D8D" w:rsidRDefault="00702958" w:rsidP="009B4D8D">
      <w:pPr>
        <w:widowControl w:val="0"/>
        <w:shd w:val="clear" w:color="auto" w:fill="FFFFFF"/>
        <w:spacing w:line="240" w:lineRule="auto"/>
        <w:jc w:val="center"/>
        <w:rPr>
          <w:rFonts w:asciiTheme="minorBidi" w:hAnsiTheme="minorBidi" w:cstheme="minorBidi"/>
          <w:b/>
          <w:bCs/>
          <w:sz w:val="24"/>
          <w:szCs w:val="24"/>
        </w:rPr>
      </w:pPr>
      <w:r w:rsidRPr="009B4D8D">
        <w:rPr>
          <w:rFonts w:asciiTheme="minorBidi" w:hAnsiTheme="minorBidi" w:cstheme="minorBidi"/>
          <w:b/>
          <w:bCs/>
          <w:sz w:val="24"/>
          <w:szCs w:val="24"/>
        </w:rPr>
        <w:t xml:space="preserve">Arba </w:t>
      </w:r>
      <w:r w:rsidR="001551D6" w:rsidRPr="009B4D8D">
        <w:rPr>
          <w:rFonts w:asciiTheme="minorBidi" w:hAnsiTheme="minorBidi" w:cstheme="minorBidi"/>
          <w:b/>
          <w:bCs/>
          <w:sz w:val="24"/>
          <w:szCs w:val="24"/>
        </w:rPr>
        <w:t>M</w:t>
      </w:r>
      <w:r w:rsidRPr="009B4D8D">
        <w:rPr>
          <w:rFonts w:asciiTheme="minorBidi" w:hAnsiTheme="minorBidi" w:cstheme="minorBidi"/>
          <w:b/>
          <w:bCs/>
          <w:sz w:val="24"/>
          <w:szCs w:val="24"/>
        </w:rPr>
        <w:t>inim</w:t>
      </w:r>
      <w:r w:rsidR="007327CE" w:rsidRPr="009B4D8D">
        <w:rPr>
          <w:rFonts w:asciiTheme="minorBidi" w:hAnsiTheme="minorBidi" w:cstheme="minorBidi"/>
          <w:b/>
          <w:bCs/>
          <w:sz w:val="24"/>
          <w:szCs w:val="24"/>
        </w:rPr>
        <w:t xml:space="preserve"> </w:t>
      </w:r>
      <w:r w:rsidR="0044011D" w:rsidRPr="009B4D8D">
        <w:rPr>
          <w:rFonts w:asciiTheme="minorBidi" w:hAnsiTheme="minorBidi" w:cstheme="minorBidi"/>
          <w:b/>
          <w:bCs/>
          <w:sz w:val="24"/>
          <w:szCs w:val="24"/>
        </w:rPr>
        <w:t>I</w:t>
      </w:r>
    </w:p>
    <w:p w14:paraId="7B403441" w14:textId="63A5CB95" w:rsidR="0044011D" w:rsidRPr="007327CE" w:rsidRDefault="0044011D" w:rsidP="009B4D8D">
      <w:pPr>
        <w:widowControl w:val="0"/>
        <w:shd w:val="clear" w:color="auto" w:fill="FFFFFF"/>
        <w:spacing w:line="240" w:lineRule="auto"/>
        <w:jc w:val="center"/>
        <w:rPr>
          <w:rFonts w:asciiTheme="minorBidi" w:hAnsiTheme="minorBidi" w:cstheme="minorBidi"/>
          <w:b/>
          <w:bCs/>
          <w:sz w:val="24"/>
          <w:szCs w:val="24"/>
        </w:rPr>
      </w:pPr>
      <w:r w:rsidRPr="009B4D8D">
        <w:rPr>
          <w:rFonts w:asciiTheme="minorBidi" w:hAnsiTheme="minorBidi" w:cstheme="minorBidi"/>
          <w:b/>
          <w:bCs/>
          <w:sz w:val="24"/>
          <w:szCs w:val="24"/>
        </w:rPr>
        <w:t>Repairing</w:t>
      </w:r>
      <w:r w:rsidRPr="007327CE">
        <w:rPr>
          <w:rFonts w:asciiTheme="minorBidi" w:hAnsiTheme="minorBidi" w:cstheme="minorBidi"/>
          <w:b/>
          <w:bCs/>
          <w:sz w:val="24"/>
          <w:szCs w:val="24"/>
        </w:rPr>
        <w:t xml:space="preserve"> the Plant World</w:t>
      </w:r>
    </w:p>
    <w:p w14:paraId="4D4D42BE" w14:textId="77777777" w:rsidR="0044011D" w:rsidRPr="007327CE" w:rsidRDefault="0044011D" w:rsidP="009B4D8D">
      <w:pPr>
        <w:widowControl w:val="0"/>
        <w:shd w:val="clear" w:color="auto" w:fill="FFFFFF"/>
        <w:spacing w:line="240" w:lineRule="auto"/>
        <w:rPr>
          <w:rFonts w:asciiTheme="minorBidi" w:hAnsiTheme="minorBidi" w:cstheme="minorBidi"/>
          <w:b/>
          <w:bCs/>
          <w:sz w:val="24"/>
          <w:szCs w:val="24"/>
        </w:rPr>
      </w:pPr>
    </w:p>
    <w:p w14:paraId="3F7E7E25" w14:textId="77777777" w:rsidR="009B4D8D" w:rsidRDefault="009B4D8D" w:rsidP="009B4D8D">
      <w:pPr>
        <w:spacing w:line="240" w:lineRule="auto"/>
        <w:jc w:val="center"/>
        <w:rPr>
          <w:rFonts w:asciiTheme="minorBidi" w:hAnsiTheme="minorBidi" w:cstheme="minorBidi"/>
          <w:b/>
          <w:bCs/>
          <w:sz w:val="24"/>
          <w:szCs w:val="24"/>
          <w:shd w:val="clear" w:color="auto" w:fill="FFFFFF"/>
        </w:rPr>
      </w:pPr>
    </w:p>
    <w:p w14:paraId="0F429ED2" w14:textId="09D38F72" w:rsidR="009B4D8D" w:rsidRDefault="009B4D8D" w:rsidP="009B4D8D">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What is Hiding Behind the </w:t>
      </w:r>
      <w:r w:rsidRPr="009B4D8D">
        <w:rPr>
          <w:rFonts w:asciiTheme="minorBidi" w:hAnsiTheme="minorBidi" w:cstheme="minorBidi"/>
          <w:b/>
          <w:bCs/>
          <w:i/>
          <w:iCs/>
          <w:sz w:val="24"/>
          <w:szCs w:val="24"/>
          <w:shd w:val="clear" w:color="auto" w:fill="FFFFFF"/>
        </w:rPr>
        <w:t>Arba Minim</w:t>
      </w:r>
      <w:r>
        <w:rPr>
          <w:rFonts w:asciiTheme="minorBidi" w:hAnsiTheme="minorBidi" w:cstheme="minorBidi"/>
          <w:b/>
          <w:bCs/>
          <w:sz w:val="24"/>
          <w:szCs w:val="24"/>
          <w:shd w:val="clear" w:color="auto" w:fill="FFFFFF"/>
        </w:rPr>
        <w:t>?</w:t>
      </w:r>
    </w:p>
    <w:p w14:paraId="1432C1E3" w14:textId="77777777" w:rsidR="009B4D8D" w:rsidRDefault="009B4D8D" w:rsidP="009B4D8D">
      <w:pPr>
        <w:spacing w:line="240" w:lineRule="auto"/>
        <w:jc w:val="center"/>
        <w:rPr>
          <w:rFonts w:asciiTheme="minorBidi" w:hAnsiTheme="minorBidi" w:cstheme="minorBidi"/>
          <w:b/>
          <w:bCs/>
          <w:sz w:val="24"/>
          <w:szCs w:val="24"/>
          <w:shd w:val="clear" w:color="auto" w:fill="FFFFFF"/>
        </w:rPr>
      </w:pPr>
    </w:p>
    <w:p w14:paraId="7A44E127" w14:textId="77777777" w:rsidR="009B4D8D" w:rsidRDefault="009B4D8D" w:rsidP="009B4D8D">
      <w:pPr>
        <w:spacing w:line="240" w:lineRule="auto"/>
        <w:jc w:val="center"/>
        <w:rPr>
          <w:rFonts w:asciiTheme="minorBidi" w:hAnsiTheme="minorBidi" w:cstheme="minorBidi"/>
          <w:b/>
          <w:bCs/>
          <w:sz w:val="24"/>
          <w:szCs w:val="24"/>
          <w:shd w:val="clear" w:color="auto" w:fill="FFFFFF"/>
        </w:rPr>
      </w:pPr>
    </w:p>
    <w:p w14:paraId="4617B9E4" w14:textId="17432C2F" w:rsidR="009B4D8D" w:rsidRPr="009B4D8D" w:rsidRDefault="009B4D8D" w:rsidP="009B4D8D">
      <w:pPr>
        <w:spacing w:line="240" w:lineRule="auto"/>
        <w:rPr>
          <w:rFonts w:asciiTheme="minorBidi" w:hAnsiTheme="minorBidi" w:cstheme="minorBidi"/>
          <w:b/>
          <w:bCs/>
          <w:sz w:val="24"/>
          <w:szCs w:val="24"/>
          <w:shd w:val="clear" w:color="auto" w:fill="FFFFFF"/>
        </w:rPr>
      </w:pPr>
      <w:r w:rsidRPr="009B4D8D">
        <w:rPr>
          <w:rFonts w:asciiTheme="minorBidi" w:hAnsiTheme="minorBidi" w:cstheme="minorBidi"/>
          <w:b/>
          <w:bCs/>
          <w:sz w:val="24"/>
          <w:szCs w:val="24"/>
          <w:shd w:val="clear" w:color="auto" w:fill="FFFFFF"/>
        </w:rPr>
        <w:t>Three Species and One More</w:t>
      </w:r>
    </w:p>
    <w:p w14:paraId="0702BE13" w14:textId="77777777" w:rsidR="009B4D8D" w:rsidRDefault="009B4D8D" w:rsidP="009B4D8D">
      <w:pPr>
        <w:spacing w:line="240" w:lineRule="auto"/>
        <w:rPr>
          <w:rFonts w:asciiTheme="minorBidi" w:hAnsiTheme="minorBidi" w:cstheme="minorBidi"/>
          <w:sz w:val="24"/>
          <w:szCs w:val="24"/>
          <w:shd w:val="clear" w:color="auto" w:fill="FFFFFF"/>
        </w:rPr>
      </w:pPr>
    </w:p>
    <w:p w14:paraId="4263169A" w14:textId="0F850D9A" w:rsidR="001551D6" w:rsidRDefault="00C76038"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In this </w:t>
      </w:r>
      <w:r w:rsidRPr="007327CE">
        <w:rPr>
          <w:rFonts w:asciiTheme="minorBidi" w:hAnsiTheme="minorBidi" w:cstheme="minorBidi"/>
          <w:i/>
          <w:iCs/>
          <w:sz w:val="24"/>
          <w:szCs w:val="24"/>
          <w:shd w:val="clear" w:color="auto" w:fill="FFFFFF"/>
        </w:rPr>
        <w:t>shiur</w:t>
      </w:r>
      <w:r w:rsidR="009450AA" w:rsidRPr="007327CE">
        <w:rPr>
          <w:rFonts w:asciiTheme="minorBidi" w:hAnsiTheme="minorBidi" w:cstheme="minorBidi"/>
          <w:sz w:val="24"/>
          <w:szCs w:val="24"/>
          <w:shd w:val="clear" w:color="auto" w:fill="FFFFFF"/>
        </w:rPr>
        <w:t>, we will discuss the meaning of the</w:t>
      </w:r>
      <w:r w:rsidRPr="007327CE">
        <w:rPr>
          <w:rFonts w:asciiTheme="minorBidi" w:hAnsiTheme="minorBidi" w:cstheme="minorBidi"/>
          <w:sz w:val="24"/>
          <w:szCs w:val="24"/>
          <w:shd w:val="clear" w:color="auto" w:fill="FFFFFF"/>
        </w:rPr>
        <w:t xml:space="preserve"> </w:t>
      </w:r>
      <w:r w:rsidRPr="009B4D8D">
        <w:rPr>
          <w:rFonts w:asciiTheme="minorBidi" w:hAnsiTheme="minorBidi" w:cstheme="minorBidi"/>
          <w:sz w:val="24"/>
          <w:szCs w:val="24"/>
          <w:shd w:val="clear" w:color="auto" w:fill="FFFFFF"/>
        </w:rPr>
        <w:t>mitzva</w:t>
      </w:r>
      <w:r w:rsidRPr="007327CE">
        <w:rPr>
          <w:rFonts w:asciiTheme="minorBidi" w:hAnsiTheme="minorBidi" w:cstheme="minorBidi"/>
          <w:sz w:val="24"/>
          <w:szCs w:val="24"/>
          <w:shd w:val="clear" w:color="auto" w:fill="FFFFFF"/>
        </w:rPr>
        <w:t xml:space="preserve"> of taking the </w:t>
      </w:r>
      <w:r w:rsidR="00702958">
        <w:rPr>
          <w:rFonts w:asciiTheme="minorBidi" w:hAnsiTheme="minorBidi" w:cstheme="minorBidi"/>
          <w:sz w:val="24"/>
          <w:szCs w:val="24"/>
          <w:shd w:val="clear" w:color="auto" w:fill="FFFFFF"/>
        </w:rPr>
        <w:t>four species</w:t>
      </w:r>
      <w:r w:rsidR="001551D6">
        <w:rPr>
          <w:rFonts w:asciiTheme="minorBidi" w:hAnsiTheme="minorBidi" w:cstheme="minorBidi"/>
          <w:sz w:val="24"/>
          <w:szCs w:val="24"/>
          <w:shd w:val="clear" w:color="auto" w:fill="FFFFFF"/>
        </w:rPr>
        <w:t xml:space="preserve"> (</w:t>
      </w:r>
      <w:r w:rsidR="00702958" w:rsidRPr="00702958">
        <w:rPr>
          <w:rFonts w:asciiTheme="minorBidi" w:hAnsiTheme="minorBidi" w:cstheme="minorBidi"/>
          <w:i/>
          <w:sz w:val="24"/>
          <w:szCs w:val="24"/>
          <w:shd w:val="clear" w:color="auto" w:fill="FFFFFF"/>
        </w:rPr>
        <w:t>arba minim</w:t>
      </w:r>
      <w:r w:rsidR="001551D6">
        <w:rPr>
          <w:rFonts w:asciiTheme="minorBidi" w:hAnsiTheme="minorBidi" w:cstheme="minorBidi"/>
          <w:i/>
          <w:sz w:val="24"/>
          <w:szCs w:val="24"/>
          <w:shd w:val="clear" w:color="auto" w:fill="FFFFFF"/>
        </w:rPr>
        <w:t>)</w:t>
      </w:r>
      <w:r w:rsidR="008613CF">
        <w:rPr>
          <w:rFonts w:asciiTheme="minorBidi" w:hAnsiTheme="minorBidi" w:cstheme="minorBidi"/>
          <w:sz w:val="24"/>
          <w:szCs w:val="24"/>
          <w:shd w:val="clear" w:color="auto" w:fill="FFFFFF"/>
        </w:rPr>
        <w:t xml:space="preserve"> —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w:t>
      </w:r>
      <w:r w:rsidRPr="007327CE">
        <w:rPr>
          <w:rFonts w:asciiTheme="minorBidi" w:hAnsiTheme="minorBidi" w:cstheme="minorBidi"/>
          <w:i/>
          <w:iCs/>
          <w:sz w:val="24"/>
          <w:szCs w:val="24"/>
          <w:shd w:val="clear" w:color="auto" w:fill="FFFFFF"/>
        </w:rPr>
        <w:t>hadasim</w:t>
      </w:r>
      <w:r w:rsidRPr="007327CE">
        <w:rPr>
          <w:rFonts w:asciiTheme="minorBidi" w:hAnsiTheme="minorBidi" w:cstheme="minorBidi"/>
          <w:sz w:val="24"/>
          <w:szCs w:val="24"/>
          <w:shd w:val="clear" w:color="auto" w:fill="FFFFFF"/>
        </w:rPr>
        <w:t xml:space="preserve"> and </w:t>
      </w:r>
      <w:r w:rsidRPr="007327CE">
        <w:rPr>
          <w:rFonts w:asciiTheme="minorBidi" w:hAnsiTheme="minorBidi" w:cstheme="minorBidi"/>
          <w:i/>
          <w:iCs/>
          <w:sz w:val="24"/>
          <w:szCs w:val="24"/>
          <w:shd w:val="clear" w:color="auto" w:fill="FFFFFF"/>
        </w:rPr>
        <w:t>aravot</w:t>
      </w:r>
      <w:r w:rsidR="00702958">
        <w:rPr>
          <w:rFonts w:asciiTheme="minorBidi" w:hAnsiTheme="minorBidi" w:cstheme="minorBidi"/>
          <w:i/>
          <w:iCs/>
          <w:sz w:val="24"/>
          <w:szCs w:val="24"/>
          <w:shd w:val="clear" w:color="auto" w:fill="FFFFFF"/>
        </w:rPr>
        <w:t xml:space="preserve"> </w:t>
      </w:r>
      <w:r w:rsidR="00702958">
        <w:rPr>
          <w:rFonts w:asciiTheme="minorBidi" w:hAnsiTheme="minorBidi" w:cstheme="minorBidi"/>
          <w:sz w:val="24"/>
          <w:szCs w:val="24"/>
          <w:shd w:val="clear" w:color="auto" w:fill="FFFFFF"/>
        </w:rPr>
        <w:t xml:space="preserve">— </w:t>
      </w:r>
      <w:r w:rsidR="00354EF9" w:rsidRPr="007327CE">
        <w:rPr>
          <w:rFonts w:asciiTheme="minorBidi" w:hAnsiTheme="minorBidi" w:cstheme="minorBidi"/>
          <w:sz w:val="24"/>
          <w:szCs w:val="24"/>
          <w:shd w:val="clear" w:color="auto" w:fill="FFFFFF"/>
        </w:rPr>
        <w:t xml:space="preserve">starting with the relevant </w:t>
      </w:r>
      <w:r w:rsidRPr="007327CE">
        <w:rPr>
          <w:rFonts w:asciiTheme="minorBidi" w:hAnsiTheme="minorBidi" w:cstheme="minorBidi"/>
          <w:i/>
          <w:iCs/>
          <w:sz w:val="24"/>
          <w:szCs w:val="24"/>
          <w:shd w:val="clear" w:color="auto" w:fill="FFFFFF"/>
        </w:rPr>
        <w:t>mishnayot</w:t>
      </w:r>
      <w:r w:rsidR="00354EF9" w:rsidRPr="007327CE">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w:t>
      </w:r>
    </w:p>
    <w:p w14:paraId="7AF50C45" w14:textId="77777777" w:rsidR="001551D6" w:rsidRDefault="001551D6" w:rsidP="009B4D8D">
      <w:pPr>
        <w:spacing w:line="240" w:lineRule="auto"/>
        <w:rPr>
          <w:rFonts w:asciiTheme="minorBidi" w:hAnsiTheme="minorBidi" w:cstheme="minorBidi"/>
          <w:sz w:val="24"/>
          <w:szCs w:val="24"/>
          <w:shd w:val="clear" w:color="auto" w:fill="FFFFFF"/>
        </w:rPr>
      </w:pPr>
    </w:p>
    <w:p w14:paraId="3973D7E2" w14:textId="7E678C68" w:rsidR="009450AA" w:rsidRPr="007327CE" w:rsidRDefault="00C76038"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Generally speaking, the Mishna is not the usual source for studying the inner meaning of the </w:t>
      </w:r>
      <w:r w:rsidRPr="007327CE">
        <w:rPr>
          <w:rFonts w:asciiTheme="minorBidi" w:hAnsiTheme="minorBidi" w:cstheme="minorBidi"/>
          <w:i/>
          <w:iCs/>
          <w:sz w:val="24"/>
          <w:szCs w:val="24"/>
          <w:shd w:val="clear" w:color="auto" w:fill="FFFFFF"/>
        </w:rPr>
        <w:t>mitzvot</w:t>
      </w:r>
      <w:r w:rsidRPr="007327CE">
        <w:rPr>
          <w:rFonts w:asciiTheme="minorBidi" w:hAnsiTheme="minorBidi" w:cstheme="minorBidi"/>
          <w:sz w:val="24"/>
          <w:szCs w:val="24"/>
          <w:shd w:val="clear" w:color="auto" w:fill="FFFFFF"/>
        </w:rPr>
        <w:t xml:space="preserve">. Apart from </w:t>
      </w:r>
      <w:r w:rsidR="00702958">
        <w:rPr>
          <w:rFonts w:asciiTheme="minorBidi" w:hAnsiTheme="minorBidi" w:cstheme="minorBidi"/>
          <w:sz w:val="24"/>
          <w:szCs w:val="24"/>
          <w:shd w:val="clear" w:color="auto" w:fill="FFFFFF"/>
        </w:rPr>
        <w:t>T</w:t>
      </w:r>
      <w:r w:rsidRPr="007327CE">
        <w:rPr>
          <w:rFonts w:asciiTheme="minorBidi" w:hAnsiTheme="minorBidi" w:cstheme="minorBidi"/>
          <w:sz w:val="24"/>
          <w:szCs w:val="24"/>
          <w:shd w:val="clear" w:color="auto" w:fill="FFFFFF"/>
        </w:rPr>
        <w:t xml:space="preserve">ractate </w:t>
      </w:r>
      <w:r w:rsidRPr="007327CE">
        <w:rPr>
          <w:rFonts w:asciiTheme="minorBidi" w:hAnsiTheme="minorBidi" w:cstheme="minorBidi"/>
          <w:i/>
          <w:iCs/>
          <w:sz w:val="24"/>
          <w:szCs w:val="24"/>
          <w:shd w:val="clear" w:color="auto" w:fill="FFFFFF"/>
        </w:rPr>
        <w:t>Avot</w:t>
      </w:r>
      <w:r w:rsidRPr="007327CE">
        <w:rPr>
          <w:rFonts w:asciiTheme="minorBidi" w:hAnsiTheme="minorBidi" w:cstheme="minorBidi"/>
          <w:sz w:val="24"/>
          <w:szCs w:val="24"/>
          <w:shd w:val="clear" w:color="auto" w:fill="FFFFFF"/>
        </w:rPr>
        <w:t xml:space="preserve">, very </w:t>
      </w:r>
      <w:r w:rsidR="00702958">
        <w:rPr>
          <w:rFonts w:asciiTheme="minorBidi" w:hAnsiTheme="minorBidi" w:cstheme="minorBidi"/>
          <w:sz w:val="24"/>
          <w:szCs w:val="24"/>
          <w:shd w:val="clear" w:color="auto" w:fill="FFFFFF"/>
        </w:rPr>
        <w:t xml:space="preserve">little aggadic material </w:t>
      </w:r>
      <w:r w:rsidR="001551D6">
        <w:rPr>
          <w:rFonts w:asciiTheme="minorBidi" w:hAnsiTheme="minorBidi" w:cstheme="minorBidi"/>
          <w:sz w:val="24"/>
          <w:szCs w:val="24"/>
          <w:shd w:val="clear" w:color="auto" w:fill="FFFFFF"/>
        </w:rPr>
        <w:t xml:space="preserve">is </w:t>
      </w:r>
      <w:r w:rsidR="00702958">
        <w:rPr>
          <w:rFonts w:asciiTheme="minorBidi" w:hAnsiTheme="minorBidi" w:cstheme="minorBidi"/>
          <w:sz w:val="24"/>
          <w:szCs w:val="24"/>
          <w:shd w:val="clear" w:color="auto" w:fill="FFFFFF"/>
        </w:rPr>
        <w:t xml:space="preserve"> incorporated into </w:t>
      </w:r>
      <w:r w:rsidR="009450AA" w:rsidRPr="007327CE">
        <w:rPr>
          <w:rFonts w:asciiTheme="minorBidi" w:hAnsiTheme="minorBidi" w:cstheme="minorBidi"/>
          <w:sz w:val="24"/>
          <w:szCs w:val="24"/>
          <w:shd w:val="clear" w:color="auto" w:fill="FFFFFF"/>
        </w:rPr>
        <w:t xml:space="preserve">the Mishna, and most of the </w:t>
      </w:r>
      <w:r w:rsidRPr="007327CE">
        <w:rPr>
          <w:rFonts w:asciiTheme="minorBidi" w:hAnsiTheme="minorBidi" w:cstheme="minorBidi"/>
          <w:i/>
          <w:iCs/>
          <w:sz w:val="24"/>
          <w:szCs w:val="24"/>
          <w:shd w:val="clear" w:color="auto" w:fill="FFFFFF"/>
        </w:rPr>
        <w:t xml:space="preserve">mishnayot </w:t>
      </w:r>
      <w:r w:rsidRPr="007327CE">
        <w:rPr>
          <w:rFonts w:asciiTheme="minorBidi" w:hAnsiTheme="minorBidi" w:cstheme="minorBidi"/>
          <w:sz w:val="24"/>
          <w:szCs w:val="24"/>
          <w:shd w:val="clear" w:color="auto" w:fill="FFFFFF"/>
        </w:rPr>
        <w:t xml:space="preserve">deal with the laws themselves, </w:t>
      </w:r>
      <w:r w:rsidR="00354EF9" w:rsidRPr="007327CE">
        <w:rPr>
          <w:rFonts w:asciiTheme="minorBidi" w:hAnsiTheme="minorBidi" w:cstheme="minorBidi"/>
          <w:sz w:val="24"/>
          <w:szCs w:val="24"/>
          <w:shd w:val="clear" w:color="auto" w:fill="FFFFFF"/>
        </w:rPr>
        <w:t xml:space="preserve">not </w:t>
      </w:r>
      <w:r w:rsidRPr="007327CE">
        <w:rPr>
          <w:rFonts w:asciiTheme="minorBidi" w:hAnsiTheme="minorBidi" w:cstheme="minorBidi"/>
          <w:sz w:val="24"/>
          <w:szCs w:val="24"/>
          <w:shd w:val="clear" w:color="auto" w:fill="FFFFFF"/>
        </w:rPr>
        <w:t xml:space="preserve">with their sources and reasons. </w:t>
      </w:r>
      <w:r w:rsidR="00354EF9" w:rsidRPr="007327CE">
        <w:rPr>
          <w:rFonts w:asciiTheme="minorBidi" w:hAnsiTheme="minorBidi" w:cstheme="minorBidi"/>
          <w:sz w:val="24"/>
          <w:szCs w:val="24"/>
          <w:shd w:val="clear" w:color="auto" w:fill="FFFFFF"/>
        </w:rPr>
        <w:t>In truth, h</w:t>
      </w:r>
      <w:r w:rsidR="009450AA" w:rsidRPr="007327CE">
        <w:rPr>
          <w:rFonts w:asciiTheme="minorBidi" w:hAnsiTheme="minorBidi" w:cstheme="minorBidi"/>
          <w:sz w:val="24"/>
          <w:szCs w:val="24"/>
          <w:shd w:val="clear" w:color="auto" w:fill="FFFFFF"/>
        </w:rPr>
        <w:t xml:space="preserve">owever, the connection between the </w:t>
      </w:r>
      <w:r w:rsidR="00702958">
        <w:rPr>
          <w:rFonts w:asciiTheme="minorBidi" w:hAnsiTheme="minorBidi" w:cstheme="minorBidi"/>
          <w:sz w:val="24"/>
          <w:szCs w:val="24"/>
          <w:shd w:val="clear" w:color="auto" w:fill="FFFFFF"/>
        </w:rPr>
        <w:t xml:space="preserve">laws of the </w:t>
      </w:r>
      <w:r w:rsidR="009450AA" w:rsidRPr="007327CE">
        <w:rPr>
          <w:rFonts w:asciiTheme="minorBidi" w:hAnsiTheme="minorBidi" w:cstheme="minorBidi"/>
          <w:sz w:val="24"/>
          <w:szCs w:val="24"/>
          <w:shd w:val="clear" w:color="auto" w:fill="FFFFFF"/>
        </w:rPr>
        <w:t>Mishna and</w:t>
      </w:r>
      <w:r w:rsidRPr="007327CE">
        <w:rPr>
          <w:rFonts w:asciiTheme="minorBidi" w:hAnsiTheme="minorBidi" w:cstheme="minorBidi"/>
          <w:sz w:val="24"/>
          <w:szCs w:val="24"/>
          <w:shd w:val="clear" w:color="auto" w:fill="FFFFFF"/>
        </w:rPr>
        <w:t xml:space="preserve"> the conceptual world of the Torah is far deeper </w:t>
      </w:r>
      <w:r w:rsidR="009450AA" w:rsidRPr="007327CE">
        <w:rPr>
          <w:rFonts w:asciiTheme="minorBidi" w:hAnsiTheme="minorBidi" w:cstheme="minorBidi"/>
          <w:sz w:val="24"/>
          <w:szCs w:val="24"/>
          <w:shd w:val="clear" w:color="auto" w:fill="FFFFFF"/>
        </w:rPr>
        <w:t xml:space="preserve">than it </w:t>
      </w:r>
      <w:r w:rsidR="00702958">
        <w:rPr>
          <w:rFonts w:asciiTheme="minorBidi" w:hAnsiTheme="minorBidi" w:cstheme="minorBidi"/>
          <w:sz w:val="24"/>
          <w:szCs w:val="24"/>
          <w:shd w:val="clear" w:color="auto" w:fill="FFFFFF"/>
        </w:rPr>
        <w:t xml:space="preserve">might </w:t>
      </w:r>
      <w:r w:rsidR="009450AA" w:rsidRPr="007327CE">
        <w:rPr>
          <w:rFonts w:asciiTheme="minorBidi" w:hAnsiTheme="minorBidi" w:cstheme="minorBidi"/>
          <w:sz w:val="24"/>
          <w:szCs w:val="24"/>
          <w:shd w:val="clear" w:color="auto" w:fill="FFFFFF"/>
        </w:rPr>
        <w:t>seem at first glance.</w:t>
      </w:r>
    </w:p>
    <w:p w14:paraId="0B1CE78C" w14:textId="77777777" w:rsidR="00C76038" w:rsidRPr="007327CE" w:rsidRDefault="00C76038" w:rsidP="009B4D8D">
      <w:pPr>
        <w:spacing w:line="240" w:lineRule="auto"/>
        <w:ind w:firstLine="720"/>
        <w:rPr>
          <w:rFonts w:asciiTheme="minorBidi" w:hAnsiTheme="minorBidi" w:cstheme="minorBidi"/>
          <w:sz w:val="24"/>
          <w:szCs w:val="24"/>
          <w:shd w:val="clear" w:color="auto" w:fill="FFFFFF"/>
        </w:rPr>
      </w:pPr>
    </w:p>
    <w:p w14:paraId="2C2DD99C" w14:textId="3EE04793"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The chapter dealing with the </w:t>
      </w:r>
      <w:r w:rsidR="00702958" w:rsidRPr="00702958">
        <w:rPr>
          <w:rFonts w:asciiTheme="minorBidi" w:hAnsiTheme="minorBidi" w:cstheme="minorBidi"/>
          <w:i/>
          <w:sz w:val="24"/>
          <w:szCs w:val="24"/>
          <w:shd w:val="clear" w:color="auto" w:fill="FFFFFF"/>
        </w:rPr>
        <w:t>arba minim</w:t>
      </w:r>
      <w:r w:rsidR="00C76038" w:rsidRPr="007327CE">
        <w:rPr>
          <w:rFonts w:asciiTheme="minorBidi" w:hAnsiTheme="minorBidi" w:cstheme="minorBidi"/>
          <w:sz w:val="24"/>
          <w:szCs w:val="24"/>
          <w:shd w:val="clear" w:color="auto" w:fill="FFFFFF"/>
        </w:rPr>
        <w:t xml:space="preserve">, the third chapter of </w:t>
      </w:r>
      <w:r w:rsidR="00702958">
        <w:rPr>
          <w:rFonts w:asciiTheme="minorBidi" w:hAnsiTheme="minorBidi" w:cstheme="minorBidi"/>
          <w:sz w:val="24"/>
          <w:szCs w:val="24"/>
          <w:shd w:val="clear" w:color="auto" w:fill="FFFFFF"/>
        </w:rPr>
        <w:t>T</w:t>
      </w:r>
      <w:r w:rsidR="00C76038" w:rsidRPr="007327CE">
        <w:rPr>
          <w:rFonts w:asciiTheme="minorBidi" w:hAnsiTheme="minorBidi" w:cstheme="minorBidi"/>
          <w:sz w:val="24"/>
          <w:szCs w:val="24"/>
          <w:shd w:val="clear" w:color="auto" w:fill="FFFFFF"/>
        </w:rPr>
        <w:t xml:space="preserve">ractate </w:t>
      </w:r>
      <w:r w:rsidR="00C76038" w:rsidRPr="007327CE">
        <w:rPr>
          <w:rFonts w:asciiTheme="minorBidi" w:hAnsiTheme="minorBidi" w:cstheme="minorBidi"/>
          <w:i/>
          <w:iCs/>
          <w:sz w:val="24"/>
          <w:szCs w:val="24"/>
          <w:shd w:val="clear" w:color="auto" w:fill="FFFFFF"/>
        </w:rPr>
        <w:t>Sukka</w:t>
      </w:r>
      <w:r w:rsidR="00C76038" w:rsidRPr="007327CE">
        <w:rPr>
          <w:rFonts w:asciiTheme="minorBidi" w:hAnsiTheme="minorBidi" w:cstheme="minorBidi"/>
          <w:sz w:val="24"/>
          <w:szCs w:val="24"/>
          <w:shd w:val="clear" w:color="auto" w:fill="FFFFFF"/>
        </w:rPr>
        <w:t xml:space="preserve">, consists exclusively of laws: the conditions that determine the fitness of </w:t>
      </w:r>
      <w:r w:rsidR="00354EF9" w:rsidRPr="007327CE">
        <w:rPr>
          <w:rFonts w:asciiTheme="minorBidi" w:hAnsiTheme="minorBidi" w:cstheme="minorBidi"/>
          <w:sz w:val="24"/>
          <w:szCs w:val="24"/>
          <w:shd w:val="clear" w:color="auto" w:fill="FFFFFF"/>
        </w:rPr>
        <w:t xml:space="preserve">each of </w:t>
      </w:r>
      <w:r w:rsidR="00C76038" w:rsidRPr="007327CE">
        <w:rPr>
          <w:rFonts w:asciiTheme="minorBidi" w:hAnsiTheme="minorBidi" w:cstheme="minorBidi"/>
          <w:sz w:val="24"/>
          <w:szCs w:val="24"/>
          <w:shd w:val="clear" w:color="auto" w:fill="FFFFFF"/>
        </w:rPr>
        <w:t xml:space="preserve">the </w:t>
      </w:r>
      <w:r w:rsidR="00702958" w:rsidRPr="00702958">
        <w:rPr>
          <w:rFonts w:asciiTheme="minorBidi" w:hAnsiTheme="minorBidi" w:cstheme="minorBidi"/>
          <w:i/>
          <w:sz w:val="24"/>
          <w:szCs w:val="24"/>
          <w:shd w:val="clear" w:color="auto" w:fill="FFFFFF"/>
        </w:rPr>
        <w:t>arba minim</w:t>
      </w:r>
      <w:r w:rsidR="00C76038" w:rsidRPr="007327CE">
        <w:rPr>
          <w:rFonts w:asciiTheme="minorBidi" w:hAnsiTheme="minorBidi" w:cstheme="minorBidi"/>
          <w:sz w:val="24"/>
          <w:szCs w:val="24"/>
          <w:shd w:val="clear" w:color="auto" w:fill="FFFFFF"/>
        </w:rPr>
        <w:t xml:space="preserve">, the manner in which they must be taken, </w:t>
      </w:r>
      <w:r w:rsidR="00702958">
        <w:rPr>
          <w:rFonts w:asciiTheme="minorBidi" w:hAnsiTheme="minorBidi" w:cstheme="minorBidi"/>
          <w:sz w:val="24"/>
          <w:szCs w:val="24"/>
          <w:shd w:val="clear" w:color="auto" w:fill="FFFFFF"/>
        </w:rPr>
        <w:t>et cetera</w:t>
      </w:r>
      <w:r w:rsidR="00C76038" w:rsidRPr="007327CE">
        <w:rPr>
          <w:rFonts w:asciiTheme="minorBidi" w:hAnsiTheme="minorBidi" w:cstheme="minorBidi"/>
          <w:sz w:val="24"/>
          <w:szCs w:val="24"/>
          <w:shd w:val="clear" w:color="auto" w:fill="FFFFFF"/>
        </w:rPr>
        <w:t xml:space="preserve">. </w:t>
      </w:r>
      <w:r w:rsidR="001E6EE8" w:rsidRPr="007327CE">
        <w:rPr>
          <w:rFonts w:asciiTheme="minorBidi" w:hAnsiTheme="minorBidi" w:cstheme="minorBidi"/>
          <w:sz w:val="24"/>
          <w:szCs w:val="24"/>
          <w:shd w:val="clear" w:color="auto" w:fill="FFFFFF"/>
        </w:rPr>
        <w:t xml:space="preserve">On the face of it, it </w:t>
      </w:r>
      <w:r w:rsidR="00702958">
        <w:rPr>
          <w:rFonts w:asciiTheme="minorBidi" w:hAnsiTheme="minorBidi" w:cstheme="minorBidi"/>
          <w:sz w:val="24"/>
          <w:szCs w:val="24"/>
          <w:shd w:val="clear" w:color="auto" w:fill="FFFFFF"/>
        </w:rPr>
        <w:t>might seem</w:t>
      </w:r>
      <w:r w:rsidR="001E6EE8" w:rsidRPr="007327CE">
        <w:rPr>
          <w:rFonts w:asciiTheme="minorBidi" w:hAnsiTheme="minorBidi" w:cstheme="minorBidi"/>
          <w:sz w:val="24"/>
          <w:szCs w:val="24"/>
          <w:shd w:val="clear" w:color="auto" w:fill="FFFFFF"/>
        </w:rPr>
        <w:t xml:space="preserve"> impossible to learn anything about the reason</w:t>
      </w:r>
      <w:r w:rsidR="001551D6">
        <w:rPr>
          <w:rFonts w:asciiTheme="minorBidi" w:hAnsiTheme="minorBidi" w:cstheme="minorBidi"/>
          <w:sz w:val="24"/>
          <w:szCs w:val="24"/>
          <w:shd w:val="clear" w:color="auto" w:fill="FFFFFF"/>
        </w:rPr>
        <w:t>ing</w:t>
      </w:r>
      <w:r w:rsidR="001E6EE8" w:rsidRPr="007327CE">
        <w:rPr>
          <w:rFonts w:asciiTheme="minorBidi" w:hAnsiTheme="minorBidi" w:cstheme="minorBidi"/>
          <w:sz w:val="24"/>
          <w:szCs w:val="24"/>
          <w:shd w:val="clear" w:color="auto" w:fill="FFFFFF"/>
        </w:rPr>
        <w:t xml:space="preserve"> of the </w:t>
      </w:r>
      <w:r w:rsidR="001E6EE8" w:rsidRPr="009B4D8D">
        <w:rPr>
          <w:rFonts w:asciiTheme="minorBidi" w:hAnsiTheme="minorBidi" w:cstheme="minorBidi"/>
          <w:sz w:val="24"/>
          <w:szCs w:val="24"/>
          <w:shd w:val="clear" w:color="auto" w:fill="FFFFFF"/>
        </w:rPr>
        <w:t>mitzva</w:t>
      </w:r>
      <w:r w:rsidR="001E6EE8" w:rsidRPr="007327CE">
        <w:rPr>
          <w:rFonts w:asciiTheme="minorBidi" w:hAnsiTheme="minorBidi" w:cstheme="minorBidi"/>
          <w:i/>
          <w:iCs/>
          <w:sz w:val="24"/>
          <w:szCs w:val="24"/>
          <w:shd w:val="clear" w:color="auto" w:fill="FFFFFF"/>
        </w:rPr>
        <w:t xml:space="preserve"> </w:t>
      </w:r>
      <w:r w:rsidR="001E6EE8" w:rsidRPr="007327CE">
        <w:rPr>
          <w:rFonts w:asciiTheme="minorBidi" w:hAnsiTheme="minorBidi" w:cstheme="minorBidi"/>
          <w:sz w:val="24"/>
          <w:szCs w:val="24"/>
          <w:shd w:val="clear" w:color="auto" w:fill="FFFFFF"/>
        </w:rPr>
        <w:t xml:space="preserve">from this chapter. We will, however, see below that </w:t>
      </w:r>
      <w:r w:rsidR="00702958">
        <w:rPr>
          <w:rFonts w:asciiTheme="minorBidi" w:hAnsiTheme="minorBidi" w:cstheme="minorBidi"/>
          <w:sz w:val="24"/>
          <w:szCs w:val="24"/>
          <w:shd w:val="clear" w:color="auto" w:fill="FFFFFF"/>
        </w:rPr>
        <w:t xml:space="preserve">through </w:t>
      </w:r>
      <w:r w:rsidR="001E6EE8" w:rsidRPr="007327CE">
        <w:rPr>
          <w:rFonts w:asciiTheme="minorBidi" w:hAnsiTheme="minorBidi" w:cstheme="minorBidi"/>
          <w:sz w:val="24"/>
          <w:szCs w:val="24"/>
          <w:shd w:val="clear" w:color="auto" w:fill="FFFFFF"/>
        </w:rPr>
        <w:t>the structure of the chapter and the order of the laws contained</w:t>
      </w:r>
      <w:r w:rsidR="00702958">
        <w:rPr>
          <w:rFonts w:asciiTheme="minorBidi" w:hAnsiTheme="minorBidi" w:cstheme="minorBidi"/>
          <w:sz w:val="24"/>
          <w:szCs w:val="24"/>
          <w:shd w:val="clear" w:color="auto" w:fill="FFFFFF"/>
        </w:rPr>
        <w:t xml:space="preserve"> therein, we may uncover</w:t>
      </w:r>
      <w:r w:rsidR="00354EF9" w:rsidRPr="007327CE">
        <w:rPr>
          <w:rFonts w:asciiTheme="minorBidi" w:hAnsiTheme="minorBidi" w:cstheme="minorBidi"/>
          <w:sz w:val="24"/>
          <w:szCs w:val="24"/>
          <w:shd w:val="clear" w:color="auto" w:fill="FFFFFF"/>
        </w:rPr>
        <w:t xml:space="preserve"> </w:t>
      </w:r>
      <w:r w:rsidR="001E6EE8" w:rsidRPr="007327CE">
        <w:rPr>
          <w:rFonts w:asciiTheme="minorBidi" w:hAnsiTheme="minorBidi" w:cstheme="minorBidi"/>
          <w:sz w:val="24"/>
          <w:szCs w:val="24"/>
          <w:shd w:val="clear" w:color="auto" w:fill="FFFFFF"/>
        </w:rPr>
        <w:t xml:space="preserve">the reason and meaning of the </w:t>
      </w:r>
      <w:r w:rsidR="001E6EE8" w:rsidRPr="009B4D8D">
        <w:rPr>
          <w:rFonts w:asciiTheme="minorBidi" w:hAnsiTheme="minorBidi" w:cstheme="minorBidi"/>
          <w:sz w:val="24"/>
          <w:szCs w:val="24"/>
          <w:shd w:val="clear" w:color="auto" w:fill="FFFFFF"/>
        </w:rPr>
        <w:t>mitzva</w:t>
      </w:r>
      <w:r w:rsidR="001E6EE8"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Let us, therefore, </w:t>
      </w:r>
      <w:r w:rsidR="001E6EE8" w:rsidRPr="007327CE">
        <w:rPr>
          <w:rFonts w:asciiTheme="minorBidi" w:hAnsiTheme="minorBidi" w:cstheme="minorBidi"/>
          <w:sz w:val="24"/>
          <w:szCs w:val="24"/>
          <w:shd w:val="clear" w:color="auto" w:fill="FFFFFF"/>
        </w:rPr>
        <w:t xml:space="preserve">examine the </w:t>
      </w:r>
      <w:r w:rsidR="001E6EE8" w:rsidRPr="007327CE">
        <w:rPr>
          <w:rFonts w:asciiTheme="minorBidi" w:hAnsiTheme="minorBidi" w:cstheme="minorBidi"/>
          <w:i/>
          <w:iCs/>
          <w:sz w:val="24"/>
          <w:szCs w:val="24"/>
          <w:shd w:val="clear" w:color="auto" w:fill="FFFFFF"/>
        </w:rPr>
        <w:t xml:space="preserve">mishnayot </w:t>
      </w:r>
      <w:r w:rsidR="001E6EE8" w:rsidRPr="007327CE">
        <w:rPr>
          <w:rFonts w:asciiTheme="minorBidi" w:hAnsiTheme="minorBidi" w:cstheme="minorBidi"/>
          <w:sz w:val="24"/>
          <w:szCs w:val="24"/>
          <w:shd w:val="clear" w:color="auto" w:fill="FFFFFF"/>
        </w:rPr>
        <w:t xml:space="preserve">in the first half of </w:t>
      </w:r>
      <w:r w:rsidR="007327CE">
        <w:rPr>
          <w:rFonts w:asciiTheme="minorBidi" w:hAnsiTheme="minorBidi" w:cstheme="minorBidi"/>
          <w:sz w:val="24"/>
          <w:szCs w:val="24"/>
          <w:shd w:val="clear" w:color="auto" w:fill="FFFFFF"/>
        </w:rPr>
        <w:t xml:space="preserve">this </w:t>
      </w:r>
      <w:r w:rsidR="001E6EE8" w:rsidRPr="007327CE">
        <w:rPr>
          <w:rFonts w:asciiTheme="minorBidi" w:hAnsiTheme="minorBidi" w:cstheme="minorBidi"/>
          <w:sz w:val="24"/>
          <w:szCs w:val="24"/>
          <w:shd w:val="clear" w:color="auto" w:fill="FFFFFF"/>
        </w:rPr>
        <w:t>chapte</w:t>
      </w:r>
      <w:r w:rsidR="007327CE">
        <w:rPr>
          <w:rFonts w:asciiTheme="minorBidi" w:hAnsiTheme="minorBidi" w:cstheme="minorBidi"/>
          <w:sz w:val="24"/>
          <w:szCs w:val="24"/>
          <w:shd w:val="clear" w:color="auto" w:fill="FFFFFF"/>
        </w:rPr>
        <w:t>r</w:t>
      </w:r>
      <w:r w:rsidR="001E6EE8" w:rsidRPr="007327CE">
        <w:rPr>
          <w:rFonts w:asciiTheme="minorBidi" w:hAnsiTheme="minorBidi" w:cstheme="minorBidi"/>
          <w:sz w:val="24"/>
          <w:szCs w:val="24"/>
          <w:shd w:val="clear" w:color="auto" w:fill="FFFFFF"/>
        </w:rPr>
        <w:t xml:space="preserve">, and try to learn something about the </w:t>
      </w:r>
      <w:r w:rsidR="00702958" w:rsidRPr="00702958">
        <w:rPr>
          <w:rFonts w:asciiTheme="minorBidi" w:hAnsiTheme="minorBidi" w:cstheme="minorBidi"/>
          <w:i/>
          <w:sz w:val="24"/>
          <w:szCs w:val="24"/>
          <w:shd w:val="clear" w:color="auto" w:fill="FFFFFF"/>
        </w:rPr>
        <w:t>arba minim</w:t>
      </w:r>
      <w:r w:rsidR="001E6EE8" w:rsidRPr="007327CE">
        <w:rPr>
          <w:rFonts w:asciiTheme="minorBidi" w:hAnsiTheme="minorBidi" w:cstheme="minorBidi"/>
          <w:sz w:val="24"/>
          <w:szCs w:val="24"/>
          <w:shd w:val="clear" w:color="auto" w:fill="FFFFFF"/>
        </w:rPr>
        <w:t xml:space="preserve"> from its unique structure.</w:t>
      </w:r>
    </w:p>
    <w:p w14:paraId="610D220B" w14:textId="77777777" w:rsidR="001E6EE8" w:rsidRPr="007327CE" w:rsidRDefault="001E6EE8" w:rsidP="009B4D8D">
      <w:pPr>
        <w:spacing w:line="240" w:lineRule="auto"/>
        <w:ind w:firstLine="720"/>
        <w:rPr>
          <w:rFonts w:asciiTheme="minorBidi" w:hAnsiTheme="minorBidi" w:cstheme="minorBidi"/>
          <w:sz w:val="24"/>
          <w:szCs w:val="24"/>
          <w:shd w:val="clear" w:color="auto" w:fill="FFFFFF"/>
        </w:rPr>
      </w:pPr>
    </w:p>
    <w:p w14:paraId="76020DB6" w14:textId="577E4C53"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The f</w:t>
      </w:r>
      <w:r w:rsidR="001E6EE8" w:rsidRPr="007327CE">
        <w:rPr>
          <w:rFonts w:asciiTheme="minorBidi" w:hAnsiTheme="minorBidi" w:cstheme="minorBidi"/>
          <w:sz w:val="24"/>
          <w:szCs w:val="24"/>
          <w:shd w:val="clear" w:color="auto" w:fill="FFFFFF"/>
        </w:rPr>
        <w:t xml:space="preserve">irst part of </w:t>
      </w:r>
      <w:r w:rsidR="00702958">
        <w:rPr>
          <w:rFonts w:asciiTheme="minorBidi" w:hAnsiTheme="minorBidi" w:cstheme="minorBidi"/>
          <w:sz w:val="24"/>
          <w:szCs w:val="24"/>
          <w:shd w:val="clear" w:color="auto" w:fill="FFFFFF"/>
        </w:rPr>
        <w:t>C</w:t>
      </w:r>
      <w:r w:rsidR="001E6EE8" w:rsidRPr="007327CE">
        <w:rPr>
          <w:rFonts w:asciiTheme="minorBidi" w:hAnsiTheme="minorBidi" w:cstheme="minorBidi"/>
          <w:sz w:val="24"/>
          <w:szCs w:val="24"/>
          <w:shd w:val="clear" w:color="auto" w:fill="FFFFFF"/>
        </w:rPr>
        <w:t xml:space="preserve">hapter </w:t>
      </w:r>
      <w:r w:rsidR="00702958">
        <w:rPr>
          <w:rFonts w:asciiTheme="minorBidi" w:hAnsiTheme="minorBidi" w:cstheme="minorBidi"/>
          <w:sz w:val="24"/>
          <w:szCs w:val="24"/>
          <w:shd w:val="clear" w:color="auto" w:fill="FFFFFF"/>
        </w:rPr>
        <w:t>T</w:t>
      </w:r>
      <w:r w:rsidR="001E6EE8" w:rsidRPr="007327CE">
        <w:rPr>
          <w:rFonts w:asciiTheme="minorBidi" w:hAnsiTheme="minorBidi" w:cstheme="minorBidi"/>
          <w:sz w:val="24"/>
          <w:szCs w:val="24"/>
          <w:shd w:val="clear" w:color="auto" w:fill="FFFFFF"/>
        </w:rPr>
        <w:t xml:space="preserve">hree of </w:t>
      </w:r>
      <w:r w:rsidR="00702958">
        <w:rPr>
          <w:rFonts w:asciiTheme="minorBidi" w:hAnsiTheme="minorBidi" w:cstheme="minorBidi"/>
          <w:sz w:val="24"/>
          <w:szCs w:val="24"/>
          <w:shd w:val="clear" w:color="auto" w:fill="FFFFFF"/>
        </w:rPr>
        <w:t>T</w:t>
      </w:r>
      <w:r w:rsidR="001E6EE8" w:rsidRPr="007327CE">
        <w:rPr>
          <w:rFonts w:asciiTheme="minorBidi" w:hAnsiTheme="minorBidi" w:cstheme="minorBidi"/>
          <w:sz w:val="24"/>
          <w:szCs w:val="24"/>
          <w:shd w:val="clear" w:color="auto" w:fill="FFFFFF"/>
        </w:rPr>
        <w:t xml:space="preserve">ractate </w:t>
      </w:r>
      <w:r w:rsidR="001E6EE8" w:rsidRPr="007327CE">
        <w:rPr>
          <w:rFonts w:asciiTheme="minorBidi" w:hAnsiTheme="minorBidi" w:cstheme="minorBidi"/>
          <w:i/>
          <w:iCs/>
          <w:sz w:val="24"/>
          <w:szCs w:val="24"/>
          <w:shd w:val="clear" w:color="auto" w:fill="FFFFFF"/>
        </w:rPr>
        <w:t xml:space="preserve">Sukka </w:t>
      </w:r>
      <w:r w:rsidRPr="007327CE">
        <w:rPr>
          <w:rFonts w:asciiTheme="minorBidi" w:hAnsiTheme="minorBidi" w:cstheme="minorBidi"/>
          <w:sz w:val="24"/>
          <w:szCs w:val="24"/>
          <w:shd w:val="clear" w:color="auto" w:fill="FFFFFF"/>
        </w:rPr>
        <w:t xml:space="preserve">discusses the disqualifying factors of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detail</w:t>
      </w:r>
      <w:r w:rsidR="00702958">
        <w:rPr>
          <w:rFonts w:asciiTheme="minorBidi" w:hAnsiTheme="minorBidi" w:cstheme="minorBidi"/>
          <w:sz w:val="24"/>
          <w:szCs w:val="24"/>
          <w:shd w:val="clear" w:color="auto" w:fill="FFFFFF"/>
        </w:rPr>
        <w:t>ing</w:t>
      </w:r>
      <w:r w:rsidRPr="007327CE">
        <w:rPr>
          <w:rFonts w:asciiTheme="minorBidi" w:hAnsiTheme="minorBidi" w:cstheme="minorBidi"/>
          <w:sz w:val="24"/>
          <w:szCs w:val="24"/>
          <w:shd w:val="clear" w:color="auto" w:fill="FFFFFF"/>
        </w:rPr>
        <w:t xml:space="preserve"> how to distinguish between</w:t>
      </w:r>
      <w:r w:rsidR="001E6EE8" w:rsidRPr="007327CE">
        <w:rPr>
          <w:rFonts w:asciiTheme="minorBidi" w:hAnsiTheme="minorBidi" w:cstheme="minorBidi"/>
          <w:sz w:val="24"/>
          <w:szCs w:val="24"/>
          <w:shd w:val="clear" w:color="auto" w:fill="FFFFFF"/>
        </w:rPr>
        <w:t xml:space="preserve"> species that are fit for the </w:t>
      </w:r>
      <w:r w:rsidR="001E6EE8" w:rsidRPr="009B4D8D">
        <w:rPr>
          <w:rFonts w:asciiTheme="minorBidi" w:hAnsiTheme="minorBidi" w:cstheme="minorBidi"/>
          <w:sz w:val="24"/>
          <w:szCs w:val="24"/>
          <w:shd w:val="clear" w:color="auto" w:fill="FFFFFF"/>
        </w:rPr>
        <w:t>mitzva</w:t>
      </w:r>
      <w:r w:rsidR="001E6EE8" w:rsidRPr="007327CE">
        <w:rPr>
          <w:rFonts w:asciiTheme="minorBidi" w:hAnsiTheme="minorBidi" w:cstheme="minorBidi"/>
          <w:i/>
          <w:iCs/>
          <w:sz w:val="24"/>
          <w:szCs w:val="24"/>
          <w:shd w:val="clear" w:color="auto" w:fill="FFFFFF"/>
        </w:rPr>
        <w:t xml:space="preserve"> </w:t>
      </w:r>
      <w:r w:rsidR="001E6EE8" w:rsidRPr="007327CE">
        <w:rPr>
          <w:rFonts w:asciiTheme="minorBidi" w:hAnsiTheme="minorBidi" w:cstheme="minorBidi"/>
          <w:sz w:val="24"/>
          <w:szCs w:val="24"/>
          <w:shd w:val="clear" w:color="auto" w:fill="FFFFFF"/>
        </w:rPr>
        <w:t xml:space="preserve">and those that are not. The pattern of the </w:t>
      </w:r>
      <w:r w:rsidR="001E6EE8" w:rsidRPr="007327CE">
        <w:rPr>
          <w:rFonts w:asciiTheme="minorBidi" w:hAnsiTheme="minorBidi" w:cstheme="minorBidi"/>
          <w:i/>
          <w:iCs/>
          <w:sz w:val="24"/>
          <w:szCs w:val="24"/>
          <w:shd w:val="clear" w:color="auto" w:fill="FFFFFF"/>
        </w:rPr>
        <w:t xml:space="preserve">mishnayot </w:t>
      </w:r>
      <w:r w:rsidR="001E6EE8" w:rsidRPr="007327CE">
        <w:rPr>
          <w:rFonts w:asciiTheme="minorBidi" w:hAnsiTheme="minorBidi" w:cstheme="minorBidi"/>
          <w:sz w:val="24"/>
          <w:szCs w:val="24"/>
          <w:shd w:val="clear" w:color="auto" w:fill="FFFFFF"/>
        </w:rPr>
        <w:t>in question</w:t>
      </w:r>
      <w:r w:rsidRPr="007327CE">
        <w:rPr>
          <w:rFonts w:asciiTheme="minorBidi" w:hAnsiTheme="minorBidi" w:cstheme="minorBidi"/>
          <w:sz w:val="24"/>
          <w:szCs w:val="24"/>
          <w:shd w:val="clear" w:color="auto" w:fill="FFFFFF"/>
        </w:rPr>
        <w:t xml:space="preserve"> </w:t>
      </w:r>
      <w:r w:rsidR="001E6EE8" w:rsidRPr="007327CE">
        <w:rPr>
          <w:rFonts w:asciiTheme="minorBidi" w:hAnsiTheme="minorBidi" w:cstheme="minorBidi"/>
          <w:sz w:val="24"/>
          <w:szCs w:val="24"/>
          <w:shd w:val="clear" w:color="auto" w:fill="FFFFFF"/>
        </w:rPr>
        <w:t>is striking in its uniformity</w:t>
      </w:r>
      <w:r w:rsidRPr="007327CE">
        <w:rPr>
          <w:rFonts w:asciiTheme="minorBidi" w:hAnsiTheme="minorBidi" w:cstheme="minorBidi"/>
          <w:sz w:val="24"/>
          <w:szCs w:val="24"/>
          <w:shd w:val="clear" w:color="auto" w:fill="FFFFFF"/>
        </w:rPr>
        <w:t>:</w:t>
      </w:r>
      <w:r w:rsidR="001E6EE8" w:rsidRPr="007327CE">
        <w:rPr>
          <w:rFonts w:asciiTheme="minorBidi" w:hAnsiTheme="minorBidi" w:cstheme="minorBidi"/>
          <w:sz w:val="24"/>
          <w:szCs w:val="24"/>
          <w:shd w:val="clear" w:color="auto" w:fill="FFFFFF"/>
        </w:rPr>
        <w:t xml:space="preserve"> </w:t>
      </w:r>
      <w:r w:rsidR="00702958">
        <w:rPr>
          <w:rFonts w:asciiTheme="minorBidi" w:hAnsiTheme="minorBidi" w:cstheme="minorBidi"/>
          <w:sz w:val="24"/>
          <w:szCs w:val="24"/>
          <w:shd w:val="clear" w:color="auto" w:fill="FFFFFF"/>
        </w:rPr>
        <w:t>o</w:t>
      </w:r>
      <w:r w:rsidR="001E6EE8" w:rsidRPr="007327CE">
        <w:rPr>
          <w:rFonts w:asciiTheme="minorBidi" w:hAnsiTheme="minorBidi" w:cstheme="minorBidi"/>
          <w:sz w:val="24"/>
          <w:szCs w:val="24"/>
          <w:shd w:val="clear" w:color="auto" w:fill="FFFFFF"/>
        </w:rPr>
        <w:t xml:space="preserve">ne </w:t>
      </w:r>
      <w:r w:rsidR="001E6EE8" w:rsidRPr="00702958">
        <w:rPr>
          <w:rFonts w:asciiTheme="minorBidi" w:hAnsiTheme="minorBidi" w:cstheme="minorBidi"/>
          <w:i/>
          <w:iCs/>
          <w:sz w:val="24"/>
          <w:szCs w:val="24"/>
          <w:shd w:val="clear" w:color="auto" w:fill="FFFFFF"/>
        </w:rPr>
        <w:t>mishna</w:t>
      </w:r>
      <w:r w:rsidR="001E6EE8" w:rsidRPr="007327CE">
        <w:rPr>
          <w:rFonts w:asciiTheme="minorBidi" w:hAnsiTheme="minorBidi" w:cstheme="minorBidi"/>
          <w:sz w:val="24"/>
          <w:szCs w:val="24"/>
          <w:shd w:val="clear" w:color="auto" w:fill="FFFFFF"/>
        </w:rPr>
        <w:t xml:space="preserve"> is devoted to each of the species, </w:t>
      </w:r>
      <w:r w:rsidR="001551D6">
        <w:rPr>
          <w:rFonts w:asciiTheme="minorBidi" w:hAnsiTheme="minorBidi" w:cstheme="minorBidi"/>
          <w:sz w:val="24"/>
          <w:szCs w:val="24"/>
          <w:shd w:val="clear" w:color="auto" w:fill="FFFFFF"/>
        </w:rPr>
        <w:t xml:space="preserve">but there is </w:t>
      </w:r>
      <w:r w:rsidR="00702958">
        <w:rPr>
          <w:rFonts w:asciiTheme="minorBidi" w:hAnsiTheme="minorBidi" w:cstheme="minorBidi"/>
          <w:sz w:val="24"/>
          <w:szCs w:val="24"/>
          <w:shd w:val="clear" w:color="auto" w:fill="FFFFFF"/>
        </w:rPr>
        <w:t xml:space="preserve">among </w:t>
      </w:r>
      <w:r w:rsidR="001E6EE8" w:rsidRPr="007327CE">
        <w:rPr>
          <w:rFonts w:asciiTheme="minorBidi" w:hAnsiTheme="minorBidi" w:cstheme="minorBidi"/>
          <w:sz w:val="24"/>
          <w:szCs w:val="24"/>
          <w:shd w:val="clear" w:color="auto" w:fill="FFFFFF"/>
        </w:rPr>
        <w:t>them</w:t>
      </w:r>
      <w:r w:rsidR="004A7B40" w:rsidRPr="007327CE">
        <w:rPr>
          <w:rFonts w:asciiTheme="minorBidi" w:hAnsiTheme="minorBidi" w:cstheme="minorBidi"/>
          <w:sz w:val="24"/>
          <w:szCs w:val="24"/>
          <w:shd w:val="clear" w:color="auto" w:fill="FFFFFF"/>
        </w:rPr>
        <w:t xml:space="preserve"> </w:t>
      </w:r>
      <w:r w:rsidR="004A7B40" w:rsidRPr="00702958">
        <w:rPr>
          <w:rFonts w:asciiTheme="minorBidi" w:hAnsiTheme="minorBidi" w:cstheme="minorBidi"/>
          <w:i/>
          <w:iCs/>
          <w:sz w:val="24"/>
          <w:szCs w:val="24"/>
          <w:shd w:val="clear" w:color="auto" w:fill="FFFFFF"/>
        </w:rPr>
        <w:t>mishna</w:t>
      </w:r>
      <w:r w:rsidR="004A7B40" w:rsidRPr="007327CE">
        <w:rPr>
          <w:rFonts w:asciiTheme="minorBidi" w:hAnsiTheme="minorBidi" w:cstheme="minorBidi"/>
          <w:sz w:val="24"/>
          <w:szCs w:val="24"/>
          <w:shd w:val="clear" w:color="auto" w:fill="FFFFFF"/>
        </w:rPr>
        <w:t xml:space="preserve"> 4</w:t>
      </w:r>
      <w:r w:rsidR="001551D6">
        <w:rPr>
          <w:rFonts w:asciiTheme="minorBidi" w:hAnsiTheme="minorBidi" w:cstheme="minorBidi"/>
          <w:sz w:val="24"/>
          <w:szCs w:val="24"/>
          <w:shd w:val="clear" w:color="auto" w:fill="FFFFFF"/>
        </w:rPr>
        <w:t xml:space="preserve"> as well</w:t>
      </w:r>
      <w:r w:rsidR="00702958">
        <w:rPr>
          <w:rFonts w:asciiTheme="minorBidi" w:hAnsiTheme="minorBidi" w:cstheme="minorBidi"/>
          <w:sz w:val="24"/>
          <w:szCs w:val="24"/>
          <w:shd w:val="clear" w:color="auto" w:fill="FFFFFF"/>
        </w:rPr>
        <w:t>,</w:t>
      </w:r>
      <w:r w:rsidR="004A7B40" w:rsidRPr="007327CE">
        <w:rPr>
          <w:rFonts w:asciiTheme="minorBidi" w:hAnsiTheme="minorBidi" w:cstheme="minorBidi"/>
          <w:sz w:val="24"/>
          <w:szCs w:val="24"/>
          <w:shd w:val="clear" w:color="auto" w:fill="FFFFFF"/>
        </w:rPr>
        <w:t xml:space="preserve"> which interrupts the sequence of the four </w:t>
      </w:r>
      <w:r w:rsidR="004A7B40" w:rsidRPr="007327CE">
        <w:rPr>
          <w:rFonts w:asciiTheme="minorBidi" w:hAnsiTheme="minorBidi" w:cstheme="minorBidi"/>
          <w:i/>
          <w:iCs/>
          <w:sz w:val="24"/>
          <w:szCs w:val="24"/>
          <w:shd w:val="clear" w:color="auto" w:fill="FFFFFF"/>
        </w:rPr>
        <w:t>mishnayot</w:t>
      </w:r>
      <w:r w:rsidR="004A7B40" w:rsidRPr="007327CE">
        <w:rPr>
          <w:rFonts w:asciiTheme="minorBidi" w:hAnsiTheme="minorBidi" w:cstheme="minorBidi"/>
          <w:sz w:val="24"/>
          <w:szCs w:val="24"/>
          <w:shd w:val="clear" w:color="auto" w:fill="FFFFFF"/>
        </w:rPr>
        <w:t xml:space="preserve">, a matter to which we will return below. The headings of these </w:t>
      </w:r>
      <w:r w:rsidR="004A7B40" w:rsidRPr="007327CE">
        <w:rPr>
          <w:rFonts w:asciiTheme="minorBidi" w:hAnsiTheme="minorBidi" w:cstheme="minorBidi"/>
          <w:i/>
          <w:iCs/>
          <w:sz w:val="24"/>
          <w:szCs w:val="24"/>
          <w:shd w:val="clear" w:color="auto" w:fill="FFFFFF"/>
        </w:rPr>
        <w:t xml:space="preserve">mishnayot </w:t>
      </w:r>
      <w:r w:rsidR="004A7B40" w:rsidRPr="007327CE">
        <w:rPr>
          <w:rFonts w:asciiTheme="minorBidi" w:hAnsiTheme="minorBidi" w:cstheme="minorBidi"/>
          <w:sz w:val="24"/>
          <w:szCs w:val="24"/>
          <w:shd w:val="clear" w:color="auto" w:fill="FFFFFF"/>
        </w:rPr>
        <w:t>repeat themselves, and several laws found in them parallel each other:</w:t>
      </w:r>
    </w:p>
    <w:p w14:paraId="3A6F4921" w14:textId="77777777" w:rsidR="004A7B40" w:rsidRPr="007327CE" w:rsidRDefault="004A7B40" w:rsidP="009B4D8D">
      <w:pPr>
        <w:spacing w:line="240" w:lineRule="auto"/>
        <w:ind w:left="1418" w:firstLine="720"/>
        <w:rPr>
          <w:rFonts w:asciiTheme="minorBidi" w:hAnsiTheme="minorBidi" w:cstheme="minorBidi"/>
          <w:sz w:val="24"/>
          <w:szCs w:val="24"/>
          <w:shd w:val="clear" w:color="auto" w:fill="FFFFFF"/>
        </w:rPr>
      </w:pPr>
    </w:p>
    <w:p w14:paraId="093363E8" w14:textId="5C1309B0" w:rsidR="007327CE" w:rsidRDefault="004A7B40" w:rsidP="009B4D8D">
      <w:pPr>
        <w:pStyle w:val="BlockText"/>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lastRenderedPageBreak/>
        <w:t xml:space="preserve">A stolen or withered </w:t>
      </w:r>
      <w:r w:rsidRPr="007327CE">
        <w:rPr>
          <w:rFonts w:asciiTheme="minorBidi" w:hAnsiTheme="minorBidi" w:cstheme="minorBidi"/>
          <w:i/>
          <w:iCs/>
          <w:sz w:val="24"/>
          <w:szCs w:val="24"/>
          <w:shd w:val="clear" w:color="auto" w:fill="FFFFFF"/>
        </w:rPr>
        <w:t xml:space="preserve">lulav </w:t>
      </w:r>
      <w:r w:rsidRPr="007327CE">
        <w:rPr>
          <w:rFonts w:asciiTheme="minorBidi" w:hAnsiTheme="minorBidi" w:cstheme="minorBidi"/>
          <w:sz w:val="24"/>
          <w:szCs w:val="24"/>
          <w:shd w:val="clear" w:color="auto" w:fill="FFFFFF"/>
        </w:rPr>
        <w:t xml:space="preserve">is invalid. One [that came] from an </w:t>
      </w:r>
      <w:r w:rsidR="007327CE">
        <w:rPr>
          <w:rFonts w:asciiTheme="minorBidi" w:hAnsiTheme="minorBidi" w:cstheme="minorBidi"/>
          <w:i/>
          <w:iCs/>
          <w:sz w:val="24"/>
          <w:szCs w:val="24"/>
          <w:shd w:val="clear" w:color="auto" w:fill="FFFFFF"/>
        </w:rPr>
        <w:t>asheira</w:t>
      </w:r>
      <w:r w:rsidRPr="007327CE">
        <w:rPr>
          <w:rFonts w:asciiTheme="minorBidi" w:hAnsiTheme="minorBidi" w:cstheme="minorBidi"/>
          <w:sz w:val="24"/>
          <w:szCs w:val="24"/>
          <w:shd w:val="clear" w:color="auto" w:fill="FFFFFF"/>
        </w:rPr>
        <w:t xml:space="preserve"> </w:t>
      </w:r>
      <w:r w:rsidR="001551D6">
        <w:rPr>
          <w:rFonts w:asciiTheme="minorBidi" w:hAnsiTheme="minorBidi" w:cstheme="minorBidi"/>
          <w:sz w:val="24"/>
          <w:szCs w:val="24"/>
          <w:shd w:val="clear" w:color="auto" w:fill="FFFFFF"/>
        </w:rPr>
        <w:t>(</w:t>
      </w:r>
      <w:r w:rsidR="00702958">
        <w:rPr>
          <w:rFonts w:asciiTheme="minorBidi" w:hAnsiTheme="minorBidi" w:cstheme="minorBidi"/>
          <w:sz w:val="24"/>
          <w:szCs w:val="24"/>
          <w:shd w:val="clear" w:color="auto" w:fill="FFFFFF"/>
        </w:rPr>
        <w:t>idolatrous tree</w:t>
      </w:r>
      <w:r w:rsidR="001551D6">
        <w:rPr>
          <w:rFonts w:asciiTheme="minorBidi" w:hAnsiTheme="minorBidi" w:cstheme="minorBidi"/>
          <w:sz w:val="24"/>
          <w:szCs w:val="24"/>
          <w:shd w:val="clear" w:color="auto" w:fill="FFFFFF"/>
        </w:rPr>
        <w:t>)</w:t>
      </w:r>
      <w:r w:rsidR="00702958">
        <w:rPr>
          <w:rFonts w:asciiTheme="minorBidi" w:hAnsiTheme="minorBidi" w:cstheme="minorBidi"/>
          <w:sz w:val="24"/>
          <w:szCs w:val="24"/>
          <w:shd w:val="clear" w:color="auto" w:fill="FFFFFF"/>
        </w:rPr>
        <w:t xml:space="preserve"> </w:t>
      </w:r>
      <w:r w:rsidRPr="007327CE">
        <w:rPr>
          <w:rFonts w:asciiTheme="minorBidi" w:hAnsiTheme="minorBidi" w:cstheme="minorBidi"/>
          <w:sz w:val="24"/>
          <w:szCs w:val="24"/>
          <w:shd w:val="clear" w:color="auto" w:fill="FFFFFF"/>
        </w:rPr>
        <w:t xml:space="preserve">or from a condemned city is invalid… </w:t>
      </w:r>
    </w:p>
    <w:p w14:paraId="0D7C1A69" w14:textId="77777777" w:rsidR="007327CE" w:rsidRDefault="004A7B40" w:rsidP="009B4D8D">
      <w:pPr>
        <w:pStyle w:val="BlockText"/>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 stolen or withered </w:t>
      </w:r>
      <w:r w:rsidRPr="007327CE">
        <w:rPr>
          <w:rFonts w:asciiTheme="minorBidi" w:hAnsiTheme="minorBidi" w:cstheme="minorBidi"/>
          <w:i/>
          <w:iCs/>
          <w:sz w:val="24"/>
          <w:szCs w:val="24"/>
          <w:shd w:val="clear" w:color="auto" w:fill="FFFFFF"/>
        </w:rPr>
        <w:t>hadas</w:t>
      </w:r>
      <w:r w:rsidRPr="007327CE">
        <w:rPr>
          <w:rFonts w:asciiTheme="minorBidi" w:hAnsiTheme="minorBidi" w:cstheme="minorBidi"/>
          <w:sz w:val="24"/>
          <w:szCs w:val="24"/>
          <w:shd w:val="clear" w:color="auto" w:fill="FFFFFF"/>
        </w:rPr>
        <w:t xml:space="preserve"> </w:t>
      </w:r>
      <w:r w:rsidR="00354EF9" w:rsidRPr="007327CE">
        <w:rPr>
          <w:rFonts w:asciiTheme="minorBidi" w:hAnsiTheme="minorBidi" w:cstheme="minorBidi"/>
          <w:sz w:val="24"/>
          <w:szCs w:val="24"/>
          <w:shd w:val="clear" w:color="auto" w:fill="FFFFFF"/>
        </w:rPr>
        <w:t xml:space="preserve">is </w:t>
      </w:r>
      <w:r w:rsidRPr="007327CE">
        <w:rPr>
          <w:rFonts w:asciiTheme="minorBidi" w:hAnsiTheme="minorBidi" w:cstheme="minorBidi"/>
          <w:sz w:val="24"/>
          <w:szCs w:val="24"/>
          <w:shd w:val="clear" w:color="auto" w:fill="FFFFFF"/>
        </w:rPr>
        <w:t xml:space="preserve">invalid. One </w:t>
      </w:r>
      <w:r w:rsidR="00821757" w:rsidRPr="007327CE">
        <w:rPr>
          <w:rFonts w:asciiTheme="minorBidi" w:hAnsiTheme="minorBidi" w:cstheme="minorBidi"/>
          <w:sz w:val="24"/>
          <w:szCs w:val="24"/>
          <w:shd w:val="clear" w:color="auto" w:fill="FFFFFF"/>
        </w:rPr>
        <w:t>from</w:t>
      </w:r>
      <w:r w:rsidRPr="007327CE">
        <w:rPr>
          <w:rFonts w:asciiTheme="minorBidi" w:hAnsiTheme="minorBidi" w:cstheme="minorBidi"/>
          <w:sz w:val="24"/>
          <w:szCs w:val="24"/>
          <w:shd w:val="clear" w:color="auto" w:fill="FFFFFF"/>
        </w:rPr>
        <w:t xml:space="preserve"> an </w:t>
      </w:r>
      <w:r w:rsidR="007327CE">
        <w:rPr>
          <w:rFonts w:asciiTheme="minorBidi" w:hAnsiTheme="minorBidi" w:cstheme="minorBidi"/>
          <w:i/>
          <w:iCs/>
          <w:sz w:val="24"/>
          <w:szCs w:val="24"/>
          <w:shd w:val="clear" w:color="auto" w:fill="FFFFFF"/>
        </w:rPr>
        <w:t>asheira</w:t>
      </w:r>
      <w:r w:rsidRPr="007327CE">
        <w:rPr>
          <w:rFonts w:asciiTheme="minorBidi" w:hAnsiTheme="minorBidi" w:cstheme="minorBidi"/>
          <w:sz w:val="24"/>
          <w:szCs w:val="24"/>
          <w:shd w:val="clear" w:color="auto" w:fill="FFFFFF"/>
        </w:rPr>
        <w:t xml:space="preserve"> or </w:t>
      </w:r>
      <w:r w:rsidR="00821757" w:rsidRPr="007327CE">
        <w:rPr>
          <w:rFonts w:asciiTheme="minorBidi" w:hAnsiTheme="minorBidi" w:cstheme="minorBidi"/>
          <w:sz w:val="24"/>
          <w:szCs w:val="24"/>
          <w:shd w:val="clear" w:color="auto" w:fill="FFFFFF"/>
        </w:rPr>
        <w:t xml:space="preserve">from a condemned city is invalid… </w:t>
      </w:r>
    </w:p>
    <w:p w14:paraId="49C054FC" w14:textId="77777777" w:rsidR="007327CE" w:rsidRDefault="00821757" w:rsidP="009B4D8D">
      <w:pPr>
        <w:pStyle w:val="BlockText"/>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 stolen or withered </w:t>
      </w:r>
      <w:r w:rsidRPr="007327CE">
        <w:rPr>
          <w:rFonts w:asciiTheme="minorBidi" w:hAnsiTheme="minorBidi" w:cstheme="minorBidi"/>
          <w:i/>
          <w:iCs/>
          <w:sz w:val="24"/>
          <w:szCs w:val="24"/>
          <w:shd w:val="clear" w:color="auto" w:fill="FFFFFF"/>
        </w:rPr>
        <w:t>arava</w:t>
      </w:r>
      <w:r w:rsidRPr="007327CE">
        <w:rPr>
          <w:rFonts w:asciiTheme="minorBidi" w:hAnsiTheme="minorBidi" w:cstheme="minorBidi"/>
          <w:sz w:val="24"/>
          <w:szCs w:val="24"/>
          <w:shd w:val="clear" w:color="auto" w:fill="FFFFFF"/>
        </w:rPr>
        <w:t xml:space="preserve"> is invalid. One from an </w:t>
      </w:r>
      <w:r w:rsidR="007327CE">
        <w:rPr>
          <w:rFonts w:asciiTheme="minorBidi" w:hAnsiTheme="minorBidi" w:cstheme="minorBidi"/>
          <w:i/>
          <w:iCs/>
          <w:sz w:val="24"/>
          <w:szCs w:val="24"/>
          <w:shd w:val="clear" w:color="auto" w:fill="FFFFFF"/>
        </w:rPr>
        <w:t>asheira</w:t>
      </w:r>
      <w:r w:rsidRPr="007327CE">
        <w:rPr>
          <w:rFonts w:asciiTheme="minorBidi" w:hAnsiTheme="minorBidi" w:cstheme="minorBidi"/>
          <w:sz w:val="24"/>
          <w:szCs w:val="24"/>
          <w:shd w:val="clear" w:color="auto" w:fill="FFFFFF"/>
        </w:rPr>
        <w:t xml:space="preserve"> or a condemned city is invalid… </w:t>
      </w:r>
    </w:p>
    <w:p w14:paraId="10CA308A" w14:textId="77777777" w:rsidR="007327CE" w:rsidRDefault="00821757" w:rsidP="009B4D8D">
      <w:pPr>
        <w:pStyle w:val="BlockText"/>
        <w:spacing w:line="240" w:lineRule="auto"/>
        <w:ind w:left="720"/>
        <w:rPr>
          <w:rFonts w:asciiTheme="minorBidi" w:hAnsiTheme="minorBidi" w:cstheme="minorBidi"/>
          <w:i/>
          <w:iCs/>
          <w:sz w:val="24"/>
          <w:szCs w:val="24"/>
          <w:shd w:val="clear" w:color="auto" w:fill="FFFFFF"/>
        </w:rPr>
      </w:pPr>
      <w:r w:rsidRPr="007327CE">
        <w:rPr>
          <w:rFonts w:asciiTheme="minorBidi" w:hAnsiTheme="minorBidi" w:cstheme="minorBidi"/>
          <w:sz w:val="24"/>
          <w:szCs w:val="24"/>
          <w:shd w:val="clear" w:color="auto" w:fill="FFFFFF"/>
        </w:rPr>
        <w:t xml:space="preserve">Rabbi Yishmael said: Three </w:t>
      </w:r>
      <w:r w:rsidRPr="007327CE">
        <w:rPr>
          <w:rFonts w:asciiTheme="minorBidi" w:hAnsiTheme="minorBidi" w:cstheme="minorBidi"/>
          <w:i/>
          <w:iCs/>
          <w:sz w:val="24"/>
          <w:szCs w:val="24"/>
          <w:shd w:val="clear" w:color="auto" w:fill="FFFFFF"/>
        </w:rPr>
        <w:t>hadasim</w:t>
      </w:r>
      <w:r w:rsidRPr="007327CE">
        <w:rPr>
          <w:rFonts w:asciiTheme="minorBidi" w:hAnsiTheme="minorBidi" w:cstheme="minorBidi"/>
          <w:sz w:val="24"/>
          <w:szCs w:val="24"/>
          <w:shd w:val="clear" w:color="auto" w:fill="FFFFFF"/>
        </w:rPr>
        <w:t xml:space="preserve">, two </w:t>
      </w:r>
      <w:r w:rsidRPr="007327CE">
        <w:rPr>
          <w:rFonts w:asciiTheme="minorBidi" w:hAnsiTheme="minorBidi" w:cstheme="minorBidi"/>
          <w:i/>
          <w:iCs/>
          <w:sz w:val="24"/>
          <w:szCs w:val="24"/>
          <w:shd w:val="clear" w:color="auto" w:fill="FFFFFF"/>
        </w:rPr>
        <w:t>aravot</w:t>
      </w:r>
      <w:r w:rsidRPr="007327CE">
        <w:rPr>
          <w:rFonts w:asciiTheme="minorBidi" w:hAnsiTheme="minorBidi" w:cstheme="minorBidi"/>
          <w:sz w:val="24"/>
          <w:szCs w:val="24"/>
          <w:shd w:val="clear" w:color="auto" w:fill="FFFFFF"/>
        </w:rPr>
        <w:t xml:space="preserve">, one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and one </w:t>
      </w:r>
      <w:r w:rsidRPr="007327CE">
        <w:rPr>
          <w:rFonts w:asciiTheme="minorBidi" w:hAnsiTheme="minorBidi" w:cstheme="minorBidi"/>
          <w:i/>
          <w:iCs/>
          <w:sz w:val="24"/>
          <w:szCs w:val="24"/>
          <w:shd w:val="clear" w:color="auto" w:fill="FFFFFF"/>
        </w:rPr>
        <w:t>etrog</w:t>
      </w:r>
      <w:r w:rsidR="00354EF9" w:rsidRPr="007327CE">
        <w:rPr>
          <w:rFonts w:asciiTheme="minorBidi" w:hAnsiTheme="minorBidi" w:cstheme="minorBidi"/>
          <w:i/>
          <w:iCs/>
          <w:sz w:val="24"/>
          <w:szCs w:val="24"/>
          <w:shd w:val="clear" w:color="auto" w:fill="FFFFFF"/>
        </w:rPr>
        <w:t>…</w:t>
      </w:r>
      <w:r w:rsidRPr="007327CE">
        <w:rPr>
          <w:rFonts w:asciiTheme="minorBidi" w:hAnsiTheme="minorBidi" w:cstheme="minorBidi"/>
          <w:i/>
          <w:iCs/>
          <w:sz w:val="24"/>
          <w:szCs w:val="24"/>
          <w:shd w:val="clear" w:color="auto" w:fill="FFFFFF"/>
        </w:rPr>
        <w:t xml:space="preserve"> </w:t>
      </w:r>
    </w:p>
    <w:p w14:paraId="28FAF89A" w14:textId="72891A7D" w:rsidR="004A7B40" w:rsidRPr="007327CE" w:rsidRDefault="00821757" w:rsidP="009B4D8D">
      <w:pPr>
        <w:pStyle w:val="BlockText"/>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 stolen or withered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is invalid. One from an </w:t>
      </w:r>
      <w:r w:rsidR="007327CE">
        <w:rPr>
          <w:rFonts w:asciiTheme="minorBidi" w:hAnsiTheme="minorBidi" w:cstheme="minorBidi"/>
          <w:i/>
          <w:iCs/>
          <w:sz w:val="24"/>
          <w:szCs w:val="24"/>
          <w:shd w:val="clear" w:color="auto" w:fill="FFFFFF"/>
        </w:rPr>
        <w:t>asheira</w:t>
      </w:r>
      <w:r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or a condemned city is invalid…. (</w:t>
      </w:r>
      <w:r w:rsidRPr="007327CE">
        <w:rPr>
          <w:rFonts w:asciiTheme="minorBidi" w:hAnsiTheme="minorBidi" w:cstheme="minorBidi"/>
          <w:i/>
          <w:iCs/>
          <w:sz w:val="24"/>
          <w:szCs w:val="24"/>
          <w:shd w:val="clear" w:color="auto" w:fill="FFFFFF"/>
        </w:rPr>
        <w:t xml:space="preserve">Sukka </w:t>
      </w:r>
      <w:r w:rsidRPr="007327CE">
        <w:rPr>
          <w:rFonts w:asciiTheme="minorBidi" w:hAnsiTheme="minorBidi" w:cstheme="minorBidi"/>
          <w:sz w:val="24"/>
          <w:szCs w:val="24"/>
          <w:shd w:val="clear" w:color="auto" w:fill="FFFFFF"/>
        </w:rPr>
        <w:t>3:1-5)</w:t>
      </w:r>
    </w:p>
    <w:p w14:paraId="68E5CEFE" w14:textId="77777777" w:rsidR="00821757" w:rsidRPr="007327CE" w:rsidRDefault="00821757" w:rsidP="009B4D8D">
      <w:pPr>
        <w:spacing w:line="240" w:lineRule="auto"/>
        <w:ind w:firstLine="720"/>
        <w:rPr>
          <w:rFonts w:asciiTheme="minorBidi" w:hAnsiTheme="minorBidi" w:cstheme="minorBidi"/>
          <w:sz w:val="24"/>
          <w:szCs w:val="24"/>
          <w:shd w:val="clear" w:color="auto" w:fill="FFFFFF"/>
        </w:rPr>
      </w:pPr>
    </w:p>
    <w:p w14:paraId="133E9ED7" w14:textId="3BA53D5B" w:rsidR="006F0F4A" w:rsidRPr="007327CE" w:rsidRDefault="001551D6" w:rsidP="009B4D8D">
      <w:pPr>
        <w:spacing w:line="240" w:lineRule="auto"/>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We must pay a</w:t>
      </w:r>
      <w:r w:rsidR="00821757" w:rsidRPr="007327CE">
        <w:rPr>
          <w:rFonts w:asciiTheme="minorBidi" w:hAnsiTheme="minorBidi" w:cstheme="minorBidi"/>
          <w:sz w:val="24"/>
          <w:szCs w:val="24"/>
          <w:shd w:val="clear" w:color="auto" w:fill="FFFFFF"/>
        </w:rPr>
        <w:t>ttention to the</w:t>
      </w:r>
      <w:r>
        <w:rPr>
          <w:rFonts w:asciiTheme="minorBidi" w:hAnsiTheme="minorBidi" w:cstheme="minorBidi"/>
          <w:sz w:val="24"/>
          <w:szCs w:val="24"/>
          <w:shd w:val="clear" w:color="auto" w:fill="FFFFFF"/>
        </w:rPr>
        <w:t xml:space="preserve"> sequence</w:t>
      </w:r>
      <w:r w:rsidR="00821757" w:rsidRPr="007327CE">
        <w:rPr>
          <w:rFonts w:asciiTheme="minorBidi" w:hAnsiTheme="minorBidi" w:cstheme="minorBidi"/>
          <w:sz w:val="24"/>
          <w:szCs w:val="24"/>
          <w:shd w:val="clear" w:color="auto" w:fill="FFFFFF"/>
        </w:rPr>
        <w:t xml:space="preserve"> of the </w:t>
      </w:r>
      <w:r w:rsidR="00821757" w:rsidRPr="007327CE">
        <w:rPr>
          <w:rFonts w:asciiTheme="minorBidi" w:hAnsiTheme="minorBidi" w:cstheme="minorBidi"/>
          <w:i/>
          <w:iCs/>
          <w:sz w:val="24"/>
          <w:szCs w:val="24"/>
          <w:shd w:val="clear" w:color="auto" w:fill="FFFFFF"/>
        </w:rPr>
        <w:t xml:space="preserve">mishnayot. </w:t>
      </w:r>
      <w:r w:rsidR="00821757" w:rsidRPr="007327CE">
        <w:rPr>
          <w:rFonts w:asciiTheme="minorBidi" w:hAnsiTheme="minorBidi" w:cstheme="minorBidi"/>
          <w:sz w:val="24"/>
          <w:szCs w:val="24"/>
          <w:shd w:val="clear" w:color="auto" w:fill="FFFFFF"/>
        </w:rPr>
        <w:t xml:space="preserve">The </w:t>
      </w:r>
      <w:r w:rsidR="00702958">
        <w:rPr>
          <w:rFonts w:asciiTheme="minorBidi" w:hAnsiTheme="minorBidi" w:cstheme="minorBidi"/>
          <w:sz w:val="24"/>
          <w:szCs w:val="24"/>
          <w:shd w:val="clear" w:color="auto" w:fill="FFFFFF"/>
        </w:rPr>
        <w:t>M</w:t>
      </w:r>
      <w:r w:rsidR="00821757" w:rsidRPr="007327CE">
        <w:rPr>
          <w:rFonts w:asciiTheme="minorBidi" w:hAnsiTheme="minorBidi" w:cstheme="minorBidi"/>
          <w:sz w:val="24"/>
          <w:szCs w:val="24"/>
          <w:shd w:val="clear" w:color="auto" w:fill="FFFFFF"/>
        </w:rPr>
        <w:t xml:space="preserve">ishna chooses to arrange the </w:t>
      </w:r>
      <w:r w:rsidR="00702958" w:rsidRPr="00702958">
        <w:rPr>
          <w:rFonts w:asciiTheme="minorBidi" w:hAnsiTheme="minorBidi" w:cstheme="minorBidi"/>
          <w:i/>
          <w:sz w:val="24"/>
          <w:szCs w:val="24"/>
          <w:shd w:val="clear" w:color="auto" w:fill="FFFFFF"/>
        </w:rPr>
        <w:t>arba minim</w:t>
      </w:r>
      <w:r w:rsidR="00821757" w:rsidRPr="007327CE">
        <w:rPr>
          <w:rFonts w:asciiTheme="minorBidi" w:hAnsiTheme="minorBidi" w:cstheme="minorBidi"/>
          <w:sz w:val="24"/>
          <w:szCs w:val="24"/>
          <w:shd w:val="clear" w:color="auto" w:fill="FFFFFF"/>
        </w:rPr>
        <w:t xml:space="preserve"> in the following order: </w:t>
      </w:r>
      <w:r>
        <w:rPr>
          <w:rFonts w:asciiTheme="minorBidi" w:hAnsiTheme="minorBidi" w:cstheme="minorBidi"/>
          <w:sz w:val="24"/>
          <w:szCs w:val="24"/>
          <w:shd w:val="clear" w:color="auto" w:fill="FFFFFF"/>
        </w:rPr>
        <w:t>f</w:t>
      </w:r>
      <w:r w:rsidR="00821757" w:rsidRPr="007327CE">
        <w:rPr>
          <w:rFonts w:asciiTheme="minorBidi" w:hAnsiTheme="minorBidi" w:cstheme="minorBidi"/>
          <w:sz w:val="24"/>
          <w:szCs w:val="24"/>
          <w:shd w:val="clear" w:color="auto" w:fill="FFFFFF"/>
        </w:rPr>
        <w:t xml:space="preserve">irst the </w:t>
      </w:r>
      <w:r w:rsidR="00821757" w:rsidRPr="007327CE">
        <w:rPr>
          <w:rFonts w:asciiTheme="minorBidi" w:hAnsiTheme="minorBidi" w:cstheme="minorBidi"/>
          <w:i/>
          <w:iCs/>
          <w:sz w:val="24"/>
          <w:szCs w:val="24"/>
          <w:shd w:val="clear" w:color="auto" w:fill="FFFFFF"/>
        </w:rPr>
        <w:t>lulav</w:t>
      </w:r>
      <w:r w:rsidR="00821757" w:rsidRPr="007327CE">
        <w:rPr>
          <w:rFonts w:asciiTheme="minorBidi" w:hAnsiTheme="minorBidi" w:cstheme="minorBidi"/>
          <w:sz w:val="24"/>
          <w:szCs w:val="24"/>
          <w:shd w:val="clear" w:color="auto" w:fill="FFFFFF"/>
        </w:rPr>
        <w:t xml:space="preserve">, then the </w:t>
      </w:r>
      <w:r w:rsidR="00821757" w:rsidRPr="007327CE">
        <w:rPr>
          <w:rFonts w:asciiTheme="minorBidi" w:hAnsiTheme="minorBidi" w:cstheme="minorBidi"/>
          <w:i/>
          <w:iCs/>
          <w:sz w:val="24"/>
          <w:szCs w:val="24"/>
          <w:shd w:val="clear" w:color="auto" w:fill="FFFFFF"/>
        </w:rPr>
        <w:t>hadas</w:t>
      </w:r>
      <w:r>
        <w:rPr>
          <w:rFonts w:asciiTheme="minorBidi" w:hAnsiTheme="minorBidi" w:cstheme="minorBidi"/>
          <w:sz w:val="24"/>
          <w:szCs w:val="24"/>
          <w:shd w:val="clear" w:color="auto" w:fill="FFFFFF"/>
        </w:rPr>
        <w:t>,</w:t>
      </w:r>
      <w:r w:rsidR="00821757" w:rsidRPr="007327CE">
        <w:rPr>
          <w:rFonts w:asciiTheme="minorBidi" w:hAnsiTheme="minorBidi" w:cstheme="minorBidi"/>
          <w:sz w:val="24"/>
          <w:szCs w:val="24"/>
          <w:shd w:val="clear" w:color="auto" w:fill="FFFFFF"/>
        </w:rPr>
        <w:t xml:space="preserve"> the </w:t>
      </w:r>
      <w:r w:rsidR="00821757" w:rsidRPr="007327CE">
        <w:rPr>
          <w:rFonts w:asciiTheme="minorBidi" w:hAnsiTheme="minorBidi" w:cstheme="minorBidi"/>
          <w:i/>
          <w:iCs/>
          <w:sz w:val="24"/>
          <w:szCs w:val="24"/>
          <w:shd w:val="clear" w:color="auto" w:fill="FFFFFF"/>
        </w:rPr>
        <w:t>arava</w:t>
      </w:r>
      <w:r w:rsidR="00821757" w:rsidRPr="007327CE">
        <w:rPr>
          <w:rFonts w:asciiTheme="minorBidi" w:hAnsiTheme="minorBidi" w:cstheme="minorBidi"/>
          <w:sz w:val="24"/>
          <w:szCs w:val="24"/>
          <w:shd w:val="clear" w:color="auto" w:fill="FFFFFF"/>
        </w:rPr>
        <w:t xml:space="preserve"> and finally the </w:t>
      </w:r>
      <w:r w:rsidR="00821757" w:rsidRPr="007327CE">
        <w:rPr>
          <w:rFonts w:asciiTheme="minorBidi" w:hAnsiTheme="minorBidi" w:cstheme="minorBidi"/>
          <w:i/>
          <w:iCs/>
          <w:sz w:val="24"/>
          <w:szCs w:val="24"/>
          <w:shd w:val="clear" w:color="auto" w:fill="FFFFFF"/>
        </w:rPr>
        <w:t>etrog.</w:t>
      </w:r>
      <w:r w:rsidR="00821757" w:rsidRPr="007327CE">
        <w:rPr>
          <w:rFonts w:asciiTheme="minorBidi" w:hAnsiTheme="minorBidi" w:cstheme="minorBidi"/>
          <w:sz w:val="24"/>
          <w:szCs w:val="24"/>
          <w:shd w:val="clear" w:color="auto" w:fill="FFFFFF"/>
        </w:rPr>
        <w:t xml:space="preserve"> This order is puzzling, </w:t>
      </w:r>
      <w:r>
        <w:rPr>
          <w:rFonts w:asciiTheme="minorBidi" w:hAnsiTheme="minorBidi" w:cstheme="minorBidi"/>
          <w:sz w:val="24"/>
          <w:szCs w:val="24"/>
          <w:shd w:val="clear" w:color="auto" w:fill="FFFFFF"/>
        </w:rPr>
        <w:t>as</w:t>
      </w:r>
      <w:r w:rsidR="00821757" w:rsidRPr="007327CE">
        <w:rPr>
          <w:rFonts w:asciiTheme="minorBidi" w:hAnsiTheme="minorBidi" w:cstheme="minorBidi"/>
          <w:sz w:val="24"/>
          <w:szCs w:val="24"/>
          <w:shd w:val="clear" w:color="auto" w:fill="FFFFFF"/>
        </w:rPr>
        <w:t xml:space="preserve"> we might have expected that the </w:t>
      </w:r>
      <w:r w:rsidR="00702958">
        <w:rPr>
          <w:rFonts w:asciiTheme="minorBidi" w:hAnsiTheme="minorBidi" w:cstheme="minorBidi"/>
          <w:sz w:val="24"/>
          <w:szCs w:val="24"/>
          <w:shd w:val="clear" w:color="auto" w:fill="FFFFFF"/>
        </w:rPr>
        <w:t>M</w:t>
      </w:r>
      <w:r w:rsidR="00821757" w:rsidRPr="007327CE">
        <w:rPr>
          <w:rFonts w:asciiTheme="minorBidi" w:hAnsiTheme="minorBidi" w:cstheme="minorBidi"/>
          <w:sz w:val="24"/>
          <w:szCs w:val="24"/>
          <w:shd w:val="clear" w:color="auto" w:fill="FFFFFF"/>
        </w:rPr>
        <w:t xml:space="preserve">ishna would follow the order in which the </w:t>
      </w:r>
      <w:r w:rsidR="00702958" w:rsidRPr="00702958">
        <w:rPr>
          <w:rFonts w:asciiTheme="minorBidi" w:hAnsiTheme="minorBidi" w:cstheme="minorBidi"/>
          <w:i/>
          <w:sz w:val="24"/>
          <w:szCs w:val="24"/>
          <w:shd w:val="clear" w:color="auto" w:fill="FFFFFF"/>
        </w:rPr>
        <w:t>arba minim</w:t>
      </w:r>
      <w:r w:rsidR="00821757" w:rsidRPr="007327CE">
        <w:rPr>
          <w:rFonts w:asciiTheme="minorBidi" w:hAnsiTheme="minorBidi" w:cstheme="minorBidi"/>
          <w:sz w:val="24"/>
          <w:szCs w:val="24"/>
          <w:shd w:val="clear" w:color="auto" w:fill="FFFFFF"/>
        </w:rPr>
        <w:t xml:space="preserve"> are listed in the Torah: "</w:t>
      </w:r>
      <w:r w:rsidR="006F0F4A" w:rsidRPr="007327CE">
        <w:rPr>
          <w:rFonts w:asciiTheme="minorBidi" w:hAnsiTheme="minorBidi" w:cstheme="minorBidi"/>
          <w:sz w:val="24"/>
          <w:szCs w:val="24"/>
          <w:shd w:val="clear" w:color="auto" w:fill="FFFFFF"/>
        </w:rPr>
        <w:t>A</w:t>
      </w:r>
      <w:r w:rsidR="006F0F4A" w:rsidRPr="007327CE">
        <w:rPr>
          <w:rFonts w:asciiTheme="minorBidi" w:hAnsiTheme="minorBidi" w:cstheme="minorBidi"/>
          <w:color w:val="000000"/>
          <w:sz w:val="24"/>
          <w:szCs w:val="24"/>
          <w:shd w:val="clear" w:color="auto" w:fill="FFFFFF"/>
        </w:rPr>
        <w:t xml:space="preserve">nd you shall take you on the first day </w:t>
      </w:r>
      <w:r w:rsidR="008613CF">
        <w:rPr>
          <w:rFonts w:asciiTheme="minorBidi" w:hAnsiTheme="minorBidi" w:cstheme="minorBidi"/>
          <w:color w:val="000000"/>
          <w:sz w:val="24"/>
          <w:szCs w:val="24"/>
          <w:shd w:val="clear" w:color="auto" w:fill="FFFFFF"/>
        </w:rPr>
        <w:t>fruit of a goodly</w:t>
      </w:r>
      <w:r w:rsidR="006F0F4A" w:rsidRPr="007327CE">
        <w:rPr>
          <w:rFonts w:asciiTheme="minorBidi" w:hAnsiTheme="minorBidi" w:cstheme="minorBidi"/>
          <w:color w:val="000000"/>
          <w:sz w:val="24"/>
          <w:szCs w:val="24"/>
          <w:shd w:val="clear" w:color="auto" w:fill="FFFFFF"/>
        </w:rPr>
        <w:t xml:space="preserve"> tree, branches of palm-trees, a</w:t>
      </w:r>
      <w:r w:rsidR="008613CF">
        <w:rPr>
          <w:rFonts w:asciiTheme="minorBidi" w:hAnsiTheme="minorBidi" w:cstheme="minorBidi"/>
          <w:color w:val="000000"/>
          <w:sz w:val="24"/>
          <w:szCs w:val="24"/>
          <w:shd w:val="clear" w:color="auto" w:fill="FFFFFF"/>
        </w:rPr>
        <w:t xml:space="preserve"> </w:t>
      </w:r>
      <w:r w:rsidR="006F0F4A" w:rsidRPr="007327CE">
        <w:rPr>
          <w:rFonts w:asciiTheme="minorBidi" w:hAnsiTheme="minorBidi" w:cstheme="minorBidi"/>
          <w:color w:val="000000"/>
          <w:sz w:val="24"/>
          <w:szCs w:val="24"/>
          <w:shd w:val="clear" w:color="auto" w:fill="FFFFFF"/>
        </w:rPr>
        <w:t xml:space="preserve">bough of thick trees, and willows of </w:t>
      </w:r>
      <w:r w:rsidR="008613CF">
        <w:rPr>
          <w:rFonts w:asciiTheme="minorBidi" w:hAnsiTheme="minorBidi" w:cstheme="minorBidi"/>
          <w:color w:val="000000"/>
          <w:sz w:val="24"/>
          <w:szCs w:val="24"/>
          <w:shd w:val="clear" w:color="auto" w:fill="FFFFFF"/>
        </w:rPr>
        <w:t>a</w:t>
      </w:r>
      <w:r w:rsidR="006F0F4A" w:rsidRPr="007327CE">
        <w:rPr>
          <w:rFonts w:asciiTheme="minorBidi" w:hAnsiTheme="minorBidi" w:cstheme="minorBidi"/>
          <w:color w:val="000000"/>
          <w:sz w:val="24"/>
          <w:szCs w:val="24"/>
          <w:shd w:val="clear" w:color="auto" w:fill="FFFFFF"/>
        </w:rPr>
        <w:t xml:space="preserve"> brook</w:t>
      </w:r>
      <w:r w:rsidR="006F0F4A" w:rsidRPr="007327CE">
        <w:rPr>
          <w:rFonts w:asciiTheme="minorBidi" w:hAnsiTheme="minorBidi" w:cstheme="minorBidi"/>
          <w:sz w:val="24"/>
          <w:szCs w:val="24"/>
          <w:shd w:val="clear" w:color="auto" w:fill="FFFFFF"/>
        </w:rPr>
        <w:t>...</w:t>
      </w:r>
      <w:r w:rsidR="00821757" w:rsidRPr="007327CE">
        <w:rPr>
          <w:rFonts w:asciiTheme="minorBidi" w:hAnsiTheme="minorBidi" w:cstheme="minorBidi"/>
          <w:sz w:val="24"/>
          <w:szCs w:val="24"/>
          <w:shd w:val="clear" w:color="auto" w:fill="FFFFFF"/>
        </w:rPr>
        <w:t>" (</w:t>
      </w:r>
      <w:r w:rsidR="00821757" w:rsidRPr="007327CE">
        <w:rPr>
          <w:rFonts w:asciiTheme="minorBidi" w:hAnsiTheme="minorBidi" w:cstheme="minorBidi"/>
          <w:i/>
          <w:iCs/>
          <w:sz w:val="24"/>
          <w:szCs w:val="24"/>
          <w:shd w:val="clear" w:color="auto" w:fill="FFFFFF"/>
        </w:rPr>
        <w:t xml:space="preserve">Vayikra </w:t>
      </w:r>
      <w:r w:rsidR="00821757" w:rsidRPr="007327CE">
        <w:rPr>
          <w:rFonts w:asciiTheme="minorBidi" w:hAnsiTheme="minorBidi" w:cstheme="minorBidi"/>
          <w:sz w:val="24"/>
          <w:szCs w:val="24"/>
          <w:shd w:val="clear" w:color="auto" w:fill="FFFFFF"/>
        </w:rPr>
        <w:t xml:space="preserve">23:40). The Torah opens with the </w:t>
      </w:r>
      <w:r w:rsidR="00821757" w:rsidRPr="007327CE">
        <w:rPr>
          <w:rFonts w:asciiTheme="minorBidi" w:hAnsiTheme="minorBidi" w:cstheme="minorBidi"/>
          <w:i/>
          <w:iCs/>
          <w:sz w:val="24"/>
          <w:szCs w:val="24"/>
          <w:shd w:val="clear" w:color="auto" w:fill="FFFFFF"/>
        </w:rPr>
        <w:t>etrog</w:t>
      </w:r>
      <w:r w:rsidR="00821757" w:rsidRPr="007327CE">
        <w:rPr>
          <w:rFonts w:asciiTheme="minorBidi" w:hAnsiTheme="minorBidi" w:cstheme="minorBidi"/>
          <w:sz w:val="24"/>
          <w:szCs w:val="24"/>
          <w:shd w:val="clear" w:color="auto" w:fill="FFFFFF"/>
        </w:rPr>
        <w:t xml:space="preserve">, and from there on the order is similar to the order found in the mishna: </w:t>
      </w:r>
      <w:r w:rsidR="00821757" w:rsidRPr="007327CE">
        <w:rPr>
          <w:rFonts w:asciiTheme="minorBidi" w:hAnsiTheme="minorBidi" w:cstheme="minorBidi"/>
          <w:i/>
          <w:iCs/>
          <w:sz w:val="24"/>
          <w:szCs w:val="24"/>
          <w:shd w:val="clear" w:color="auto" w:fill="FFFFFF"/>
        </w:rPr>
        <w:t>lulav</w:t>
      </w:r>
      <w:r w:rsidR="00821757" w:rsidRPr="007327CE">
        <w:rPr>
          <w:rFonts w:asciiTheme="minorBidi" w:hAnsiTheme="minorBidi" w:cstheme="minorBidi"/>
          <w:sz w:val="24"/>
          <w:szCs w:val="24"/>
          <w:shd w:val="clear" w:color="auto" w:fill="FFFFFF"/>
        </w:rPr>
        <w:t xml:space="preserve">, </w:t>
      </w:r>
      <w:r w:rsidR="00821757" w:rsidRPr="007327CE">
        <w:rPr>
          <w:rFonts w:asciiTheme="minorBidi" w:hAnsiTheme="minorBidi" w:cstheme="minorBidi"/>
          <w:i/>
          <w:iCs/>
          <w:sz w:val="24"/>
          <w:szCs w:val="24"/>
          <w:shd w:val="clear" w:color="auto" w:fill="FFFFFF"/>
        </w:rPr>
        <w:t>hadas</w:t>
      </w:r>
      <w:r w:rsidR="00821757" w:rsidRPr="007327CE">
        <w:rPr>
          <w:rFonts w:asciiTheme="minorBidi" w:hAnsiTheme="minorBidi" w:cstheme="minorBidi"/>
          <w:sz w:val="24"/>
          <w:szCs w:val="24"/>
          <w:shd w:val="clear" w:color="auto" w:fill="FFFFFF"/>
        </w:rPr>
        <w:t xml:space="preserve"> and </w:t>
      </w:r>
      <w:r w:rsidR="00821757" w:rsidRPr="007327CE">
        <w:rPr>
          <w:rFonts w:asciiTheme="minorBidi" w:hAnsiTheme="minorBidi" w:cstheme="minorBidi"/>
          <w:i/>
          <w:iCs/>
          <w:sz w:val="24"/>
          <w:szCs w:val="24"/>
          <w:shd w:val="clear" w:color="auto" w:fill="FFFFFF"/>
        </w:rPr>
        <w:t>arava.</w:t>
      </w:r>
    </w:p>
    <w:p w14:paraId="5E2D1C08" w14:textId="64605853" w:rsidR="009450AA" w:rsidRPr="007327CE" w:rsidRDefault="00821757" w:rsidP="009B4D8D">
      <w:pPr>
        <w:spacing w:line="240" w:lineRule="auto"/>
        <w:ind w:firstLine="720"/>
        <w:rPr>
          <w:rFonts w:asciiTheme="minorBidi" w:hAnsiTheme="minorBidi" w:cstheme="minorBidi"/>
          <w:sz w:val="24"/>
          <w:szCs w:val="24"/>
          <w:shd w:val="clear" w:color="auto" w:fill="FFFFFF"/>
        </w:rPr>
      </w:pPr>
      <w:r w:rsidRPr="007327CE">
        <w:rPr>
          <w:rFonts w:asciiTheme="minorBidi" w:hAnsiTheme="minorBidi" w:cstheme="minorBidi"/>
          <w:i/>
          <w:iCs/>
          <w:sz w:val="24"/>
          <w:szCs w:val="24"/>
          <w:shd w:val="clear" w:color="auto" w:fill="FFFFFF"/>
        </w:rPr>
        <w:t xml:space="preserve"> </w:t>
      </w:r>
    </w:p>
    <w:p w14:paraId="03995094" w14:textId="38020D63" w:rsidR="009450AA" w:rsidRPr="007327CE" w:rsidRDefault="006B7E1D"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In addition to </w:t>
      </w:r>
      <w:r w:rsidR="006F0F4A" w:rsidRPr="007327CE">
        <w:rPr>
          <w:rFonts w:asciiTheme="minorBidi" w:hAnsiTheme="minorBidi" w:cstheme="minorBidi"/>
          <w:sz w:val="24"/>
          <w:szCs w:val="24"/>
          <w:shd w:val="clear" w:color="auto" w:fill="FFFFFF"/>
        </w:rPr>
        <w:t xml:space="preserve">the </w:t>
      </w:r>
      <w:r w:rsidR="00702958">
        <w:rPr>
          <w:rFonts w:asciiTheme="minorBidi" w:hAnsiTheme="minorBidi" w:cstheme="minorBidi"/>
          <w:sz w:val="24"/>
          <w:szCs w:val="24"/>
          <w:shd w:val="clear" w:color="auto" w:fill="FFFFFF"/>
        </w:rPr>
        <w:t>M</w:t>
      </w:r>
      <w:r w:rsidR="006F0F4A" w:rsidRPr="007327CE">
        <w:rPr>
          <w:rFonts w:asciiTheme="minorBidi" w:hAnsiTheme="minorBidi" w:cstheme="minorBidi"/>
          <w:sz w:val="24"/>
          <w:szCs w:val="24"/>
          <w:shd w:val="clear" w:color="auto" w:fill="FFFFFF"/>
        </w:rPr>
        <w:t xml:space="preserve">ishna's deviation from the order </w:t>
      </w:r>
      <w:r w:rsidR="009450AA" w:rsidRPr="007327CE">
        <w:rPr>
          <w:rFonts w:asciiTheme="minorBidi" w:hAnsiTheme="minorBidi" w:cstheme="minorBidi"/>
          <w:sz w:val="24"/>
          <w:szCs w:val="24"/>
          <w:shd w:val="clear" w:color="auto" w:fill="FFFFFF"/>
        </w:rPr>
        <w:t xml:space="preserve">of the written Torah, the </w:t>
      </w:r>
      <w:r w:rsidR="006F0F4A" w:rsidRPr="007327CE">
        <w:rPr>
          <w:rFonts w:asciiTheme="minorBidi" w:hAnsiTheme="minorBidi" w:cstheme="minorBidi"/>
          <w:sz w:val="24"/>
          <w:szCs w:val="24"/>
          <w:shd w:val="clear" w:color="auto" w:fill="FFFFFF"/>
        </w:rPr>
        <w:t xml:space="preserve">logic of the order followed in the </w:t>
      </w:r>
      <w:r w:rsidR="00702958">
        <w:rPr>
          <w:rFonts w:asciiTheme="minorBidi" w:hAnsiTheme="minorBidi" w:cstheme="minorBidi"/>
          <w:sz w:val="24"/>
          <w:szCs w:val="24"/>
          <w:shd w:val="clear" w:color="auto" w:fill="FFFFFF"/>
        </w:rPr>
        <w:t>M</w:t>
      </w:r>
      <w:r w:rsidR="006F0F4A" w:rsidRPr="007327CE">
        <w:rPr>
          <w:rFonts w:asciiTheme="minorBidi" w:hAnsiTheme="minorBidi" w:cstheme="minorBidi"/>
          <w:sz w:val="24"/>
          <w:szCs w:val="24"/>
          <w:shd w:val="clear" w:color="auto" w:fill="FFFFFF"/>
        </w:rPr>
        <w:t>ishna is also unclear. In man's world</w:t>
      </w:r>
      <w:r w:rsidR="00702958">
        <w:rPr>
          <w:rFonts w:asciiTheme="minorBidi" w:hAnsiTheme="minorBidi" w:cstheme="minorBidi"/>
          <w:sz w:val="24"/>
          <w:szCs w:val="24"/>
          <w:shd w:val="clear" w:color="auto" w:fill="FFFFFF"/>
        </w:rPr>
        <w:t>,</w:t>
      </w:r>
      <w:r w:rsidR="006F0F4A" w:rsidRPr="007327CE">
        <w:rPr>
          <w:rFonts w:asciiTheme="minorBidi" w:hAnsiTheme="minorBidi" w:cstheme="minorBidi"/>
          <w:sz w:val="24"/>
          <w:szCs w:val="24"/>
          <w:shd w:val="clear" w:color="auto" w:fill="FFFFFF"/>
        </w:rPr>
        <w:t xml:space="preserve"> the primary purpose of a tree is </w:t>
      </w:r>
      <w:r w:rsidR="00702958">
        <w:rPr>
          <w:rFonts w:asciiTheme="minorBidi" w:hAnsiTheme="minorBidi" w:cstheme="minorBidi"/>
          <w:sz w:val="24"/>
          <w:szCs w:val="24"/>
          <w:shd w:val="clear" w:color="auto" w:fill="FFFFFF"/>
        </w:rPr>
        <w:t xml:space="preserve">to produce </w:t>
      </w:r>
      <w:r w:rsidR="006F0F4A" w:rsidRPr="007327CE">
        <w:rPr>
          <w:rFonts w:asciiTheme="minorBidi" w:hAnsiTheme="minorBidi" w:cstheme="minorBidi"/>
          <w:sz w:val="24"/>
          <w:szCs w:val="24"/>
          <w:shd w:val="clear" w:color="auto" w:fill="FFFFFF"/>
        </w:rPr>
        <w:t xml:space="preserve">fruit, and so it might be expected that the species that is a fruit would be dealt with in the first </w:t>
      </w:r>
      <w:r w:rsidR="006F0F4A" w:rsidRPr="00702958">
        <w:rPr>
          <w:rFonts w:asciiTheme="minorBidi" w:hAnsiTheme="minorBidi" w:cstheme="minorBidi"/>
          <w:i/>
          <w:iCs/>
          <w:sz w:val="24"/>
          <w:szCs w:val="24"/>
          <w:shd w:val="clear" w:color="auto" w:fill="FFFFFF"/>
        </w:rPr>
        <w:t>mishna</w:t>
      </w:r>
      <w:r w:rsidR="006F0F4A" w:rsidRPr="007327CE">
        <w:rPr>
          <w:rFonts w:asciiTheme="minorBidi" w:hAnsiTheme="minorBidi" w:cstheme="minorBidi"/>
          <w:sz w:val="24"/>
          <w:szCs w:val="24"/>
          <w:shd w:val="clear" w:color="auto" w:fill="FFFFFF"/>
        </w:rPr>
        <w:t xml:space="preserve">, and certainly that it would not be pushed off to the last </w:t>
      </w:r>
      <w:r w:rsidR="006F0F4A" w:rsidRPr="00702958">
        <w:rPr>
          <w:rFonts w:asciiTheme="minorBidi" w:hAnsiTheme="minorBidi" w:cstheme="minorBidi"/>
          <w:i/>
          <w:iCs/>
          <w:sz w:val="24"/>
          <w:szCs w:val="24"/>
          <w:shd w:val="clear" w:color="auto" w:fill="FFFFFF"/>
        </w:rPr>
        <w:t>mishna</w:t>
      </w:r>
      <w:r w:rsidR="00702958">
        <w:rPr>
          <w:rFonts w:asciiTheme="minorBidi" w:hAnsiTheme="minorBidi" w:cstheme="minorBidi"/>
          <w:sz w:val="24"/>
          <w:szCs w:val="24"/>
          <w:shd w:val="clear" w:color="auto" w:fill="FFFFFF"/>
        </w:rPr>
        <w:t xml:space="preserve"> in the unit.</w:t>
      </w:r>
      <w:r w:rsidR="00E62B18">
        <w:rPr>
          <w:rFonts w:asciiTheme="minorBidi" w:hAnsiTheme="minorBidi" w:cstheme="minorBidi"/>
          <w:sz w:val="24"/>
          <w:szCs w:val="24"/>
          <w:shd w:val="clear" w:color="auto" w:fill="FFFFFF"/>
        </w:rPr>
        <w:t xml:space="preserve"> </w:t>
      </w:r>
    </w:p>
    <w:p w14:paraId="0042E203" w14:textId="77777777" w:rsidR="006F0F4A" w:rsidRPr="007327CE" w:rsidRDefault="006F0F4A" w:rsidP="009B4D8D">
      <w:pPr>
        <w:spacing w:line="240" w:lineRule="auto"/>
        <w:ind w:firstLine="720"/>
        <w:rPr>
          <w:rFonts w:asciiTheme="minorBidi" w:hAnsiTheme="minorBidi" w:cstheme="minorBidi"/>
          <w:sz w:val="24"/>
          <w:szCs w:val="24"/>
          <w:shd w:val="clear" w:color="auto" w:fill="FFFFFF"/>
        </w:rPr>
      </w:pPr>
    </w:p>
    <w:p w14:paraId="2BB4DFEF" w14:textId="15A8F130"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Interestingly, the</w:t>
      </w:r>
      <w:r w:rsidR="006F0F4A" w:rsidRPr="007327CE">
        <w:rPr>
          <w:rFonts w:asciiTheme="minorBidi" w:hAnsiTheme="minorBidi" w:cstheme="minorBidi"/>
          <w:sz w:val="24"/>
          <w:szCs w:val="24"/>
          <w:shd w:val="clear" w:color="auto" w:fill="FFFFFF"/>
        </w:rPr>
        <w:t xml:space="preserve"> </w:t>
      </w:r>
      <w:r w:rsidR="00702958">
        <w:rPr>
          <w:rFonts w:asciiTheme="minorBidi" w:hAnsiTheme="minorBidi" w:cstheme="minorBidi"/>
          <w:sz w:val="24"/>
          <w:szCs w:val="24"/>
          <w:shd w:val="clear" w:color="auto" w:fill="FFFFFF"/>
        </w:rPr>
        <w:t>M</w:t>
      </w:r>
      <w:r w:rsidR="006F0F4A" w:rsidRPr="007327CE">
        <w:rPr>
          <w:rFonts w:asciiTheme="minorBidi" w:hAnsiTheme="minorBidi" w:cstheme="minorBidi"/>
          <w:sz w:val="24"/>
          <w:szCs w:val="24"/>
          <w:shd w:val="clear" w:color="auto" w:fill="FFFFFF"/>
        </w:rPr>
        <w:t xml:space="preserve">ishna is not the only place </w:t>
      </w:r>
      <w:r w:rsidR="001551D6">
        <w:rPr>
          <w:rFonts w:asciiTheme="minorBidi" w:hAnsiTheme="minorBidi" w:cstheme="minorBidi"/>
          <w:sz w:val="24"/>
          <w:szCs w:val="24"/>
          <w:shd w:val="clear" w:color="auto" w:fill="FFFFFF"/>
        </w:rPr>
        <w:t>in which</w:t>
      </w:r>
      <w:r w:rsidR="006F0F4A" w:rsidRPr="007327CE">
        <w:rPr>
          <w:rFonts w:asciiTheme="minorBidi" w:hAnsiTheme="minorBidi" w:cstheme="minorBidi"/>
          <w:sz w:val="24"/>
          <w:szCs w:val="24"/>
          <w:shd w:val="clear" w:color="auto" w:fill="FFFFFF"/>
        </w:rPr>
        <w:t xml:space="preserve"> </w:t>
      </w:r>
      <w:r w:rsidR="006F0F4A" w:rsidRPr="007327CE">
        <w:rPr>
          <w:rFonts w:asciiTheme="minorBidi" w:hAnsiTheme="minorBidi" w:cstheme="minorBidi"/>
          <w:i/>
          <w:iCs/>
          <w:sz w:val="24"/>
          <w:szCs w:val="24"/>
          <w:shd w:val="clear" w:color="auto" w:fill="FFFFFF"/>
        </w:rPr>
        <w:t>etrog</w:t>
      </w:r>
      <w:r w:rsidR="006F0F4A" w:rsidRPr="007327CE">
        <w:rPr>
          <w:rFonts w:asciiTheme="minorBidi" w:hAnsiTheme="minorBidi" w:cstheme="minorBidi"/>
          <w:sz w:val="24"/>
          <w:szCs w:val="24"/>
          <w:shd w:val="clear" w:color="auto" w:fill="FFFFFF"/>
        </w:rPr>
        <w:t xml:space="preserve"> is </w:t>
      </w:r>
      <w:r w:rsidR="001551D6">
        <w:rPr>
          <w:rFonts w:asciiTheme="minorBidi" w:hAnsiTheme="minorBidi" w:cstheme="minorBidi"/>
          <w:sz w:val="24"/>
          <w:szCs w:val="24"/>
          <w:shd w:val="clear" w:color="auto" w:fill="FFFFFF"/>
        </w:rPr>
        <w:t>situ</w:t>
      </w:r>
      <w:r w:rsidR="006F0F4A" w:rsidRPr="007327CE">
        <w:rPr>
          <w:rFonts w:asciiTheme="minorBidi" w:hAnsiTheme="minorBidi" w:cstheme="minorBidi"/>
          <w:sz w:val="24"/>
          <w:szCs w:val="24"/>
          <w:shd w:val="clear" w:color="auto" w:fill="FFFFFF"/>
        </w:rPr>
        <w:t xml:space="preserve">ated in the less important place. The manner whereby we fulfill the </w:t>
      </w:r>
      <w:r w:rsidR="006F0F4A" w:rsidRPr="009B4D8D">
        <w:rPr>
          <w:rFonts w:asciiTheme="minorBidi" w:hAnsiTheme="minorBidi" w:cstheme="minorBidi"/>
          <w:sz w:val="24"/>
          <w:szCs w:val="24"/>
          <w:shd w:val="clear" w:color="auto" w:fill="FFFFFF"/>
        </w:rPr>
        <w:t>mitzva</w:t>
      </w:r>
      <w:r w:rsidR="006F0F4A" w:rsidRPr="007327CE">
        <w:rPr>
          <w:rFonts w:asciiTheme="minorBidi" w:hAnsiTheme="minorBidi" w:cstheme="minorBidi"/>
          <w:i/>
          <w:iCs/>
          <w:sz w:val="24"/>
          <w:szCs w:val="24"/>
          <w:shd w:val="clear" w:color="auto" w:fill="FFFFFF"/>
        </w:rPr>
        <w:t xml:space="preserve"> </w:t>
      </w:r>
      <w:r w:rsidR="006F0F4A" w:rsidRPr="007327CE">
        <w:rPr>
          <w:rFonts w:asciiTheme="minorBidi" w:hAnsiTheme="minorBidi" w:cstheme="minorBidi"/>
          <w:sz w:val="24"/>
          <w:szCs w:val="24"/>
          <w:shd w:val="clear" w:color="auto" w:fill="FFFFFF"/>
        </w:rPr>
        <w:t xml:space="preserve">reflects this same phenomenon. When the </w:t>
      </w:r>
      <w:r w:rsidR="00702958" w:rsidRPr="00702958">
        <w:rPr>
          <w:rFonts w:asciiTheme="minorBidi" w:hAnsiTheme="minorBidi" w:cstheme="minorBidi"/>
          <w:i/>
          <w:sz w:val="24"/>
          <w:szCs w:val="24"/>
          <w:shd w:val="clear" w:color="auto" w:fill="FFFFFF"/>
        </w:rPr>
        <w:t>arba minim</w:t>
      </w:r>
      <w:r w:rsidR="00702958">
        <w:rPr>
          <w:rFonts w:asciiTheme="minorBidi" w:hAnsiTheme="minorBidi" w:cstheme="minorBidi"/>
          <w:sz w:val="24"/>
          <w:szCs w:val="24"/>
          <w:shd w:val="clear" w:color="auto" w:fill="FFFFFF"/>
        </w:rPr>
        <w:t xml:space="preserve"> are taken to fulfill the mitzva in practice, Halakha dictates holding</w:t>
      </w:r>
      <w:r w:rsidR="006F0F4A" w:rsidRPr="007327CE">
        <w:rPr>
          <w:rFonts w:asciiTheme="minorBidi" w:hAnsiTheme="minorBidi" w:cstheme="minorBidi"/>
          <w:sz w:val="24"/>
          <w:szCs w:val="24"/>
          <w:shd w:val="clear" w:color="auto" w:fill="FFFFFF"/>
        </w:rPr>
        <w:t xml:space="preserve"> the </w:t>
      </w:r>
      <w:r w:rsidR="006F0F4A" w:rsidRPr="007327CE">
        <w:rPr>
          <w:rFonts w:asciiTheme="minorBidi" w:hAnsiTheme="minorBidi" w:cstheme="minorBidi"/>
          <w:i/>
          <w:iCs/>
          <w:sz w:val="24"/>
          <w:szCs w:val="24"/>
          <w:shd w:val="clear" w:color="auto" w:fill="FFFFFF"/>
        </w:rPr>
        <w:t>lulav</w:t>
      </w:r>
      <w:r w:rsidR="006F0F4A" w:rsidRPr="007327CE">
        <w:rPr>
          <w:rFonts w:asciiTheme="minorBidi" w:hAnsiTheme="minorBidi" w:cstheme="minorBidi"/>
          <w:sz w:val="24"/>
          <w:szCs w:val="24"/>
          <w:shd w:val="clear" w:color="auto" w:fill="FFFFFF"/>
        </w:rPr>
        <w:t xml:space="preserve">, the </w:t>
      </w:r>
      <w:r w:rsidR="006F0F4A" w:rsidRPr="007327CE">
        <w:rPr>
          <w:rFonts w:asciiTheme="minorBidi" w:hAnsiTheme="minorBidi" w:cstheme="minorBidi"/>
          <w:i/>
          <w:iCs/>
          <w:sz w:val="24"/>
          <w:szCs w:val="24"/>
          <w:shd w:val="clear" w:color="auto" w:fill="FFFFFF"/>
        </w:rPr>
        <w:t>hadas</w:t>
      </w:r>
      <w:r w:rsidR="00702958">
        <w:rPr>
          <w:rFonts w:asciiTheme="minorBidi" w:hAnsiTheme="minorBidi" w:cstheme="minorBidi"/>
          <w:i/>
          <w:iCs/>
          <w:sz w:val="24"/>
          <w:szCs w:val="24"/>
          <w:shd w:val="clear" w:color="auto" w:fill="FFFFFF"/>
        </w:rPr>
        <w:t>im</w:t>
      </w:r>
      <w:r w:rsidR="006F0F4A" w:rsidRPr="007327CE">
        <w:rPr>
          <w:rFonts w:asciiTheme="minorBidi" w:hAnsiTheme="minorBidi" w:cstheme="minorBidi"/>
          <w:sz w:val="24"/>
          <w:szCs w:val="24"/>
          <w:shd w:val="clear" w:color="auto" w:fill="FFFFFF"/>
        </w:rPr>
        <w:t xml:space="preserve"> and the </w:t>
      </w:r>
      <w:r w:rsidR="006F0F4A" w:rsidRPr="007327CE">
        <w:rPr>
          <w:rFonts w:asciiTheme="minorBidi" w:hAnsiTheme="minorBidi" w:cstheme="minorBidi"/>
          <w:i/>
          <w:iCs/>
          <w:sz w:val="24"/>
          <w:szCs w:val="24"/>
          <w:shd w:val="clear" w:color="auto" w:fill="FFFFFF"/>
        </w:rPr>
        <w:t>arav</w:t>
      </w:r>
      <w:r w:rsidR="00702958">
        <w:rPr>
          <w:rFonts w:asciiTheme="minorBidi" w:hAnsiTheme="minorBidi" w:cstheme="minorBidi"/>
          <w:i/>
          <w:iCs/>
          <w:sz w:val="24"/>
          <w:szCs w:val="24"/>
          <w:shd w:val="clear" w:color="auto" w:fill="FFFFFF"/>
        </w:rPr>
        <w:t>ot</w:t>
      </w:r>
      <w:r w:rsidR="006F0F4A" w:rsidRPr="007327CE">
        <w:rPr>
          <w:rFonts w:asciiTheme="minorBidi" w:hAnsiTheme="minorBidi" w:cstheme="minorBidi"/>
          <w:i/>
          <w:iCs/>
          <w:sz w:val="24"/>
          <w:szCs w:val="24"/>
          <w:shd w:val="clear" w:color="auto" w:fill="FFFFFF"/>
        </w:rPr>
        <w:t xml:space="preserve"> </w:t>
      </w:r>
      <w:r w:rsidR="006F0F4A" w:rsidRPr="007327CE">
        <w:rPr>
          <w:rFonts w:asciiTheme="minorBidi" w:hAnsiTheme="minorBidi" w:cstheme="minorBidi"/>
          <w:sz w:val="24"/>
          <w:szCs w:val="24"/>
          <w:shd w:val="clear" w:color="auto" w:fill="FFFFFF"/>
        </w:rPr>
        <w:t xml:space="preserve">in the right hand, and the </w:t>
      </w:r>
      <w:r w:rsidR="006F0F4A" w:rsidRPr="007327CE">
        <w:rPr>
          <w:rFonts w:asciiTheme="minorBidi" w:hAnsiTheme="minorBidi" w:cstheme="minorBidi"/>
          <w:i/>
          <w:iCs/>
          <w:sz w:val="24"/>
          <w:szCs w:val="24"/>
          <w:shd w:val="clear" w:color="auto" w:fill="FFFFFF"/>
        </w:rPr>
        <w:t xml:space="preserve">etrog </w:t>
      </w:r>
      <w:r w:rsidR="006F0F4A" w:rsidRPr="007327CE">
        <w:rPr>
          <w:rFonts w:asciiTheme="minorBidi" w:hAnsiTheme="minorBidi" w:cstheme="minorBidi"/>
          <w:sz w:val="24"/>
          <w:szCs w:val="24"/>
          <w:shd w:val="clear" w:color="auto" w:fill="FFFFFF"/>
        </w:rPr>
        <w:t>in the left hand (</w:t>
      </w:r>
      <w:r w:rsidR="00702958">
        <w:rPr>
          <w:rFonts w:asciiTheme="minorBidi" w:hAnsiTheme="minorBidi" w:cstheme="minorBidi"/>
          <w:i/>
          <w:iCs/>
          <w:sz w:val="24"/>
          <w:szCs w:val="24"/>
          <w:shd w:val="clear" w:color="auto" w:fill="FFFFFF"/>
        </w:rPr>
        <w:t>S</w:t>
      </w:r>
      <w:r w:rsidR="006F0F4A" w:rsidRPr="007327CE">
        <w:rPr>
          <w:rFonts w:asciiTheme="minorBidi" w:hAnsiTheme="minorBidi" w:cstheme="minorBidi"/>
          <w:i/>
          <w:iCs/>
          <w:sz w:val="24"/>
          <w:szCs w:val="24"/>
          <w:shd w:val="clear" w:color="auto" w:fill="FFFFFF"/>
        </w:rPr>
        <w:t>hulchan Arukh</w:t>
      </w:r>
      <w:r w:rsidR="006F0F4A" w:rsidRPr="007327CE">
        <w:rPr>
          <w:rFonts w:asciiTheme="minorBidi" w:hAnsiTheme="minorBidi" w:cstheme="minorBidi"/>
          <w:sz w:val="24"/>
          <w:szCs w:val="24"/>
          <w:shd w:val="clear" w:color="auto" w:fill="FFFFFF"/>
        </w:rPr>
        <w:t xml:space="preserve">, </w:t>
      </w:r>
      <w:r w:rsidR="006F0F4A" w:rsidRPr="007327CE">
        <w:rPr>
          <w:rFonts w:asciiTheme="minorBidi" w:hAnsiTheme="minorBidi" w:cstheme="minorBidi"/>
          <w:i/>
          <w:iCs/>
          <w:sz w:val="24"/>
          <w:szCs w:val="24"/>
          <w:shd w:val="clear" w:color="auto" w:fill="FFFFFF"/>
        </w:rPr>
        <w:t>O</w:t>
      </w:r>
      <w:r w:rsidR="00702958">
        <w:rPr>
          <w:rFonts w:asciiTheme="minorBidi" w:hAnsiTheme="minorBidi" w:cstheme="minorBidi"/>
          <w:i/>
          <w:iCs/>
          <w:sz w:val="24"/>
          <w:szCs w:val="24"/>
          <w:shd w:val="clear" w:color="auto" w:fill="FFFFFF"/>
        </w:rPr>
        <w:t>C</w:t>
      </w:r>
      <w:r w:rsidR="006F0F4A" w:rsidRPr="007327CE">
        <w:rPr>
          <w:rFonts w:asciiTheme="minorBidi" w:hAnsiTheme="minorBidi" w:cstheme="minorBidi"/>
          <w:sz w:val="24"/>
          <w:szCs w:val="24"/>
          <w:shd w:val="clear" w:color="auto" w:fill="FFFFFF"/>
        </w:rPr>
        <w:t xml:space="preserve"> 658:2). </w:t>
      </w:r>
      <w:r w:rsidR="00C34CDE" w:rsidRPr="007327CE">
        <w:rPr>
          <w:rFonts w:asciiTheme="minorBidi" w:hAnsiTheme="minorBidi" w:cstheme="minorBidi"/>
          <w:sz w:val="24"/>
          <w:szCs w:val="24"/>
          <w:shd w:val="clear" w:color="auto" w:fill="FFFFFF"/>
        </w:rPr>
        <w:t xml:space="preserve">The left </w:t>
      </w:r>
      <w:r w:rsidR="00C34CDE" w:rsidRPr="007327CE">
        <w:rPr>
          <w:rFonts w:asciiTheme="minorBidi" w:hAnsiTheme="minorBidi" w:cstheme="minorBidi"/>
          <w:sz w:val="24"/>
          <w:szCs w:val="24"/>
          <w:shd w:val="clear" w:color="auto" w:fill="FFFFFF"/>
        </w:rPr>
        <w:lastRenderedPageBreak/>
        <w:t xml:space="preserve">hand, as we know, is usually the weaker and less important hand. Joining this fact to the structure of the </w:t>
      </w:r>
      <w:r w:rsidR="00C34CDE" w:rsidRPr="007327CE">
        <w:rPr>
          <w:rFonts w:asciiTheme="minorBidi" w:hAnsiTheme="minorBidi" w:cstheme="minorBidi"/>
          <w:i/>
          <w:iCs/>
          <w:sz w:val="24"/>
          <w:szCs w:val="24"/>
          <w:shd w:val="clear" w:color="auto" w:fill="FFFFFF"/>
        </w:rPr>
        <w:t>mishnayot</w:t>
      </w:r>
      <w:r w:rsidRPr="007327CE">
        <w:rPr>
          <w:rFonts w:asciiTheme="minorBidi" w:hAnsiTheme="minorBidi" w:cstheme="minorBidi"/>
          <w:sz w:val="24"/>
          <w:szCs w:val="24"/>
          <w:shd w:val="clear" w:color="auto" w:fill="FFFFFF"/>
        </w:rPr>
        <w:t xml:space="preserve"> </w:t>
      </w:r>
      <w:r w:rsidR="00C34CDE" w:rsidRPr="007327CE">
        <w:rPr>
          <w:rFonts w:asciiTheme="minorBidi" w:hAnsiTheme="minorBidi" w:cstheme="minorBidi"/>
          <w:sz w:val="24"/>
          <w:szCs w:val="24"/>
          <w:shd w:val="clear" w:color="auto" w:fill="FFFFFF"/>
        </w:rPr>
        <w:t xml:space="preserve">seems to indicate that the less important location of the </w:t>
      </w:r>
      <w:r w:rsidR="00C34CDE" w:rsidRPr="007327CE">
        <w:rPr>
          <w:rFonts w:asciiTheme="minorBidi" w:hAnsiTheme="minorBidi" w:cstheme="minorBidi"/>
          <w:i/>
          <w:iCs/>
          <w:sz w:val="24"/>
          <w:szCs w:val="24"/>
          <w:shd w:val="clear" w:color="auto" w:fill="FFFFFF"/>
        </w:rPr>
        <w:t xml:space="preserve">etrog </w:t>
      </w:r>
      <w:r w:rsidR="00C34CDE" w:rsidRPr="007327CE">
        <w:rPr>
          <w:rFonts w:asciiTheme="minorBidi" w:hAnsiTheme="minorBidi" w:cstheme="minorBidi"/>
          <w:sz w:val="24"/>
          <w:szCs w:val="24"/>
          <w:shd w:val="clear" w:color="auto" w:fill="FFFFFF"/>
        </w:rPr>
        <w:t xml:space="preserve">is not </w:t>
      </w:r>
      <w:r w:rsidRPr="007327CE">
        <w:rPr>
          <w:rFonts w:asciiTheme="minorBidi" w:hAnsiTheme="minorBidi" w:cstheme="minorBidi"/>
          <w:sz w:val="24"/>
          <w:szCs w:val="24"/>
          <w:shd w:val="clear" w:color="auto" w:fill="FFFFFF"/>
        </w:rPr>
        <w:t xml:space="preserve">a coincidence. Why is the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at the bottom of the order of importance </w:t>
      </w:r>
      <w:r w:rsidR="00C34CDE" w:rsidRPr="007327CE">
        <w:rPr>
          <w:rFonts w:asciiTheme="minorBidi" w:hAnsiTheme="minorBidi" w:cstheme="minorBidi"/>
          <w:sz w:val="24"/>
          <w:szCs w:val="24"/>
          <w:shd w:val="clear" w:color="auto" w:fill="FFFFFF"/>
        </w:rPr>
        <w:t xml:space="preserve">among the </w:t>
      </w:r>
      <w:r w:rsidR="00702958" w:rsidRPr="00702958">
        <w:rPr>
          <w:rFonts w:asciiTheme="minorBidi" w:hAnsiTheme="minorBidi" w:cstheme="minorBidi"/>
          <w:i/>
          <w:sz w:val="24"/>
          <w:szCs w:val="24"/>
          <w:shd w:val="clear" w:color="auto" w:fill="FFFFFF"/>
        </w:rPr>
        <w:t>arba minim</w:t>
      </w:r>
      <w:r w:rsidR="00C34CDE" w:rsidRPr="007327CE">
        <w:rPr>
          <w:rFonts w:asciiTheme="minorBidi" w:hAnsiTheme="minorBidi" w:cstheme="minorBidi"/>
          <w:sz w:val="24"/>
          <w:szCs w:val="24"/>
          <w:shd w:val="clear" w:color="auto" w:fill="FFFFFF"/>
        </w:rPr>
        <w:t xml:space="preserve">, </w:t>
      </w:r>
      <w:r w:rsidR="001551D6">
        <w:rPr>
          <w:rFonts w:asciiTheme="minorBidi" w:hAnsiTheme="minorBidi" w:cstheme="minorBidi"/>
          <w:sz w:val="24"/>
          <w:szCs w:val="24"/>
          <w:shd w:val="clear" w:color="auto" w:fill="FFFFFF"/>
        </w:rPr>
        <w:t>rather than</w:t>
      </w:r>
      <w:r w:rsidR="00C34CDE" w:rsidRPr="007327CE">
        <w:rPr>
          <w:rFonts w:asciiTheme="minorBidi" w:hAnsiTheme="minorBidi" w:cstheme="minorBidi"/>
          <w:sz w:val="24"/>
          <w:szCs w:val="24"/>
          <w:shd w:val="clear" w:color="auto" w:fill="FFFFFF"/>
        </w:rPr>
        <w:t xml:space="preserve"> in the most </w:t>
      </w:r>
      <w:r w:rsidRPr="007327CE">
        <w:rPr>
          <w:rFonts w:asciiTheme="minorBidi" w:hAnsiTheme="minorBidi" w:cstheme="minorBidi"/>
          <w:sz w:val="24"/>
          <w:szCs w:val="24"/>
          <w:shd w:val="clear" w:color="auto" w:fill="FFFFFF"/>
        </w:rPr>
        <w:t>important place?</w:t>
      </w:r>
    </w:p>
    <w:p w14:paraId="430A165E" w14:textId="77777777" w:rsidR="00C34CDE" w:rsidRPr="007327CE" w:rsidRDefault="00C34CDE" w:rsidP="009B4D8D">
      <w:pPr>
        <w:spacing w:line="240" w:lineRule="auto"/>
        <w:ind w:firstLine="720"/>
        <w:rPr>
          <w:rFonts w:asciiTheme="minorBidi" w:hAnsiTheme="minorBidi" w:cstheme="minorBidi"/>
          <w:sz w:val="24"/>
          <w:szCs w:val="24"/>
          <w:shd w:val="clear" w:color="auto" w:fill="FFFFFF"/>
        </w:rPr>
      </w:pPr>
    </w:p>
    <w:p w14:paraId="54FFA712" w14:textId="3E447136"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 similar phenomenon is repeated </w:t>
      </w:r>
      <w:r w:rsidR="00C34CDE" w:rsidRPr="007327CE">
        <w:rPr>
          <w:rFonts w:asciiTheme="minorBidi" w:hAnsiTheme="minorBidi" w:cstheme="minorBidi"/>
          <w:sz w:val="24"/>
          <w:szCs w:val="24"/>
          <w:shd w:val="clear" w:color="auto" w:fill="FFFFFF"/>
        </w:rPr>
        <w:t>in yet another place</w:t>
      </w:r>
      <w:r w:rsidRPr="007327CE">
        <w:rPr>
          <w:rFonts w:asciiTheme="minorBidi" w:hAnsiTheme="minorBidi" w:cstheme="minorBidi"/>
          <w:sz w:val="24"/>
          <w:szCs w:val="24"/>
          <w:shd w:val="clear" w:color="auto" w:fill="FFFFFF"/>
        </w:rPr>
        <w:t xml:space="preserve">. According to the </w:t>
      </w:r>
      <w:r w:rsidR="00C34CDE" w:rsidRPr="007327CE">
        <w:rPr>
          <w:rFonts w:asciiTheme="minorBidi" w:hAnsiTheme="minorBidi" w:cstheme="minorBidi"/>
          <w:sz w:val="24"/>
          <w:szCs w:val="24"/>
          <w:shd w:val="clear" w:color="auto" w:fill="FFFFFF"/>
        </w:rPr>
        <w:t xml:space="preserve">formula of the blessing recited over the </w:t>
      </w:r>
      <w:r w:rsidR="00702958" w:rsidRPr="00702958">
        <w:rPr>
          <w:rFonts w:asciiTheme="minorBidi" w:hAnsiTheme="minorBidi" w:cstheme="minorBidi"/>
          <w:i/>
          <w:sz w:val="24"/>
          <w:szCs w:val="24"/>
          <w:shd w:val="clear" w:color="auto" w:fill="FFFFFF"/>
        </w:rPr>
        <w:t>arba minim</w:t>
      </w:r>
      <w:r w:rsidR="00C34CDE" w:rsidRPr="007327CE">
        <w:rPr>
          <w:rFonts w:asciiTheme="minorBidi" w:hAnsiTheme="minorBidi" w:cstheme="minorBidi"/>
          <w:sz w:val="24"/>
          <w:szCs w:val="24"/>
          <w:shd w:val="clear" w:color="auto" w:fill="FFFFFF"/>
        </w:rPr>
        <w:t xml:space="preserve">, the </w:t>
      </w:r>
      <w:r w:rsidR="00C34CDE"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stands at the center: "</w:t>
      </w:r>
      <w:r w:rsidR="00702958">
        <w:rPr>
          <w:rFonts w:asciiTheme="minorBidi" w:hAnsiTheme="minorBidi" w:cstheme="minorBidi"/>
          <w:sz w:val="24"/>
          <w:szCs w:val="24"/>
          <w:shd w:val="clear" w:color="auto" w:fill="FFFFFF"/>
        </w:rPr>
        <w:t>W</w:t>
      </w:r>
      <w:r w:rsidR="00C34CDE" w:rsidRPr="007327CE">
        <w:rPr>
          <w:rFonts w:asciiTheme="minorBidi" w:hAnsiTheme="minorBidi" w:cstheme="minorBidi"/>
          <w:sz w:val="24"/>
          <w:szCs w:val="24"/>
          <w:shd w:val="clear" w:color="auto" w:fill="FFFFFF"/>
        </w:rPr>
        <w:t xml:space="preserve">ho has sanctified us with His commandments and commanded us about taking the </w:t>
      </w:r>
      <w:r w:rsidR="00C34CDE" w:rsidRPr="007327CE">
        <w:rPr>
          <w:rFonts w:asciiTheme="minorBidi" w:hAnsiTheme="minorBidi" w:cstheme="minorBidi"/>
          <w:i/>
          <w:iCs/>
          <w:sz w:val="24"/>
          <w:szCs w:val="24"/>
          <w:shd w:val="clear" w:color="auto" w:fill="FFFFFF"/>
        </w:rPr>
        <w:t>lulav.</w:t>
      </w:r>
      <w:r w:rsidR="00C34CDE" w:rsidRPr="007327CE">
        <w:rPr>
          <w:rFonts w:asciiTheme="minorBidi" w:hAnsiTheme="minorBidi" w:cstheme="minorBidi"/>
          <w:sz w:val="24"/>
          <w:szCs w:val="24"/>
          <w:shd w:val="clear" w:color="auto" w:fill="FFFFFF"/>
        </w:rPr>
        <w:t>"</w:t>
      </w:r>
      <w:r w:rsidR="00C34CDE" w:rsidRPr="007327CE">
        <w:rPr>
          <w:rFonts w:asciiTheme="minorBidi" w:hAnsiTheme="minorBidi" w:cstheme="minorBidi"/>
          <w:i/>
          <w:iCs/>
          <w:sz w:val="24"/>
          <w:szCs w:val="24"/>
          <w:shd w:val="clear" w:color="auto" w:fill="FFFFFF"/>
        </w:rPr>
        <w:t xml:space="preserve"> </w:t>
      </w:r>
      <w:r w:rsidR="00C34CDE" w:rsidRPr="007327CE">
        <w:rPr>
          <w:rFonts w:asciiTheme="minorBidi" w:hAnsiTheme="minorBidi" w:cstheme="minorBidi"/>
          <w:sz w:val="24"/>
          <w:szCs w:val="24"/>
          <w:shd w:val="clear" w:color="auto" w:fill="FFFFFF"/>
        </w:rPr>
        <w:t xml:space="preserve">Why doesn't the blessing set the </w:t>
      </w:r>
      <w:r w:rsidR="00C34CDE" w:rsidRPr="007327CE">
        <w:rPr>
          <w:rFonts w:asciiTheme="minorBidi" w:hAnsiTheme="minorBidi" w:cstheme="minorBidi"/>
          <w:i/>
          <w:iCs/>
          <w:sz w:val="24"/>
          <w:szCs w:val="24"/>
          <w:shd w:val="clear" w:color="auto" w:fill="FFFFFF"/>
        </w:rPr>
        <w:t xml:space="preserve">etrog </w:t>
      </w:r>
      <w:r w:rsidR="00C34CDE" w:rsidRPr="007327CE">
        <w:rPr>
          <w:rFonts w:asciiTheme="minorBidi" w:hAnsiTheme="minorBidi" w:cstheme="minorBidi"/>
          <w:sz w:val="24"/>
          <w:szCs w:val="24"/>
          <w:shd w:val="clear" w:color="auto" w:fill="FFFFFF"/>
        </w:rPr>
        <w:t xml:space="preserve">at the center, or at least mention all </w:t>
      </w:r>
      <w:r w:rsidR="00702958" w:rsidRPr="00702958">
        <w:rPr>
          <w:rFonts w:asciiTheme="minorBidi" w:hAnsiTheme="minorBidi" w:cstheme="minorBidi"/>
          <w:i/>
          <w:sz w:val="24"/>
          <w:szCs w:val="24"/>
          <w:shd w:val="clear" w:color="auto" w:fill="FFFFFF"/>
        </w:rPr>
        <w:t>arba minim</w:t>
      </w:r>
      <w:r w:rsidR="00C34CDE" w:rsidRPr="007327CE">
        <w:rPr>
          <w:rFonts w:asciiTheme="minorBidi" w:hAnsiTheme="minorBidi" w:cstheme="minorBidi"/>
          <w:sz w:val="24"/>
          <w:szCs w:val="24"/>
          <w:shd w:val="clear" w:color="auto" w:fill="FFFFFF"/>
        </w:rPr>
        <w:t>: "</w:t>
      </w:r>
      <w:r w:rsidR="00FC5CF0">
        <w:rPr>
          <w:rFonts w:asciiTheme="minorBidi" w:hAnsiTheme="minorBidi" w:cstheme="minorBidi"/>
          <w:sz w:val="24"/>
          <w:szCs w:val="24"/>
          <w:shd w:val="clear" w:color="auto" w:fill="FFFFFF"/>
        </w:rPr>
        <w:t>W</w:t>
      </w:r>
      <w:r w:rsidR="00C34CDE" w:rsidRPr="007327CE">
        <w:rPr>
          <w:rFonts w:asciiTheme="minorBidi" w:hAnsiTheme="minorBidi" w:cstheme="minorBidi"/>
          <w:sz w:val="24"/>
          <w:szCs w:val="24"/>
          <w:shd w:val="clear" w:color="auto" w:fill="FFFFFF"/>
        </w:rPr>
        <w:t xml:space="preserve">ho has sanctified us with His commandments and commanded us about taking the </w:t>
      </w:r>
      <w:r w:rsidR="00FC5CF0">
        <w:rPr>
          <w:rFonts w:asciiTheme="minorBidi" w:hAnsiTheme="minorBidi" w:cstheme="minorBidi"/>
          <w:sz w:val="24"/>
          <w:szCs w:val="24"/>
          <w:shd w:val="clear" w:color="auto" w:fill="FFFFFF"/>
        </w:rPr>
        <w:t>four species</w:t>
      </w:r>
      <w:r w:rsidR="00C34CDE" w:rsidRPr="007327CE">
        <w:rPr>
          <w:rFonts w:asciiTheme="minorBidi" w:hAnsiTheme="minorBidi" w:cstheme="minorBidi"/>
          <w:sz w:val="24"/>
          <w:szCs w:val="24"/>
          <w:shd w:val="clear" w:color="auto" w:fill="FFFFFF"/>
        </w:rPr>
        <w:t>"?</w:t>
      </w:r>
      <w:r w:rsidR="00E62B18">
        <w:rPr>
          <w:rFonts w:asciiTheme="minorBidi" w:hAnsiTheme="minorBidi" w:cstheme="minorBidi"/>
          <w:sz w:val="24"/>
          <w:szCs w:val="24"/>
          <w:shd w:val="clear" w:color="auto" w:fill="FFFFFF"/>
        </w:rPr>
        <w:t xml:space="preserve"> </w:t>
      </w:r>
    </w:p>
    <w:p w14:paraId="5A5B60E5" w14:textId="77777777" w:rsidR="00C34CDE" w:rsidRPr="007327CE" w:rsidRDefault="00C34CDE" w:rsidP="009B4D8D">
      <w:pPr>
        <w:spacing w:line="240" w:lineRule="auto"/>
        <w:ind w:firstLine="720"/>
        <w:rPr>
          <w:rFonts w:asciiTheme="minorBidi" w:hAnsiTheme="minorBidi" w:cstheme="minorBidi"/>
          <w:sz w:val="24"/>
          <w:szCs w:val="24"/>
          <w:shd w:val="clear" w:color="auto" w:fill="FFFFFF"/>
        </w:rPr>
      </w:pPr>
    </w:p>
    <w:p w14:paraId="26CA3F9E" w14:textId="77777777" w:rsidR="00FC5CF0"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 second </w:t>
      </w:r>
      <w:r w:rsidR="00C34CDE" w:rsidRPr="007327CE">
        <w:rPr>
          <w:rFonts w:asciiTheme="minorBidi" w:hAnsiTheme="minorBidi" w:cstheme="minorBidi"/>
          <w:sz w:val="24"/>
          <w:szCs w:val="24"/>
          <w:shd w:val="clear" w:color="auto" w:fill="FFFFFF"/>
        </w:rPr>
        <w:t xml:space="preserve">difficulty with the structure of the chapter relates to the fourth </w:t>
      </w:r>
      <w:r w:rsidR="00C34CDE" w:rsidRPr="00FC5CF0">
        <w:rPr>
          <w:rFonts w:asciiTheme="minorBidi" w:hAnsiTheme="minorBidi" w:cstheme="minorBidi"/>
          <w:i/>
          <w:iCs/>
          <w:sz w:val="24"/>
          <w:szCs w:val="24"/>
          <w:shd w:val="clear" w:color="auto" w:fill="FFFFFF"/>
        </w:rPr>
        <w:t>mishna</w:t>
      </w:r>
      <w:r w:rsidR="00C34CDE" w:rsidRPr="007327CE">
        <w:rPr>
          <w:rFonts w:asciiTheme="minorBidi" w:hAnsiTheme="minorBidi" w:cstheme="minorBidi"/>
          <w:sz w:val="24"/>
          <w:szCs w:val="24"/>
          <w:shd w:val="clear" w:color="auto" w:fill="FFFFFF"/>
        </w:rPr>
        <w:t xml:space="preserve">. The fourth </w:t>
      </w:r>
      <w:r w:rsidR="00C34CDE" w:rsidRPr="00FC5CF0">
        <w:rPr>
          <w:rFonts w:asciiTheme="minorBidi" w:hAnsiTheme="minorBidi" w:cstheme="minorBidi"/>
          <w:i/>
          <w:iCs/>
          <w:sz w:val="24"/>
          <w:szCs w:val="24"/>
          <w:shd w:val="clear" w:color="auto" w:fill="FFFFFF"/>
        </w:rPr>
        <w:t>mishna</w:t>
      </w:r>
      <w:r w:rsidR="00C34CDE" w:rsidRPr="007327CE">
        <w:rPr>
          <w:rFonts w:asciiTheme="minorBidi" w:hAnsiTheme="minorBidi" w:cstheme="minorBidi"/>
          <w:sz w:val="24"/>
          <w:szCs w:val="24"/>
          <w:shd w:val="clear" w:color="auto" w:fill="FFFFFF"/>
        </w:rPr>
        <w:t xml:space="preserve"> deals not with the fitness of the </w:t>
      </w:r>
      <w:r w:rsidR="00702958" w:rsidRPr="00702958">
        <w:rPr>
          <w:rFonts w:asciiTheme="minorBidi" w:hAnsiTheme="minorBidi" w:cstheme="minorBidi"/>
          <w:i/>
          <w:sz w:val="24"/>
          <w:szCs w:val="24"/>
          <w:shd w:val="clear" w:color="auto" w:fill="FFFFFF"/>
        </w:rPr>
        <w:t>arba minim</w:t>
      </w:r>
      <w:r w:rsidR="00C34CDE" w:rsidRPr="007327CE">
        <w:rPr>
          <w:rFonts w:asciiTheme="minorBidi" w:hAnsiTheme="minorBidi" w:cstheme="minorBidi"/>
          <w:sz w:val="24"/>
          <w:szCs w:val="24"/>
          <w:shd w:val="clear" w:color="auto" w:fill="FFFFFF"/>
        </w:rPr>
        <w:t>, but</w:t>
      </w:r>
      <w:r w:rsidRPr="007327CE">
        <w:rPr>
          <w:rFonts w:asciiTheme="minorBidi" w:hAnsiTheme="minorBidi" w:cstheme="minorBidi"/>
          <w:sz w:val="24"/>
          <w:szCs w:val="24"/>
          <w:shd w:val="clear" w:color="auto" w:fill="FFFFFF"/>
        </w:rPr>
        <w:t xml:space="preserve"> </w:t>
      </w:r>
      <w:r w:rsidR="00C34CDE" w:rsidRPr="007327CE">
        <w:rPr>
          <w:rFonts w:asciiTheme="minorBidi" w:hAnsiTheme="minorBidi" w:cstheme="minorBidi"/>
          <w:sz w:val="24"/>
          <w:szCs w:val="24"/>
          <w:shd w:val="clear" w:color="auto" w:fill="FFFFFF"/>
        </w:rPr>
        <w:t xml:space="preserve">rather with the question </w:t>
      </w:r>
      <w:r w:rsidRPr="007327CE">
        <w:rPr>
          <w:rFonts w:asciiTheme="minorBidi" w:hAnsiTheme="minorBidi" w:cstheme="minorBidi"/>
          <w:sz w:val="24"/>
          <w:szCs w:val="24"/>
          <w:shd w:val="clear" w:color="auto" w:fill="FFFFFF"/>
        </w:rPr>
        <w:t xml:space="preserve">how </w:t>
      </w:r>
      <w:r w:rsidR="00C34CDE" w:rsidRPr="007327CE">
        <w:rPr>
          <w:rFonts w:asciiTheme="minorBidi" w:hAnsiTheme="minorBidi" w:cstheme="minorBidi"/>
          <w:sz w:val="24"/>
          <w:szCs w:val="24"/>
          <w:shd w:val="clear" w:color="auto" w:fill="FFFFFF"/>
        </w:rPr>
        <w:t>many</w:t>
      </w:r>
      <w:r w:rsidR="00C56686" w:rsidRPr="007327CE">
        <w:rPr>
          <w:rFonts w:asciiTheme="minorBidi" w:hAnsiTheme="minorBidi" w:cstheme="minorBidi"/>
          <w:sz w:val="24"/>
          <w:szCs w:val="24"/>
          <w:shd w:val="clear" w:color="auto" w:fill="FFFFFF"/>
        </w:rPr>
        <w:t xml:space="preserve"> must be taken of each species: </w:t>
      </w:r>
    </w:p>
    <w:p w14:paraId="27F5EBE1" w14:textId="77777777" w:rsidR="00FC5CF0" w:rsidRDefault="00FC5CF0" w:rsidP="009B4D8D">
      <w:pPr>
        <w:spacing w:line="240" w:lineRule="auto"/>
        <w:ind w:left="1418"/>
        <w:rPr>
          <w:rFonts w:asciiTheme="minorBidi" w:hAnsiTheme="minorBidi" w:cstheme="minorBidi"/>
          <w:sz w:val="24"/>
          <w:szCs w:val="24"/>
          <w:shd w:val="clear" w:color="auto" w:fill="FFFFFF"/>
        </w:rPr>
      </w:pPr>
    </w:p>
    <w:p w14:paraId="3C09E433" w14:textId="0D397A15" w:rsidR="00FC5CF0" w:rsidRDefault="00C56686" w:rsidP="009B4D8D">
      <w:pPr>
        <w:spacing w:line="240" w:lineRule="auto"/>
        <w:ind w:left="720"/>
        <w:rPr>
          <w:rFonts w:asciiTheme="minorBidi" w:hAnsiTheme="minorBidi" w:cstheme="minorBidi"/>
          <w:i/>
          <w:iCs/>
          <w:sz w:val="24"/>
          <w:szCs w:val="24"/>
          <w:shd w:val="clear" w:color="auto" w:fill="FFFFFF"/>
        </w:rPr>
      </w:pPr>
      <w:r w:rsidRPr="007327CE">
        <w:rPr>
          <w:rFonts w:asciiTheme="minorBidi" w:hAnsiTheme="minorBidi" w:cstheme="minorBidi"/>
          <w:sz w:val="24"/>
          <w:szCs w:val="24"/>
          <w:shd w:val="clear" w:color="auto" w:fill="FFFFFF"/>
        </w:rPr>
        <w:t xml:space="preserve">Rabbi Yishmael said: Three </w:t>
      </w:r>
      <w:r w:rsidRPr="007327CE">
        <w:rPr>
          <w:rFonts w:asciiTheme="minorBidi" w:hAnsiTheme="minorBidi" w:cstheme="minorBidi"/>
          <w:i/>
          <w:iCs/>
          <w:sz w:val="24"/>
          <w:szCs w:val="24"/>
          <w:shd w:val="clear" w:color="auto" w:fill="FFFFFF"/>
        </w:rPr>
        <w:t>hadasim</w:t>
      </w:r>
      <w:r w:rsidRPr="007327CE">
        <w:rPr>
          <w:rFonts w:asciiTheme="minorBidi" w:hAnsiTheme="minorBidi" w:cstheme="minorBidi"/>
          <w:sz w:val="24"/>
          <w:szCs w:val="24"/>
          <w:shd w:val="clear" w:color="auto" w:fill="FFFFFF"/>
        </w:rPr>
        <w:t xml:space="preserve">, two </w:t>
      </w:r>
      <w:r w:rsidRPr="007327CE">
        <w:rPr>
          <w:rFonts w:asciiTheme="minorBidi" w:hAnsiTheme="minorBidi" w:cstheme="minorBidi"/>
          <w:i/>
          <w:iCs/>
          <w:sz w:val="24"/>
          <w:szCs w:val="24"/>
          <w:shd w:val="clear" w:color="auto" w:fill="FFFFFF"/>
        </w:rPr>
        <w:t>aravot</w:t>
      </w:r>
      <w:r w:rsidRPr="007327CE">
        <w:rPr>
          <w:rFonts w:asciiTheme="minorBidi" w:hAnsiTheme="minorBidi" w:cstheme="minorBidi"/>
          <w:sz w:val="24"/>
          <w:szCs w:val="24"/>
          <w:shd w:val="clear" w:color="auto" w:fill="FFFFFF"/>
        </w:rPr>
        <w:t xml:space="preserve">, one </w:t>
      </w:r>
      <w:r w:rsidRPr="007327CE">
        <w:rPr>
          <w:rFonts w:asciiTheme="minorBidi" w:hAnsiTheme="minorBidi" w:cstheme="minorBidi"/>
          <w:i/>
          <w:iCs/>
          <w:sz w:val="24"/>
          <w:szCs w:val="24"/>
          <w:shd w:val="clear" w:color="auto" w:fill="FFFFFF"/>
        </w:rPr>
        <w:t xml:space="preserve">lulav </w:t>
      </w:r>
      <w:r w:rsidRPr="007327CE">
        <w:rPr>
          <w:rFonts w:asciiTheme="minorBidi" w:hAnsiTheme="minorBidi" w:cstheme="minorBidi"/>
          <w:sz w:val="24"/>
          <w:szCs w:val="24"/>
          <w:shd w:val="clear" w:color="auto" w:fill="FFFFFF"/>
        </w:rPr>
        <w:t xml:space="preserve">and one </w:t>
      </w:r>
      <w:r w:rsidRPr="007327CE">
        <w:rPr>
          <w:rFonts w:asciiTheme="minorBidi" w:hAnsiTheme="minorBidi" w:cstheme="minorBidi"/>
          <w:i/>
          <w:iCs/>
          <w:sz w:val="24"/>
          <w:szCs w:val="24"/>
          <w:shd w:val="clear" w:color="auto" w:fill="FFFFFF"/>
        </w:rPr>
        <w:t xml:space="preserve">etrog… </w:t>
      </w:r>
    </w:p>
    <w:p w14:paraId="6EE5E5D8" w14:textId="716EA055" w:rsidR="00FC5CF0" w:rsidRDefault="00C56686" w:rsidP="009B4D8D">
      <w:pPr>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Rabbi Akiva said: Just as there is one </w:t>
      </w:r>
      <w:r w:rsidRPr="007327CE">
        <w:rPr>
          <w:rFonts w:asciiTheme="minorBidi" w:hAnsiTheme="minorBidi" w:cstheme="minorBidi"/>
          <w:i/>
          <w:iCs/>
          <w:sz w:val="24"/>
          <w:szCs w:val="24"/>
          <w:shd w:val="clear" w:color="auto" w:fill="FFFFFF"/>
        </w:rPr>
        <w:t xml:space="preserve">lulav </w:t>
      </w:r>
      <w:r w:rsidRPr="007327CE">
        <w:rPr>
          <w:rFonts w:asciiTheme="minorBidi" w:hAnsiTheme="minorBidi" w:cstheme="minorBidi"/>
          <w:sz w:val="24"/>
          <w:szCs w:val="24"/>
          <w:shd w:val="clear" w:color="auto" w:fill="FFFFFF"/>
        </w:rPr>
        <w:t xml:space="preserve">and one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so too one </w:t>
      </w:r>
      <w:r w:rsidRPr="007327CE">
        <w:rPr>
          <w:rFonts w:asciiTheme="minorBidi" w:hAnsiTheme="minorBidi" w:cstheme="minorBidi"/>
          <w:i/>
          <w:iCs/>
          <w:sz w:val="24"/>
          <w:szCs w:val="24"/>
          <w:shd w:val="clear" w:color="auto" w:fill="FFFFFF"/>
        </w:rPr>
        <w:t xml:space="preserve">hadas </w:t>
      </w:r>
      <w:r w:rsidRPr="007327CE">
        <w:rPr>
          <w:rFonts w:asciiTheme="minorBidi" w:hAnsiTheme="minorBidi" w:cstheme="minorBidi"/>
          <w:sz w:val="24"/>
          <w:szCs w:val="24"/>
          <w:shd w:val="clear" w:color="auto" w:fill="FFFFFF"/>
        </w:rPr>
        <w:t xml:space="preserve">and one </w:t>
      </w:r>
      <w:r w:rsidRPr="007327CE">
        <w:rPr>
          <w:rFonts w:asciiTheme="minorBidi" w:hAnsiTheme="minorBidi" w:cstheme="minorBidi"/>
          <w:i/>
          <w:iCs/>
          <w:sz w:val="24"/>
          <w:szCs w:val="24"/>
          <w:shd w:val="clear" w:color="auto" w:fill="FFFFFF"/>
        </w:rPr>
        <w:t>arava</w:t>
      </w:r>
      <w:r w:rsidR="00FC5CF0">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w:t>
      </w:r>
    </w:p>
    <w:p w14:paraId="5D21F6EC" w14:textId="77777777" w:rsidR="00FC5CF0" w:rsidRDefault="00FC5CF0" w:rsidP="009B4D8D">
      <w:pPr>
        <w:spacing w:line="240" w:lineRule="auto"/>
        <w:ind w:left="1418"/>
        <w:rPr>
          <w:rFonts w:asciiTheme="minorBidi" w:hAnsiTheme="minorBidi" w:cstheme="minorBidi"/>
          <w:sz w:val="24"/>
          <w:szCs w:val="24"/>
          <w:shd w:val="clear" w:color="auto" w:fill="FFFFFF"/>
        </w:rPr>
      </w:pPr>
    </w:p>
    <w:p w14:paraId="6EB92FCF" w14:textId="710D4195" w:rsidR="009450AA" w:rsidRPr="007327CE" w:rsidRDefault="00C56686"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As we have already mentioned, there is a difficulty with the location of this </w:t>
      </w:r>
      <w:r w:rsidRPr="00FC5CF0">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It would seem that the natural place for </w:t>
      </w:r>
      <w:r w:rsidR="006B7E1D" w:rsidRPr="007327CE">
        <w:rPr>
          <w:rFonts w:asciiTheme="minorBidi" w:hAnsiTheme="minorBidi" w:cstheme="minorBidi"/>
          <w:sz w:val="24"/>
          <w:szCs w:val="24"/>
          <w:shd w:val="clear" w:color="auto" w:fill="FFFFFF"/>
        </w:rPr>
        <w:t xml:space="preserve">it </w:t>
      </w:r>
      <w:r w:rsidRPr="007327CE">
        <w:rPr>
          <w:rFonts w:asciiTheme="minorBidi" w:hAnsiTheme="minorBidi" w:cstheme="minorBidi"/>
          <w:sz w:val="24"/>
          <w:szCs w:val="24"/>
          <w:shd w:val="clear" w:color="auto" w:fill="FFFFFF"/>
        </w:rPr>
        <w:t xml:space="preserve">is after the </w:t>
      </w:r>
      <w:r w:rsidRPr="00FC5CF0">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dealing with the last species, the </w:t>
      </w:r>
      <w:r w:rsidRPr="007327CE">
        <w:rPr>
          <w:rFonts w:asciiTheme="minorBidi" w:hAnsiTheme="minorBidi" w:cstheme="minorBidi"/>
          <w:i/>
          <w:iCs/>
          <w:sz w:val="24"/>
          <w:szCs w:val="24"/>
          <w:shd w:val="clear" w:color="auto" w:fill="FFFFFF"/>
        </w:rPr>
        <w:t>etrog</w:t>
      </w:r>
      <w:r w:rsidR="001551D6">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or, alternatively before the </w:t>
      </w:r>
      <w:r w:rsidRPr="00FC5CF0">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dealing with the first species, the </w:t>
      </w:r>
      <w:r w:rsidRPr="007327CE">
        <w:rPr>
          <w:rFonts w:asciiTheme="minorBidi" w:hAnsiTheme="minorBidi" w:cstheme="minorBidi"/>
          <w:i/>
          <w:iCs/>
          <w:sz w:val="24"/>
          <w:szCs w:val="24"/>
          <w:shd w:val="clear" w:color="auto" w:fill="FFFFFF"/>
        </w:rPr>
        <w:t xml:space="preserve">lulav. </w:t>
      </w:r>
      <w:r w:rsidRPr="007327CE">
        <w:rPr>
          <w:rFonts w:asciiTheme="minorBidi" w:hAnsiTheme="minorBidi" w:cstheme="minorBidi"/>
          <w:sz w:val="24"/>
          <w:szCs w:val="24"/>
          <w:shd w:val="clear" w:color="auto" w:fill="FFFFFF"/>
        </w:rPr>
        <w:t xml:space="preserve">Instead, the </w:t>
      </w:r>
      <w:r w:rsidRPr="009B4D8D">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appears </w:t>
      </w:r>
      <w:r w:rsidR="009450AA" w:rsidRPr="007327CE">
        <w:rPr>
          <w:rFonts w:asciiTheme="minorBidi" w:hAnsiTheme="minorBidi" w:cstheme="minorBidi"/>
          <w:sz w:val="24"/>
          <w:szCs w:val="24"/>
          <w:shd w:val="clear" w:color="auto" w:fill="FFFFFF"/>
        </w:rPr>
        <w:t xml:space="preserve">precisely in the middle of the </w:t>
      </w:r>
      <w:r w:rsidRPr="007327CE">
        <w:rPr>
          <w:rFonts w:asciiTheme="minorBidi" w:hAnsiTheme="minorBidi" w:cstheme="minorBidi"/>
          <w:sz w:val="24"/>
          <w:szCs w:val="24"/>
          <w:shd w:val="clear" w:color="auto" w:fill="FFFFFF"/>
        </w:rPr>
        <w:t xml:space="preserve">laws dealing with the fitness of each of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between the </w:t>
      </w:r>
      <w:r w:rsidRPr="007327CE">
        <w:rPr>
          <w:rFonts w:asciiTheme="minorBidi" w:hAnsiTheme="minorBidi" w:cstheme="minorBidi"/>
          <w:i/>
          <w:iCs/>
          <w:sz w:val="24"/>
          <w:szCs w:val="24"/>
          <w:shd w:val="clear" w:color="auto" w:fill="FFFFFF"/>
        </w:rPr>
        <w:t>arava</w:t>
      </w:r>
      <w:r w:rsidRPr="007327CE">
        <w:rPr>
          <w:rFonts w:asciiTheme="minorBidi" w:hAnsiTheme="minorBidi" w:cstheme="minorBidi"/>
          <w:sz w:val="24"/>
          <w:szCs w:val="24"/>
          <w:shd w:val="clear" w:color="auto" w:fill="FFFFFF"/>
        </w:rPr>
        <w:t xml:space="preserve"> and the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It is not </w:t>
      </w:r>
      <w:r w:rsidR="006B7E1D" w:rsidRPr="007327CE">
        <w:rPr>
          <w:rFonts w:asciiTheme="minorBidi" w:hAnsiTheme="minorBidi" w:cstheme="minorBidi"/>
          <w:sz w:val="24"/>
          <w:szCs w:val="24"/>
          <w:shd w:val="clear" w:color="auto" w:fill="FFFFFF"/>
        </w:rPr>
        <w:t xml:space="preserve">at all </w:t>
      </w:r>
      <w:r w:rsidRPr="007327CE">
        <w:rPr>
          <w:rFonts w:asciiTheme="minorBidi" w:hAnsiTheme="minorBidi" w:cstheme="minorBidi"/>
          <w:sz w:val="24"/>
          <w:szCs w:val="24"/>
          <w:shd w:val="clear" w:color="auto" w:fill="FFFFFF"/>
        </w:rPr>
        <w:t xml:space="preserve">clear why the </w:t>
      </w:r>
      <w:r w:rsidR="00FC5CF0">
        <w:rPr>
          <w:rFonts w:asciiTheme="minorBidi" w:hAnsiTheme="minorBidi" w:cstheme="minorBidi"/>
          <w:sz w:val="24"/>
          <w:szCs w:val="24"/>
          <w:shd w:val="clear" w:color="auto" w:fill="FFFFFF"/>
        </w:rPr>
        <w:t>M</w:t>
      </w:r>
      <w:r w:rsidRPr="007327CE">
        <w:rPr>
          <w:rFonts w:asciiTheme="minorBidi" w:hAnsiTheme="minorBidi" w:cstheme="minorBidi"/>
          <w:sz w:val="24"/>
          <w:szCs w:val="24"/>
          <w:shd w:val="clear" w:color="auto" w:fill="FFFFFF"/>
        </w:rPr>
        <w:t>ishna cut</w:t>
      </w:r>
      <w:r w:rsidR="006B7E1D" w:rsidRPr="007327CE">
        <w:rPr>
          <w:rFonts w:asciiTheme="minorBidi" w:hAnsiTheme="minorBidi" w:cstheme="minorBidi"/>
          <w:sz w:val="24"/>
          <w:szCs w:val="24"/>
          <w:shd w:val="clear" w:color="auto" w:fill="FFFFFF"/>
        </w:rPr>
        <w:t>s</w:t>
      </w:r>
      <w:r w:rsidRPr="007327CE">
        <w:rPr>
          <w:rFonts w:asciiTheme="minorBidi" w:hAnsiTheme="minorBidi" w:cstheme="minorBidi"/>
          <w:sz w:val="24"/>
          <w:szCs w:val="24"/>
          <w:shd w:val="clear" w:color="auto" w:fill="FFFFFF"/>
        </w:rPr>
        <w:t xml:space="preserve"> off the sequence of </w:t>
      </w:r>
      <w:r w:rsidRPr="007327CE">
        <w:rPr>
          <w:rFonts w:asciiTheme="minorBidi" w:hAnsiTheme="minorBidi" w:cstheme="minorBidi"/>
          <w:i/>
          <w:iCs/>
          <w:sz w:val="24"/>
          <w:szCs w:val="24"/>
          <w:shd w:val="clear" w:color="auto" w:fill="FFFFFF"/>
        </w:rPr>
        <w:t>mishnayot</w:t>
      </w:r>
      <w:r w:rsidRPr="007327CE">
        <w:rPr>
          <w:rFonts w:asciiTheme="minorBidi" w:hAnsiTheme="minorBidi" w:cstheme="minorBidi"/>
          <w:sz w:val="24"/>
          <w:szCs w:val="24"/>
          <w:shd w:val="clear" w:color="auto" w:fill="FFFFFF"/>
        </w:rPr>
        <w:t xml:space="preserve"> in which all of the species are reviewed, and cho</w:t>
      </w:r>
      <w:r w:rsidR="006B7E1D" w:rsidRPr="007327CE">
        <w:rPr>
          <w:rFonts w:asciiTheme="minorBidi" w:hAnsiTheme="minorBidi" w:cstheme="minorBidi"/>
          <w:sz w:val="24"/>
          <w:szCs w:val="24"/>
          <w:shd w:val="clear" w:color="auto" w:fill="FFFFFF"/>
        </w:rPr>
        <w:t>o</w:t>
      </w:r>
      <w:r w:rsidRPr="007327CE">
        <w:rPr>
          <w:rFonts w:asciiTheme="minorBidi" w:hAnsiTheme="minorBidi" w:cstheme="minorBidi"/>
          <w:sz w:val="24"/>
          <w:szCs w:val="24"/>
          <w:shd w:val="clear" w:color="auto" w:fill="FFFFFF"/>
        </w:rPr>
        <w:t>se</w:t>
      </w:r>
      <w:r w:rsidR="006B7E1D" w:rsidRPr="007327CE">
        <w:rPr>
          <w:rFonts w:asciiTheme="minorBidi" w:hAnsiTheme="minorBidi" w:cstheme="minorBidi"/>
          <w:sz w:val="24"/>
          <w:szCs w:val="24"/>
          <w:shd w:val="clear" w:color="auto" w:fill="FFFFFF"/>
        </w:rPr>
        <w:t>s</w:t>
      </w:r>
      <w:r w:rsidRPr="007327CE">
        <w:rPr>
          <w:rFonts w:asciiTheme="minorBidi" w:hAnsiTheme="minorBidi" w:cstheme="minorBidi"/>
          <w:sz w:val="24"/>
          <w:szCs w:val="24"/>
          <w:shd w:val="clear" w:color="auto" w:fill="FFFFFF"/>
        </w:rPr>
        <w:t xml:space="preserve"> to insert within this sequence the </w:t>
      </w:r>
      <w:r w:rsidRPr="00FC5CF0">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dealing with the number of each species that must be taken. </w:t>
      </w:r>
    </w:p>
    <w:p w14:paraId="2123B0DA" w14:textId="77777777" w:rsidR="00C56686" w:rsidRPr="007327CE" w:rsidRDefault="00C56686" w:rsidP="009B4D8D">
      <w:pPr>
        <w:spacing w:line="240" w:lineRule="auto"/>
        <w:ind w:firstLine="720"/>
        <w:rPr>
          <w:rFonts w:asciiTheme="minorBidi" w:hAnsiTheme="minorBidi" w:cstheme="minorBidi"/>
          <w:sz w:val="24"/>
          <w:szCs w:val="24"/>
          <w:shd w:val="clear" w:color="auto" w:fill="FFFFFF"/>
        </w:rPr>
      </w:pPr>
    </w:p>
    <w:p w14:paraId="516C02F9" w14:textId="52559338" w:rsidR="009450AA" w:rsidRPr="007327CE" w:rsidRDefault="00C56686"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As with the first objection, the second unique phenomenon as well is reflected in the manner whereby </w:t>
      </w:r>
      <w:r w:rsidR="001551D6">
        <w:rPr>
          <w:rFonts w:asciiTheme="minorBidi" w:hAnsiTheme="minorBidi" w:cstheme="minorBidi"/>
          <w:sz w:val="24"/>
          <w:szCs w:val="24"/>
          <w:shd w:val="clear" w:color="auto" w:fill="FFFFFF"/>
        </w:rPr>
        <w:t>one</w:t>
      </w:r>
      <w:r w:rsidRPr="007327CE">
        <w:rPr>
          <w:rFonts w:asciiTheme="minorBidi" w:hAnsiTheme="minorBidi" w:cstheme="minorBidi"/>
          <w:sz w:val="24"/>
          <w:szCs w:val="24"/>
          <w:shd w:val="clear" w:color="auto" w:fill="FFFFFF"/>
        </w:rPr>
        <w:t xml:space="preserve"> take</w:t>
      </w:r>
      <w:r w:rsidR="001551D6">
        <w:rPr>
          <w:rFonts w:asciiTheme="minorBidi" w:hAnsiTheme="minorBidi" w:cstheme="minorBidi"/>
          <w:sz w:val="24"/>
          <w:szCs w:val="24"/>
          <w:shd w:val="clear" w:color="auto" w:fill="FFFFFF"/>
        </w:rPr>
        <w:t>s</w:t>
      </w:r>
      <w:r w:rsidRPr="007327CE">
        <w:rPr>
          <w:rFonts w:asciiTheme="minorBidi" w:hAnsiTheme="minorBidi" w:cstheme="minorBidi"/>
          <w:sz w:val="24"/>
          <w:szCs w:val="24"/>
          <w:shd w:val="clear" w:color="auto" w:fill="FFFFFF"/>
        </w:rPr>
        <w:t xml:space="preserve">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w:t>
      </w:r>
      <w:r w:rsidR="001551D6">
        <w:rPr>
          <w:rFonts w:asciiTheme="minorBidi" w:hAnsiTheme="minorBidi" w:cstheme="minorBidi"/>
          <w:sz w:val="24"/>
          <w:szCs w:val="24"/>
          <w:shd w:val="clear" w:color="auto" w:fill="FFFFFF"/>
        </w:rPr>
        <w:t xml:space="preserve"> One </w:t>
      </w:r>
      <w:r w:rsidRPr="007327CE">
        <w:rPr>
          <w:rFonts w:asciiTheme="minorBidi" w:hAnsiTheme="minorBidi" w:cstheme="minorBidi"/>
          <w:sz w:val="24"/>
          <w:szCs w:val="24"/>
          <w:shd w:val="clear" w:color="auto" w:fill="FFFFFF"/>
        </w:rPr>
        <w:t>do</w:t>
      </w:r>
      <w:r w:rsidR="001551D6">
        <w:rPr>
          <w:rFonts w:asciiTheme="minorBidi" w:hAnsiTheme="minorBidi" w:cstheme="minorBidi"/>
          <w:sz w:val="24"/>
          <w:szCs w:val="24"/>
          <w:shd w:val="clear" w:color="auto" w:fill="FFFFFF"/>
        </w:rPr>
        <w:t>es</w:t>
      </w:r>
      <w:r w:rsidRPr="007327CE">
        <w:rPr>
          <w:rFonts w:asciiTheme="minorBidi" w:hAnsiTheme="minorBidi" w:cstheme="minorBidi"/>
          <w:sz w:val="24"/>
          <w:szCs w:val="24"/>
          <w:shd w:val="clear" w:color="auto" w:fill="FFFFFF"/>
        </w:rPr>
        <w:t xml:space="preserve"> not take all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in one hand, but rather</w:t>
      </w:r>
      <w:r w:rsidR="001551D6">
        <w:rPr>
          <w:rFonts w:asciiTheme="minorBidi" w:hAnsiTheme="minorBidi" w:cstheme="minorBidi"/>
          <w:sz w:val="24"/>
          <w:szCs w:val="24"/>
          <w:shd w:val="clear" w:color="auto" w:fill="FFFFFF"/>
        </w:rPr>
        <w:t xml:space="preserve"> one</w:t>
      </w:r>
      <w:r w:rsidRPr="007327CE">
        <w:rPr>
          <w:rFonts w:asciiTheme="minorBidi" w:hAnsiTheme="minorBidi" w:cstheme="minorBidi"/>
          <w:sz w:val="24"/>
          <w:szCs w:val="24"/>
          <w:shd w:val="clear" w:color="auto" w:fill="FFFFFF"/>
        </w:rPr>
        <w:t xml:space="preserve"> bind</w:t>
      </w:r>
      <w:r w:rsidR="001551D6">
        <w:rPr>
          <w:rFonts w:asciiTheme="minorBidi" w:hAnsiTheme="minorBidi" w:cstheme="minorBidi"/>
          <w:sz w:val="24"/>
          <w:szCs w:val="24"/>
          <w:shd w:val="clear" w:color="auto" w:fill="FFFFFF"/>
        </w:rPr>
        <w:t>s</w:t>
      </w:r>
      <w:r w:rsidRPr="007327CE">
        <w:rPr>
          <w:rFonts w:asciiTheme="minorBidi" w:hAnsiTheme="minorBidi" w:cstheme="minorBidi"/>
          <w:sz w:val="24"/>
          <w:szCs w:val="24"/>
          <w:shd w:val="clear" w:color="auto" w:fill="FFFFFF"/>
        </w:rPr>
        <w:t xml:space="preserve"> t</w:t>
      </w:r>
      <w:r w:rsidR="004456CC" w:rsidRPr="007327CE">
        <w:rPr>
          <w:rFonts w:asciiTheme="minorBidi" w:hAnsiTheme="minorBidi" w:cstheme="minorBidi"/>
          <w:sz w:val="24"/>
          <w:szCs w:val="24"/>
          <w:shd w:val="clear" w:color="auto" w:fill="FFFFFF"/>
        </w:rPr>
        <w:t>ogether t</w:t>
      </w:r>
      <w:r w:rsidRPr="007327CE">
        <w:rPr>
          <w:rFonts w:asciiTheme="minorBidi" w:hAnsiTheme="minorBidi" w:cstheme="minorBidi"/>
          <w:sz w:val="24"/>
          <w:szCs w:val="24"/>
          <w:shd w:val="clear" w:color="auto" w:fill="FFFFFF"/>
        </w:rPr>
        <w:t xml:space="preserve">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the </w:t>
      </w:r>
      <w:r w:rsidRPr="007327CE">
        <w:rPr>
          <w:rFonts w:asciiTheme="minorBidi" w:hAnsiTheme="minorBidi" w:cstheme="minorBidi"/>
          <w:i/>
          <w:iCs/>
          <w:sz w:val="24"/>
          <w:szCs w:val="24"/>
          <w:shd w:val="clear" w:color="auto" w:fill="FFFFFF"/>
        </w:rPr>
        <w:t>hadas</w:t>
      </w:r>
      <w:r w:rsidR="00FC5CF0">
        <w:rPr>
          <w:rFonts w:asciiTheme="minorBidi" w:hAnsiTheme="minorBidi" w:cstheme="minorBidi"/>
          <w:i/>
          <w:iCs/>
          <w:sz w:val="24"/>
          <w:szCs w:val="24"/>
          <w:shd w:val="clear" w:color="auto" w:fill="FFFFFF"/>
        </w:rPr>
        <w:t>im</w:t>
      </w:r>
      <w:r w:rsidRPr="007327CE">
        <w:rPr>
          <w:rFonts w:asciiTheme="minorBidi" w:hAnsiTheme="minorBidi" w:cstheme="minorBidi"/>
          <w:sz w:val="24"/>
          <w:szCs w:val="24"/>
          <w:shd w:val="clear" w:color="auto" w:fill="FFFFFF"/>
        </w:rPr>
        <w:t xml:space="preserve"> and the </w:t>
      </w:r>
      <w:r w:rsidRPr="007327CE">
        <w:rPr>
          <w:rFonts w:asciiTheme="minorBidi" w:hAnsiTheme="minorBidi" w:cstheme="minorBidi"/>
          <w:i/>
          <w:iCs/>
          <w:sz w:val="24"/>
          <w:szCs w:val="24"/>
          <w:shd w:val="clear" w:color="auto" w:fill="FFFFFF"/>
        </w:rPr>
        <w:t>arav</w:t>
      </w:r>
      <w:r w:rsidR="00FC5CF0">
        <w:rPr>
          <w:rFonts w:asciiTheme="minorBidi" w:hAnsiTheme="minorBidi" w:cstheme="minorBidi"/>
          <w:i/>
          <w:iCs/>
          <w:sz w:val="24"/>
          <w:szCs w:val="24"/>
          <w:shd w:val="clear" w:color="auto" w:fill="FFFFFF"/>
        </w:rPr>
        <w:t>ot</w:t>
      </w:r>
      <w:r w:rsidRPr="007327CE">
        <w:rPr>
          <w:rFonts w:asciiTheme="minorBidi" w:hAnsiTheme="minorBidi" w:cstheme="minorBidi"/>
          <w:sz w:val="24"/>
          <w:szCs w:val="24"/>
          <w:shd w:val="clear" w:color="auto" w:fill="FFFFFF"/>
        </w:rPr>
        <w:t xml:space="preserve"> and take</w:t>
      </w:r>
      <w:r w:rsidR="001551D6">
        <w:rPr>
          <w:rFonts w:asciiTheme="minorBidi" w:hAnsiTheme="minorBidi" w:cstheme="minorBidi"/>
          <w:sz w:val="24"/>
          <w:szCs w:val="24"/>
          <w:shd w:val="clear" w:color="auto" w:fill="FFFFFF"/>
        </w:rPr>
        <w:t>s</w:t>
      </w:r>
      <w:r w:rsidRPr="007327CE">
        <w:rPr>
          <w:rFonts w:asciiTheme="minorBidi" w:hAnsiTheme="minorBidi" w:cstheme="minorBidi"/>
          <w:sz w:val="24"/>
          <w:szCs w:val="24"/>
          <w:shd w:val="clear" w:color="auto" w:fill="FFFFFF"/>
        </w:rPr>
        <w:t xml:space="preserve"> them in one hand</w:t>
      </w:r>
      <w:r w:rsidR="004456CC" w:rsidRPr="007327CE">
        <w:rPr>
          <w:rFonts w:asciiTheme="minorBidi" w:hAnsiTheme="minorBidi" w:cstheme="minorBidi"/>
          <w:sz w:val="24"/>
          <w:szCs w:val="24"/>
          <w:shd w:val="clear" w:color="auto" w:fill="FFFFFF"/>
        </w:rPr>
        <w:t xml:space="preserve">, </w:t>
      </w:r>
      <w:r w:rsidR="00FC5CF0">
        <w:rPr>
          <w:rFonts w:asciiTheme="minorBidi" w:hAnsiTheme="minorBidi" w:cstheme="minorBidi"/>
          <w:sz w:val="24"/>
          <w:szCs w:val="24"/>
          <w:shd w:val="clear" w:color="auto" w:fill="FFFFFF"/>
        </w:rPr>
        <w:t>while</w:t>
      </w:r>
      <w:r w:rsidR="004456CC" w:rsidRPr="007327CE">
        <w:rPr>
          <w:rFonts w:asciiTheme="minorBidi" w:hAnsiTheme="minorBidi" w:cstheme="minorBidi"/>
          <w:sz w:val="24"/>
          <w:szCs w:val="24"/>
          <w:shd w:val="clear" w:color="auto" w:fill="FFFFFF"/>
        </w:rPr>
        <w:t xml:space="preserve"> the </w:t>
      </w:r>
      <w:r w:rsidR="004456CC" w:rsidRPr="007327CE">
        <w:rPr>
          <w:rFonts w:asciiTheme="minorBidi" w:hAnsiTheme="minorBidi" w:cstheme="minorBidi"/>
          <w:i/>
          <w:iCs/>
          <w:sz w:val="24"/>
          <w:szCs w:val="24"/>
          <w:shd w:val="clear" w:color="auto" w:fill="FFFFFF"/>
        </w:rPr>
        <w:t xml:space="preserve">etrog </w:t>
      </w:r>
      <w:r w:rsidR="001551D6">
        <w:rPr>
          <w:rFonts w:asciiTheme="minorBidi" w:hAnsiTheme="minorBidi" w:cstheme="minorBidi"/>
          <w:sz w:val="24"/>
          <w:szCs w:val="24"/>
          <w:shd w:val="clear" w:color="auto" w:fill="FFFFFF"/>
        </w:rPr>
        <w:t>is</w:t>
      </w:r>
      <w:r w:rsidR="004456CC" w:rsidRPr="007327CE">
        <w:rPr>
          <w:rFonts w:asciiTheme="minorBidi" w:hAnsiTheme="minorBidi" w:cstheme="minorBidi"/>
          <w:sz w:val="24"/>
          <w:szCs w:val="24"/>
          <w:shd w:val="clear" w:color="auto" w:fill="FFFFFF"/>
        </w:rPr>
        <w:t xml:space="preserve"> take</w:t>
      </w:r>
      <w:r w:rsidR="001551D6">
        <w:rPr>
          <w:rFonts w:asciiTheme="minorBidi" w:hAnsiTheme="minorBidi" w:cstheme="minorBidi"/>
          <w:sz w:val="24"/>
          <w:szCs w:val="24"/>
          <w:shd w:val="clear" w:color="auto" w:fill="FFFFFF"/>
        </w:rPr>
        <w:t>n</w:t>
      </w:r>
      <w:r w:rsidR="004456CC" w:rsidRPr="007327CE">
        <w:rPr>
          <w:rFonts w:asciiTheme="minorBidi" w:hAnsiTheme="minorBidi" w:cstheme="minorBidi"/>
          <w:sz w:val="24"/>
          <w:szCs w:val="24"/>
          <w:shd w:val="clear" w:color="auto" w:fill="FFFFFF"/>
        </w:rPr>
        <w:t xml:space="preserve"> in the other hand (</w:t>
      </w:r>
      <w:r w:rsidR="004456CC" w:rsidRPr="007327CE">
        <w:rPr>
          <w:rFonts w:asciiTheme="minorBidi" w:hAnsiTheme="minorBidi" w:cstheme="minorBidi"/>
          <w:i/>
          <w:iCs/>
          <w:sz w:val="24"/>
          <w:szCs w:val="24"/>
          <w:shd w:val="clear" w:color="auto" w:fill="FFFFFF"/>
        </w:rPr>
        <w:t>Shulchan Arukh</w:t>
      </w:r>
      <w:r w:rsidR="004456CC" w:rsidRPr="007327CE">
        <w:rPr>
          <w:rFonts w:asciiTheme="minorBidi" w:hAnsiTheme="minorBidi" w:cstheme="minorBidi"/>
          <w:sz w:val="24"/>
          <w:szCs w:val="24"/>
          <w:shd w:val="clear" w:color="auto" w:fill="FFFFFF"/>
        </w:rPr>
        <w:t xml:space="preserve">, ibid.). The </w:t>
      </w:r>
      <w:r w:rsidR="00FC5CF0">
        <w:rPr>
          <w:rFonts w:asciiTheme="minorBidi" w:hAnsiTheme="minorBidi" w:cstheme="minorBidi"/>
          <w:sz w:val="24"/>
          <w:szCs w:val="24"/>
          <w:shd w:val="clear" w:color="auto" w:fill="FFFFFF"/>
        </w:rPr>
        <w:t>M</w:t>
      </w:r>
      <w:r w:rsidR="004456CC" w:rsidRPr="007327CE">
        <w:rPr>
          <w:rFonts w:asciiTheme="minorBidi" w:hAnsiTheme="minorBidi" w:cstheme="minorBidi"/>
          <w:sz w:val="24"/>
          <w:szCs w:val="24"/>
          <w:shd w:val="clear" w:color="auto" w:fill="FFFFFF"/>
        </w:rPr>
        <w:t xml:space="preserve">ishna is built precisely in the manner in which the </w:t>
      </w:r>
      <w:r w:rsidR="004456CC" w:rsidRPr="009B4D8D">
        <w:rPr>
          <w:rFonts w:asciiTheme="minorBidi" w:hAnsiTheme="minorBidi" w:cstheme="minorBidi"/>
          <w:sz w:val="24"/>
          <w:szCs w:val="24"/>
          <w:shd w:val="clear" w:color="auto" w:fill="FFFFFF"/>
        </w:rPr>
        <w:t>mitzva</w:t>
      </w:r>
      <w:r w:rsidR="004456CC" w:rsidRPr="007327CE">
        <w:rPr>
          <w:rFonts w:asciiTheme="minorBidi" w:hAnsiTheme="minorBidi" w:cstheme="minorBidi"/>
          <w:i/>
          <w:iCs/>
          <w:sz w:val="24"/>
          <w:szCs w:val="24"/>
          <w:shd w:val="clear" w:color="auto" w:fill="FFFFFF"/>
        </w:rPr>
        <w:t xml:space="preserve"> </w:t>
      </w:r>
      <w:r w:rsidR="004456CC" w:rsidRPr="007327CE">
        <w:rPr>
          <w:rFonts w:asciiTheme="minorBidi" w:hAnsiTheme="minorBidi" w:cstheme="minorBidi"/>
          <w:sz w:val="24"/>
          <w:szCs w:val="24"/>
          <w:shd w:val="clear" w:color="auto" w:fill="FFFFFF"/>
        </w:rPr>
        <w:t xml:space="preserve">is fulfilled: The </w:t>
      </w:r>
      <w:r w:rsidR="004456CC" w:rsidRPr="007327CE">
        <w:rPr>
          <w:rFonts w:asciiTheme="minorBidi" w:hAnsiTheme="minorBidi" w:cstheme="minorBidi"/>
          <w:i/>
          <w:iCs/>
          <w:sz w:val="24"/>
          <w:szCs w:val="24"/>
          <w:shd w:val="clear" w:color="auto" w:fill="FFFFFF"/>
        </w:rPr>
        <w:t xml:space="preserve">mishnayot </w:t>
      </w:r>
      <w:r w:rsidR="004456CC" w:rsidRPr="007327CE">
        <w:rPr>
          <w:rFonts w:asciiTheme="minorBidi" w:hAnsiTheme="minorBidi" w:cstheme="minorBidi"/>
          <w:sz w:val="24"/>
          <w:szCs w:val="24"/>
          <w:shd w:val="clear" w:color="auto" w:fill="FFFFFF"/>
        </w:rPr>
        <w:t xml:space="preserve">dealing with the </w:t>
      </w:r>
      <w:r w:rsidR="004456CC" w:rsidRPr="007327CE">
        <w:rPr>
          <w:rFonts w:asciiTheme="minorBidi" w:hAnsiTheme="minorBidi" w:cstheme="minorBidi"/>
          <w:i/>
          <w:iCs/>
          <w:sz w:val="24"/>
          <w:szCs w:val="24"/>
          <w:shd w:val="clear" w:color="auto" w:fill="FFFFFF"/>
        </w:rPr>
        <w:t>lulav</w:t>
      </w:r>
      <w:r w:rsidR="004456CC" w:rsidRPr="007327CE">
        <w:rPr>
          <w:rFonts w:asciiTheme="minorBidi" w:hAnsiTheme="minorBidi" w:cstheme="minorBidi"/>
          <w:sz w:val="24"/>
          <w:szCs w:val="24"/>
          <w:shd w:val="clear" w:color="auto" w:fill="FFFFFF"/>
        </w:rPr>
        <w:t xml:space="preserve">, the </w:t>
      </w:r>
      <w:r w:rsidR="004456CC" w:rsidRPr="007327CE">
        <w:rPr>
          <w:rFonts w:asciiTheme="minorBidi" w:hAnsiTheme="minorBidi" w:cstheme="minorBidi"/>
          <w:i/>
          <w:iCs/>
          <w:sz w:val="24"/>
          <w:szCs w:val="24"/>
          <w:shd w:val="clear" w:color="auto" w:fill="FFFFFF"/>
        </w:rPr>
        <w:t>hadas</w:t>
      </w:r>
      <w:r w:rsidR="004456CC" w:rsidRPr="007327CE">
        <w:rPr>
          <w:rFonts w:asciiTheme="minorBidi" w:hAnsiTheme="minorBidi" w:cstheme="minorBidi"/>
          <w:sz w:val="24"/>
          <w:szCs w:val="24"/>
          <w:shd w:val="clear" w:color="auto" w:fill="FFFFFF"/>
        </w:rPr>
        <w:t xml:space="preserve">, and the </w:t>
      </w:r>
      <w:r w:rsidR="004456CC" w:rsidRPr="007327CE">
        <w:rPr>
          <w:rFonts w:asciiTheme="minorBidi" w:hAnsiTheme="minorBidi" w:cstheme="minorBidi"/>
          <w:i/>
          <w:iCs/>
          <w:sz w:val="24"/>
          <w:szCs w:val="24"/>
          <w:shd w:val="clear" w:color="auto" w:fill="FFFFFF"/>
        </w:rPr>
        <w:t>arava</w:t>
      </w:r>
      <w:r w:rsidR="004456CC" w:rsidRPr="007327CE">
        <w:rPr>
          <w:rFonts w:asciiTheme="minorBidi" w:hAnsiTheme="minorBidi" w:cstheme="minorBidi"/>
          <w:sz w:val="24"/>
          <w:szCs w:val="24"/>
          <w:shd w:val="clear" w:color="auto" w:fill="FFFFFF"/>
        </w:rPr>
        <w:t xml:space="preserve"> are grouped together, </w:t>
      </w:r>
      <w:r w:rsidR="00FC5CF0">
        <w:rPr>
          <w:rFonts w:asciiTheme="minorBidi" w:hAnsiTheme="minorBidi" w:cstheme="minorBidi"/>
          <w:sz w:val="24"/>
          <w:szCs w:val="24"/>
          <w:shd w:val="clear" w:color="auto" w:fill="FFFFFF"/>
        </w:rPr>
        <w:t xml:space="preserve">while </w:t>
      </w:r>
      <w:r w:rsidR="004456CC" w:rsidRPr="007327CE">
        <w:rPr>
          <w:rFonts w:asciiTheme="minorBidi" w:hAnsiTheme="minorBidi" w:cstheme="minorBidi"/>
          <w:sz w:val="24"/>
          <w:szCs w:val="24"/>
          <w:shd w:val="clear" w:color="auto" w:fill="FFFFFF"/>
        </w:rPr>
        <w:t xml:space="preserve">the </w:t>
      </w:r>
      <w:r w:rsidR="004456CC" w:rsidRPr="007327CE">
        <w:rPr>
          <w:rFonts w:asciiTheme="minorBidi" w:hAnsiTheme="minorBidi" w:cstheme="minorBidi"/>
          <w:i/>
          <w:iCs/>
          <w:sz w:val="24"/>
          <w:szCs w:val="24"/>
          <w:shd w:val="clear" w:color="auto" w:fill="FFFFFF"/>
        </w:rPr>
        <w:t xml:space="preserve">mishna </w:t>
      </w:r>
      <w:r w:rsidR="004456CC" w:rsidRPr="007327CE">
        <w:rPr>
          <w:rFonts w:asciiTheme="minorBidi" w:hAnsiTheme="minorBidi" w:cstheme="minorBidi"/>
          <w:sz w:val="24"/>
          <w:szCs w:val="24"/>
          <w:shd w:val="clear" w:color="auto" w:fill="FFFFFF"/>
        </w:rPr>
        <w:t xml:space="preserve">dealing with the </w:t>
      </w:r>
      <w:r w:rsidR="004456CC" w:rsidRPr="007327CE">
        <w:rPr>
          <w:rFonts w:asciiTheme="minorBidi" w:hAnsiTheme="minorBidi" w:cstheme="minorBidi"/>
          <w:i/>
          <w:iCs/>
          <w:sz w:val="24"/>
          <w:szCs w:val="24"/>
          <w:shd w:val="clear" w:color="auto" w:fill="FFFFFF"/>
        </w:rPr>
        <w:t>etrog</w:t>
      </w:r>
      <w:r w:rsidR="004456CC" w:rsidRPr="007327CE">
        <w:rPr>
          <w:rFonts w:asciiTheme="minorBidi" w:hAnsiTheme="minorBidi" w:cstheme="minorBidi"/>
          <w:i/>
          <w:iCs/>
          <w:sz w:val="24"/>
          <w:szCs w:val="24"/>
          <w:shd w:val="clear" w:color="auto" w:fill="FFFFFF"/>
          <w:rtl/>
        </w:rPr>
        <w:t xml:space="preserve"> </w:t>
      </w:r>
      <w:r w:rsidR="004456CC" w:rsidRPr="007327CE">
        <w:rPr>
          <w:rFonts w:asciiTheme="minorBidi" w:hAnsiTheme="minorBidi" w:cstheme="minorBidi"/>
          <w:sz w:val="24"/>
          <w:szCs w:val="24"/>
          <w:shd w:val="clear" w:color="auto" w:fill="FFFFFF"/>
        </w:rPr>
        <w:t>stands apart</w:t>
      </w:r>
      <w:r w:rsidR="006B7E1D" w:rsidRPr="007327CE">
        <w:rPr>
          <w:rFonts w:asciiTheme="minorBidi" w:hAnsiTheme="minorBidi" w:cstheme="minorBidi"/>
          <w:sz w:val="24"/>
          <w:szCs w:val="24"/>
          <w:shd w:val="clear" w:color="auto" w:fill="FFFFFF"/>
        </w:rPr>
        <w:t>.</w:t>
      </w:r>
      <w:r w:rsidR="004456CC" w:rsidRPr="007327CE">
        <w:rPr>
          <w:rFonts w:asciiTheme="minorBidi" w:hAnsiTheme="minorBidi" w:cstheme="minorBidi"/>
          <w:sz w:val="24"/>
          <w:szCs w:val="24"/>
          <w:shd w:val="clear" w:color="auto" w:fill="FFFFFF"/>
        </w:rPr>
        <w:t xml:space="preserve"> The separation between them is made by way of the </w:t>
      </w:r>
      <w:r w:rsidR="004456CC" w:rsidRPr="00FC5CF0">
        <w:rPr>
          <w:rFonts w:asciiTheme="minorBidi" w:hAnsiTheme="minorBidi" w:cstheme="minorBidi"/>
          <w:i/>
          <w:iCs/>
          <w:sz w:val="24"/>
          <w:szCs w:val="24"/>
          <w:shd w:val="clear" w:color="auto" w:fill="FFFFFF"/>
        </w:rPr>
        <w:t>mishna</w:t>
      </w:r>
      <w:r w:rsidR="004456CC" w:rsidRPr="007327CE">
        <w:rPr>
          <w:rFonts w:asciiTheme="minorBidi" w:hAnsiTheme="minorBidi" w:cstheme="minorBidi"/>
          <w:sz w:val="24"/>
          <w:szCs w:val="24"/>
          <w:shd w:val="clear" w:color="auto" w:fill="FFFFFF"/>
        </w:rPr>
        <w:t xml:space="preserve"> dealing with the number that must be taken of each species. </w:t>
      </w:r>
    </w:p>
    <w:p w14:paraId="63DB105A" w14:textId="77777777" w:rsidR="004456CC" w:rsidRPr="007327CE" w:rsidRDefault="004456CC" w:rsidP="009B4D8D">
      <w:pPr>
        <w:spacing w:line="240" w:lineRule="auto"/>
        <w:ind w:firstLine="720"/>
        <w:rPr>
          <w:rFonts w:asciiTheme="minorBidi" w:hAnsiTheme="minorBidi" w:cstheme="minorBidi"/>
          <w:sz w:val="24"/>
          <w:szCs w:val="24"/>
          <w:shd w:val="clear" w:color="auto" w:fill="FFFFFF"/>
        </w:rPr>
      </w:pPr>
    </w:p>
    <w:p w14:paraId="633AC77C" w14:textId="004B080D" w:rsidR="00FC5CF0" w:rsidRDefault="006B7E1D"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It may be</w:t>
      </w:r>
      <w:r w:rsidR="009450AA" w:rsidRPr="007327CE">
        <w:rPr>
          <w:rFonts w:asciiTheme="minorBidi" w:hAnsiTheme="minorBidi" w:cstheme="minorBidi"/>
          <w:sz w:val="24"/>
          <w:szCs w:val="24"/>
          <w:shd w:val="clear" w:color="auto" w:fill="FFFFFF"/>
        </w:rPr>
        <w:t xml:space="preserve"> add</w:t>
      </w:r>
      <w:r w:rsidRPr="007327CE">
        <w:rPr>
          <w:rFonts w:asciiTheme="minorBidi" w:hAnsiTheme="minorBidi" w:cstheme="minorBidi"/>
          <w:sz w:val="24"/>
          <w:szCs w:val="24"/>
          <w:shd w:val="clear" w:color="auto" w:fill="FFFFFF"/>
        </w:rPr>
        <w:t>ed</w:t>
      </w:r>
      <w:r w:rsidR="009450AA" w:rsidRPr="007327CE">
        <w:rPr>
          <w:rFonts w:asciiTheme="minorBidi" w:hAnsiTheme="minorBidi" w:cstheme="minorBidi"/>
          <w:sz w:val="24"/>
          <w:szCs w:val="24"/>
          <w:shd w:val="clear" w:color="auto" w:fill="FFFFFF"/>
        </w:rPr>
        <w:t xml:space="preserve"> that the source</w:t>
      </w:r>
      <w:r w:rsidR="004456CC" w:rsidRPr="007327CE">
        <w:rPr>
          <w:rFonts w:asciiTheme="minorBidi" w:hAnsiTheme="minorBidi" w:cstheme="minorBidi"/>
          <w:sz w:val="24"/>
          <w:szCs w:val="24"/>
          <w:shd w:val="clear" w:color="auto" w:fill="FFFFFF"/>
        </w:rPr>
        <w:t xml:space="preserve"> for</w:t>
      </w:r>
      <w:r w:rsidR="009450AA" w:rsidRPr="007327CE">
        <w:rPr>
          <w:rFonts w:asciiTheme="minorBidi" w:hAnsiTheme="minorBidi" w:cstheme="minorBidi"/>
          <w:sz w:val="24"/>
          <w:szCs w:val="24"/>
          <w:shd w:val="clear" w:color="auto" w:fill="FFFFFF"/>
        </w:rPr>
        <w:t xml:space="preserve"> the separation between the </w:t>
      </w:r>
      <w:r w:rsidR="004456CC" w:rsidRPr="007327CE">
        <w:rPr>
          <w:rFonts w:asciiTheme="minorBidi" w:hAnsiTheme="minorBidi" w:cstheme="minorBidi"/>
          <w:i/>
          <w:iCs/>
          <w:sz w:val="24"/>
          <w:szCs w:val="24"/>
          <w:shd w:val="clear" w:color="auto" w:fill="FFFFFF"/>
        </w:rPr>
        <w:t>etrog</w:t>
      </w:r>
      <w:r w:rsidR="009450AA" w:rsidRPr="007327CE">
        <w:rPr>
          <w:rFonts w:asciiTheme="minorBidi" w:hAnsiTheme="minorBidi" w:cstheme="minorBidi"/>
          <w:sz w:val="24"/>
          <w:szCs w:val="24"/>
          <w:shd w:val="clear" w:color="auto" w:fill="FFFFFF"/>
        </w:rPr>
        <w:t xml:space="preserve"> and the</w:t>
      </w:r>
      <w:r w:rsidR="004456CC" w:rsidRPr="007327CE">
        <w:rPr>
          <w:rFonts w:asciiTheme="minorBidi" w:hAnsiTheme="minorBidi" w:cstheme="minorBidi"/>
          <w:sz w:val="24"/>
          <w:szCs w:val="24"/>
          <w:shd w:val="clear" w:color="auto" w:fill="FFFFFF"/>
        </w:rPr>
        <w:t xml:space="preserve"> other three species is found already in the Torah itself. The wording of the verse is as follows: "A</w:t>
      </w:r>
      <w:r w:rsidR="004456CC" w:rsidRPr="007327CE">
        <w:rPr>
          <w:rFonts w:asciiTheme="minorBidi" w:hAnsiTheme="minorBidi" w:cstheme="minorBidi"/>
          <w:color w:val="000000"/>
          <w:sz w:val="24"/>
          <w:szCs w:val="24"/>
          <w:shd w:val="clear" w:color="auto" w:fill="FFFFFF"/>
        </w:rPr>
        <w:t xml:space="preserve">nd you shall take you on the first day </w:t>
      </w:r>
      <w:r w:rsidR="008613CF">
        <w:rPr>
          <w:rFonts w:asciiTheme="minorBidi" w:hAnsiTheme="minorBidi" w:cstheme="minorBidi"/>
          <w:color w:val="000000"/>
          <w:sz w:val="24"/>
          <w:szCs w:val="24"/>
          <w:shd w:val="clear" w:color="auto" w:fill="FFFFFF"/>
        </w:rPr>
        <w:t>fruit of a goodly</w:t>
      </w:r>
      <w:r w:rsidR="004456CC" w:rsidRPr="007327CE">
        <w:rPr>
          <w:rFonts w:asciiTheme="minorBidi" w:hAnsiTheme="minorBidi" w:cstheme="minorBidi"/>
          <w:color w:val="000000"/>
          <w:sz w:val="24"/>
          <w:szCs w:val="24"/>
          <w:shd w:val="clear" w:color="auto" w:fill="FFFFFF"/>
        </w:rPr>
        <w:t xml:space="preserve"> tree, branches of palm-trees, </w:t>
      </w:r>
      <w:r w:rsidR="004456CC" w:rsidRPr="007327CE">
        <w:rPr>
          <w:rFonts w:asciiTheme="minorBidi" w:hAnsiTheme="minorBidi" w:cstheme="minorBidi"/>
          <w:b/>
          <w:bCs/>
          <w:color w:val="000000"/>
          <w:sz w:val="24"/>
          <w:szCs w:val="24"/>
          <w:shd w:val="clear" w:color="auto" w:fill="FFFFFF"/>
        </w:rPr>
        <w:t>and</w:t>
      </w:r>
      <w:r w:rsidR="004456CC" w:rsidRPr="007327CE">
        <w:rPr>
          <w:rFonts w:asciiTheme="minorBidi" w:hAnsiTheme="minorBidi" w:cstheme="minorBidi"/>
          <w:color w:val="000000"/>
          <w:sz w:val="24"/>
          <w:szCs w:val="24"/>
          <w:shd w:val="clear" w:color="auto" w:fill="FFFFFF"/>
        </w:rPr>
        <w:t xml:space="preserve"> </w:t>
      </w:r>
      <w:r w:rsidRPr="007327CE">
        <w:rPr>
          <w:rFonts w:asciiTheme="minorBidi" w:hAnsiTheme="minorBidi" w:cstheme="minorBidi"/>
          <w:color w:val="000000"/>
          <w:sz w:val="24"/>
          <w:szCs w:val="24"/>
          <w:shd w:val="clear" w:color="auto" w:fill="FFFFFF"/>
        </w:rPr>
        <w:t>[c</w:t>
      </w:r>
      <w:r w:rsidR="008613CF">
        <w:rPr>
          <w:rFonts w:asciiTheme="minorBidi" w:hAnsiTheme="minorBidi" w:cstheme="minorBidi"/>
          <w:color w:val="000000"/>
          <w:sz w:val="24"/>
          <w:szCs w:val="24"/>
          <w:shd w:val="clear" w:color="auto" w:fill="FFFFFF"/>
        </w:rPr>
        <w:t>onjunc</w:t>
      </w:r>
      <w:r w:rsidRPr="007327CE">
        <w:rPr>
          <w:rFonts w:asciiTheme="minorBidi" w:hAnsiTheme="minorBidi" w:cstheme="minorBidi"/>
          <w:color w:val="000000"/>
          <w:sz w:val="24"/>
          <w:szCs w:val="24"/>
          <w:shd w:val="clear" w:color="auto" w:fill="FFFFFF"/>
        </w:rPr>
        <w:t xml:space="preserve">tive </w:t>
      </w:r>
      <w:r w:rsidRPr="007327CE">
        <w:rPr>
          <w:rFonts w:asciiTheme="minorBidi" w:hAnsiTheme="minorBidi" w:cstheme="minorBidi"/>
          <w:i/>
          <w:iCs/>
          <w:color w:val="000000"/>
          <w:sz w:val="24"/>
          <w:szCs w:val="24"/>
          <w:shd w:val="clear" w:color="auto" w:fill="FFFFFF"/>
        </w:rPr>
        <w:t>vav</w:t>
      </w:r>
      <w:r w:rsidRPr="007327CE">
        <w:rPr>
          <w:rFonts w:asciiTheme="minorBidi" w:hAnsiTheme="minorBidi" w:cstheme="minorBidi"/>
          <w:color w:val="000000"/>
          <w:sz w:val="24"/>
          <w:szCs w:val="24"/>
          <w:shd w:val="clear" w:color="auto" w:fill="FFFFFF"/>
        </w:rPr>
        <w:t>]</w:t>
      </w:r>
      <w:r w:rsidRPr="007327CE">
        <w:rPr>
          <w:rFonts w:asciiTheme="minorBidi" w:hAnsiTheme="minorBidi" w:cstheme="minorBidi"/>
          <w:i/>
          <w:iCs/>
          <w:color w:val="000000"/>
          <w:sz w:val="24"/>
          <w:szCs w:val="24"/>
          <w:shd w:val="clear" w:color="auto" w:fill="FFFFFF"/>
        </w:rPr>
        <w:t xml:space="preserve"> </w:t>
      </w:r>
      <w:r w:rsidR="008613CF">
        <w:rPr>
          <w:rFonts w:asciiTheme="minorBidi" w:hAnsiTheme="minorBidi" w:cstheme="minorBidi"/>
          <w:color w:val="000000"/>
          <w:sz w:val="24"/>
          <w:szCs w:val="24"/>
          <w:shd w:val="clear" w:color="auto" w:fill="FFFFFF"/>
        </w:rPr>
        <w:t>a bough</w:t>
      </w:r>
      <w:r w:rsidR="004456CC" w:rsidRPr="007327CE">
        <w:rPr>
          <w:rFonts w:asciiTheme="minorBidi" w:hAnsiTheme="minorBidi" w:cstheme="minorBidi"/>
          <w:color w:val="000000"/>
          <w:sz w:val="24"/>
          <w:szCs w:val="24"/>
          <w:shd w:val="clear" w:color="auto" w:fill="FFFFFF"/>
        </w:rPr>
        <w:t xml:space="preserve"> of thick trees, </w:t>
      </w:r>
      <w:r w:rsidR="004456CC" w:rsidRPr="007327CE">
        <w:rPr>
          <w:rFonts w:asciiTheme="minorBidi" w:hAnsiTheme="minorBidi" w:cstheme="minorBidi"/>
          <w:b/>
          <w:bCs/>
          <w:color w:val="000000"/>
          <w:sz w:val="24"/>
          <w:szCs w:val="24"/>
          <w:shd w:val="clear" w:color="auto" w:fill="FFFFFF"/>
        </w:rPr>
        <w:t>and</w:t>
      </w:r>
      <w:r w:rsidR="004456CC" w:rsidRPr="007327CE">
        <w:rPr>
          <w:rFonts w:asciiTheme="minorBidi" w:hAnsiTheme="minorBidi" w:cstheme="minorBidi"/>
          <w:color w:val="000000"/>
          <w:sz w:val="24"/>
          <w:szCs w:val="24"/>
          <w:shd w:val="clear" w:color="auto" w:fill="FFFFFF"/>
        </w:rPr>
        <w:t xml:space="preserve"> </w:t>
      </w:r>
      <w:r w:rsidRPr="007327CE">
        <w:rPr>
          <w:rFonts w:asciiTheme="minorBidi" w:hAnsiTheme="minorBidi" w:cstheme="minorBidi"/>
          <w:color w:val="000000"/>
          <w:sz w:val="24"/>
          <w:szCs w:val="24"/>
          <w:shd w:val="clear" w:color="auto" w:fill="FFFFFF"/>
        </w:rPr>
        <w:t>[co</w:t>
      </w:r>
      <w:r w:rsidR="008613CF">
        <w:rPr>
          <w:rFonts w:asciiTheme="minorBidi" w:hAnsiTheme="minorBidi" w:cstheme="minorBidi"/>
          <w:color w:val="000000"/>
          <w:sz w:val="24"/>
          <w:szCs w:val="24"/>
          <w:shd w:val="clear" w:color="auto" w:fill="FFFFFF"/>
        </w:rPr>
        <w:t>njunc</w:t>
      </w:r>
      <w:r w:rsidRPr="007327CE">
        <w:rPr>
          <w:rFonts w:asciiTheme="minorBidi" w:hAnsiTheme="minorBidi" w:cstheme="minorBidi"/>
          <w:color w:val="000000"/>
          <w:sz w:val="24"/>
          <w:szCs w:val="24"/>
          <w:shd w:val="clear" w:color="auto" w:fill="FFFFFF"/>
        </w:rPr>
        <w:t xml:space="preserve">tive </w:t>
      </w:r>
      <w:r w:rsidRPr="007327CE">
        <w:rPr>
          <w:rFonts w:asciiTheme="minorBidi" w:hAnsiTheme="minorBidi" w:cstheme="minorBidi"/>
          <w:i/>
          <w:iCs/>
          <w:color w:val="000000"/>
          <w:sz w:val="24"/>
          <w:szCs w:val="24"/>
          <w:shd w:val="clear" w:color="auto" w:fill="FFFFFF"/>
        </w:rPr>
        <w:t>vav</w:t>
      </w:r>
      <w:r w:rsidRPr="007327CE">
        <w:rPr>
          <w:rFonts w:asciiTheme="minorBidi" w:hAnsiTheme="minorBidi" w:cstheme="minorBidi"/>
          <w:color w:val="000000"/>
          <w:sz w:val="24"/>
          <w:szCs w:val="24"/>
          <w:shd w:val="clear" w:color="auto" w:fill="FFFFFF"/>
        </w:rPr>
        <w:t>]</w:t>
      </w:r>
      <w:r w:rsidRPr="007327CE">
        <w:rPr>
          <w:rFonts w:asciiTheme="minorBidi" w:hAnsiTheme="minorBidi" w:cstheme="minorBidi"/>
          <w:i/>
          <w:iCs/>
          <w:color w:val="000000"/>
          <w:sz w:val="24"/>
          <w:szCs w:val="24"/>
          <w:shd w:val="clear" w:color="auto" w:fill="FFFFFF"/>
        </w:rPr>
        <w:t xml:space="preserve"> </w:t>
      </w:r>
      <w:r w:rsidR="004456CC" w:rsidRPr="007327CE">
        <w:rPr>
          <w:rFonts w:asciiTheme="minorBidi" w:hAnsiTheme="minorBidi" w:cstheme="minorBidi"/>
          <w:color w:val="000000"/>
          <w:sz w:val="24"/>
          <w:szCs w:val="24"/>
          <w:shd w:val="clear" w:color="auto" w:fill="FFFFFF"/>
        </w:rPr>
        <w:t xml:space="preserve">willows of </w:t>
      </w:r>
      <w:r w:rsidR="008613CF">
        <w:rPr>
          <w:rFonts w:asciiTheme="minorBidi" w:hAnsiTheme="minorBidi" w:cstheme="minorBidi"/>
          <w:color w:val="000000"/>
          <w:sz w:val="24"/>
          <w:szCs w:val="24"/>
          <w:shd w:val="clear" w:color="auto" w:fill="FFFFFF"/>
        </w:rPr>
        <w:t>a brook</w:t>
      </w:r>
      <w:r w:rsidR="004456CC" w:rsidRPr="007327CE">
        <w:rPr>
          <w:rFonts w:asciiTheme="minorBidi" w:hAnsiTheme="minorBidi" w:cstheme="minorBidi"/>
          <w:sz w:val="24"/>
          <w:szCs w:val="24"/>
          <w:shd w:val="clear" w:color="auto" w:fill="FFFFFF"/>
        </w:rPr>
        <w:t>..." (</w:t>
      </w:r>
      <w:r w:rsidR="004456CC" w:rsidRPr="007327CE">
        <w:rPr>
          <w:rFonts w:asciiTheme="minorBidi" w:hAnsiTheme="minorBidi" w:cstheme="minorBidi"/>
          <w:i/>
          <w:iCs/>
          <w:sz w:val="24"/>
          <w:szCs w:val="24"/>
          <w:shd w:val="clear" w:color="auto" w:fill="FFFFFF"/>
        </w:rPr>
        <w:t xml:space="preserve">Vayikra </w:t>
      </w:r>
      <w:r w:rsidR="004456CC" w:rsidRPr="007327CE">
        <w:rPr>
          <w:rFonts w:asciiTheme="minorBidi" w:hAnsiTheme="minorBidi" w:cstheme="minorBidi"/>
          <w:sz w:val="24"/>
          <w:szCs w:val="24"/>
          <w:shd w:val="clear" w:color="auto" w:fill="FFFFFF"/>
        </w:rPr>
        <w:t>23:40).</w:t>
      </w:r>
      <w:r w:rsidR="00E62B18">
        <w:rPr>
          <w:rFonts w:asciiTheme="minorBidi" w:hAnsiTheme="minorBidi" w:cstheme="minorBidi"/>
          <w:sz w:val="24"/>
          <w:szCs w:val="24"/>
          <w:shd w:val="clear" w:color="auto" w:fill="FFFFFF"/>
        </w:rPr>
        <w:t xml:space="preserve"> </w:t>
      </w:r>
      <w:r w:rsidR="008613CF">
        <w:rPr>
          <w:rFonts w:asciiTheme="minorBidi" w:hAnsiTheme="minorBidi" w:cstheme="minorBidi"/>
          <w:sz w:val="24"/>
          <w:szCs w:val="24"/>
          <w:shd w:val="clear" w:color="auto" w:fill="FFFFFF"/>
        </w:rPr>
        <w:t xml:space="preserve">There is a conjunctive </w:t>
      </w:r>
      <w:r w:rsidR="004456CC" w:rsidRPr="007327CE">
        <w:rPr>
          <w:rFonts w:asciiTheme="minorBidi" w:hAnsiTheme="minorBidi" w:cstheme="minorBidi"/>
          <w:i/>
          <w:iCs/>
          <w:sz w:val="24"/>
          <w:szCs w:val="24"/>
          <w:shd w:val="clear" w:color="auto" w:fill="FFFFFF"/>
        </w:rPr>
        <w:t>vav</w:t>
      </w:r>
      <w:r w:rsidR="008613CF">
        <w:rPr>
          <w:rFonts w:asciiTheme="minorBidi" w:hAnsiTheme="minorBidi" w:cstheme="minorBidi"/>
          <w:i/>
          <w:iCs/>
          <w:sz w:val="24"/>
          <w:szCs w:val="24"/>
          <w:shd w:val="clear" w:color="auto" w:fill="FFFFFF"/>
        </w:rPr>
        <w:t xml:space="preserve"> </w:t>
      </w:r>
      <w:r w:rsidR="008613CF">
        <w:rPr>
          <w:rFonts w:asciiTheme="minorBidi" w:hAnsiTheme="minorBidi" w:cstheme="minorBidi"/>
          <w:sz w:val="24"/>
          <w:szCs w:val="24"/>
          <w:shd w:val="clear" w:color="auto" w:fill="FFFFFF"/>
        </w:rPr>
        <w:t>between the</w:t>
      </w:r>
      <w:r w:rsidR="004456CC" w:rsidRPr="007327CE">
        <w:rPr>
          <w:rFonts w:asciiTheme="minorBidi" w:hAnsiTheme="minorBidi" w:cstheme="minorBidi"/>
          <w:sz w:val="24"/>
          <w:szCs w:val="24"/>
          <w:shd w:val="clear" w:color="auto" w:fill="FFFFFF"/>
        </w:rPr>
        <w:t xml:space="preserve"> </w:t>
      </w:r>
      <w:r w:rsidR="004456CC" w:rsidRPr="007327CE">
        <w:rPr>
          <w:rFonts w:asciiTheme="minorBidi" w:hAnsiTheme="minorBidi" w:cstheme="minorBidi"/>
          <w:i/>
          <w:iCs/>
          <w:sz w:val="24"/>
          <w:szCs w:val="24"/>
          <w:shd w:val="clear" w:color="auto" w:fill="FFFFFF"/>
        </w:rPr>
        <w:t>lulav</w:t>
      </w:r>
      <w:r w:rsidR="008613CF">
        <w:rPr>
          <w:rFonts w:asciiTheme="minorBidi" w:hAnsiTheme="minorBidi" w:cstheme="minorBidi"/>
          <w:sz w:val="24"/>
          <w:szCs w:val="24"/>
          <w:shd w:val="clear" w:color="auto" w:fill="FFFFFF"/>
        </w:rPr>
        <w:t xml:space="preserve"> and</w:t>
      </w:r>
      <w:r w:rsidR="004456CC" w:rsidRPr="007327CE">
        <w:rPr>
          <w:rFonts w:asciiTheme="minorBidi" w:hAnsiTheme="minorBidi" w:cstheme="minorBidi"/>
          <w:sz w:val="24"/>
          <w:szCs w:val="24"/>
          <w:shd w:val="clear" w:color="auto" w:fill="FFFFFF"/>
        </w:rPr>
        <w:t xml:space="preserve"> the </w:t>
      </w:r>
      <w:r w:rsidR="004456CC" w:rsidRPr="007327CE">
        <w:rPr>
          <w:rFonts w:asciiTheme="minorBidi" w:hAnsiTheme="minorBidi" w:cstheme="minorBidi"/>
          <w:i/>
          <w:iCs/>
          <w:sz w:val="24"/>
          <w:szCs w:val="24"/>
          <w:shd w:val="clear" w:color="auto" w:fill="FFFFFF"/>
        </w:rPr>
        <w:t>hadas</w:t>
      </w:r>
      <w:r w:rsidR="008613CF">
        <w:rPr>
          <w:rFonts w:asciiTheme="minorBidi" w:hAnsiTheme="minorBidi" w:cstheme="minorBidi"/>
          <w:i/>
          <w:iCs/>
          <w:sz w:val="24"/>
          <w:szCs w:val="24"/>
          <w:shd w:val="clear" w:color="auto" w:fill="FFFFFF"/>
        </w:rPr>
        <w:t>im,</w:t>
      </w:r>
      <w:r w:rsidR="004456CC" w:rsidRPr="007327CE">
        <w:rPr>
          <w:rFonts w:asciiTheme="minorBidi" w:hAnsiTheme="minorBidi" w:cstheme="minorBidi"/>
          <w:sz w:val="24"/>
          <w:szCs w:val="24"/>
          <w:shd w:val="clear" w:color="auto" w:fill="FFFFFF"/>
        </w:rPr>
        <w:t xml:space="preserve"> a</w:t>
      </w:r>
      <w:r w:rsidR="008613CF">
        <w:rPr>
          <w:rFonts w:asciiTheme="minorBidi" w:hAnsiTheme="minorBidi" w:cstheme="minorBidi"/>
          <w:sz w:val="24"/>
          <w:szCs w:val="24"/>
          <w:shd w:val="clear" w:color="auto" w:fill="FFFFFF"/>
        </w:rPr>
        <w:t xml:space="preserve">s well as between the </w:t>
      </w:r>
      <w:r w:rsidR="008613CF" w:rsidRPr="009B4D8D">
        <w:rPr>
          <w:rFonts w:asciiTheme="minorBidi" w:hAnsiTheme="minorBidi" w:cstheme="minorBidi"/>
          <w:i/>
          <w:iCs/>
          <w:sz w:val="24"/>
          <w:szCs w:val="24"/>
          <w:shd w:val="clear" w:color="auto" w:fill="FFFFFF"/>
        </w:rPr>
        <w:t>hadasim</w:t>
      </w:r>
      <w:r w:rsidR="008613CF">
        <w:rPr>
          <w:rFonts w:asciiTheme="minorBidi" w:hAnsiTheme="minorBidi" w:cstheme="minorBidi"/>
          <w:sz w:val="24"/>
          <w:szCs w:val="24"/>
          <w:shd w:val="clear" w:color="auto" w:fill="FFFFFF"/>
        </w:rPr>
        <w:t xml:space="preserve"> and the </w:t>
      </w:r>
      <w:r w:rsidR="008613CF" w:rsidRPr="008613CF">
        <w:rPr>
          <w:rFonts w:asciiTheme="minorBidi" w:hAnsiTheme="minorBidi" w:cstheme="minorBidi"/>
          <w:i/>
          <w:iCs/>
          <w:sz w:val="24"/>
          <w:szCs w:val="24"/>
          <w:shd w:val="clear" w:color="auto" w:fill="FFFFFF"/>
        </w:rPr>
        <w:t>aravot</w:t>
      </w:r>
      <w:r w:rsidR="004456CC" w:rsidRPr="007327CE">
        <w:rPr>
          <w:rFonts w:asciiTheme="minorBidi" w:hAnsiTheme="minorBidi" w:cstheme="minorBidi"/>
          <w:sz w:val="24"/>
          <w:szCs w:val="24"/>
          <w:shd w:val="clear" w:color="auto" w:fill="FFFFFF"/>
        </w:rPr>
        <w:t xml:space="preserve">, but between the </w:t>
      </w:r>
      <w:r w:rsidR="004456CC" w:rsidRPr="007327CE">
        <w:rPr>
          <w:rFonts w:asciiTheme="minorBidi" w:hAnsiTheme="minorBidi" w:cstheme="minorBidi"/>
          <w:i/>
          <w:iCs/>
          <w:sz w:val="24"/>
          <w:szCs w:val="24"/>
          <w:shd w:val="clear" w:color="auto" w:fill="FFFFFF"/>
        </w:rPr>
        <w:t>lulav</w:t>
      </w:r>
      <w:r w:rsidR="004456CC" w:rsidRPr="007327CE">
        <w:rPr>
          <w:rFonts w:asciiTheme="minorBidi" w:hAnsiTheme="minorBidi" w:cstheme="minorBidi"/>
          <w:sz w:val="24"/>
          <w:szCs w:val="24"/>
          <w:shd w:val="clear" w:color="auto" w:fill="FFFFFF"/>
        </w:rPr>
        <w:t xml:space="preserve"> and the </w:t>
      </w:r>
      <w:r w:rsidR="004456CC" w:rsidRPr="007327CE">
        <w:rPr>
          <w:rFonts w:asciiTheme="minorBidi" w:hAnsiTheme="minorBidi" w:cstheme="minorBidi"/>
          <w:i/>
          <w:iCs/>
          <w:sz w:val="24"/>
          <w:szCs w:val="24"/>
          <w:shd w:val="clear" w:color="auto" w:fill="FFFFFF"/>
        </w:rPr>
        <w:t>etrog</w:t>
      </w:r>
      <w:r w:rsidR="004456CC" w:rsidRPr="007327CE">
        <w:rPr>
          <w:rFonts w:asciiTheme="minorBidi" w:hAnsiTheme="minorBidi" w:cstheme="minorBidi"/>
          <w:sz w:val="24"/>
          <w:szCs w:val="24"/>
          <w:shd w:val="clear" w:color="auto" w:fill="FFFFFF"/>
        </w:rPr>
        <w:t xml:space="preserve">, such a </w:t>
      </w:r>
      <w:r w:rsidR="004456CC" w:rsidRPr="007327CE">
        <w:rPr>
          <w:rFonts w:asciiTheme="minorBidi" w:hAnsiTheme="minorBidi" w:cstheme="minorBidi"/>
          <w:i/>
          <w:iCs/>
          <w:sz w:val="24"/>
          <w:szCs w:val="24"/>
          <w:shd w:val="clear" w:color="auto" w:fill="FFFFFF"/>
        </w:rPr>
        <w:t xml:space="preserve">vav </w:t>
      </w:r>
      <w:r w:rsidR="004456CC" w:rsidRPr="007327CE">
        <w:rPr>
          <w:rFonts w:asciiTheme="minorBidi" w:hAnsiTheme="minorBidi" w:cstheme="minorBidi"/>
          <w:sz w:val="24"/>
          <w:szCs w:val="24"/>
          <w:shd w:val="clear" w:color="auto" w:fill="FFFFFF"/>
        </w:rPr>
        <w:t xml:space="preserve">does not appear. </w:t>
      </w:r>
      <w:r w:rsidR="000F2C69" w:rsidRPr="007327CE">
        <w:rPr>
          <w:rFonts w:asciiTheme="minorBidi" w:hAnsiTheme="minorBidi" w:cstheme="minorBidi"/>
          <w:sz w:val="24"/>
          <w:szCs w:val="24"/>
          <w:shd w:val="clear" w:color="auto" w:fill="FFFFFF"/>
        </w:rPr>
        <w:t xml:space="preserve">The verse itself, then, alludes to a disconnect between the </w:t>
      </w:r>
      <w:r w:rsidR="000F2C69"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and the </w:t>
      </w:r>
      <w:r w:rsidR="000F2C69" w:rsidRPr="007327CE">
        <w:rPr>
          <w:rFonts w:asciiTheme="minorBidi" w:hAnsiTheme="minorBidi" w:cstheme="minorBidi"/>
          <w:sz w:val="24"/>
          <w:szCs w:val="24"/>
          <w:shd w:val="clear" w:color="auto" w:fill="FFFFFF"/>
        </w:rPr>
        <w:t xml:space="preserve">remaining species, as we saw in the </w:t>
      </w:r>
      <w:r w:rsidR="00FC5CF0">
        <w:rPr>
          <w:rFonts w:asciiTheme="minorBidi" w:hAnsiTheme="minorBidi" w:cstheme="minorBidi"/>
          <w:sz w:val="24"/>
          <w:szCs w:val="24"/>
          <w:shd w:val="clear" w:color="auto" w:fill="FFFFFF"/>
        </w:rPr>
        <w:t>M</w:t>
      </w:r>
      <w:r w:rsidR="000F2C69" w:rsidRPr="007327CE">
        <w:rPr>
          <w:rFonts w:asciiTheme="minorBidi" w:hAnsiTheme="minorBidi" w:cstheme="minorBidi"/>
          <w:sz w:val="24"/>
          <w:szCs w:val="24"/>
          <w:shd w:val="clear" w:color="auto" w:fill="FFFFFF"/>
        </w:rPr>
        <w:t xml:space="preserve">ishna and in the manner in which the </w:t>
      </w:r>
      <w:r w:rsidR="00702958" w:rsidRPr="00702958">
        <w:rPr>
          <w:rFonts w:asciiTheme="minorBidi" w:hAnsiTheme="minorBidi" w:cstheme="minorBidi"/>
          <w:i/>
          <w:sz w:val="24"/>
          <w:szCs w:val="24"/>
          <w:shd w:val="clear" w:color="auto" w:fill="FFFFFF"/>
        </w:rPr>
        <w:t>arba minim</w:t>
      </w:r>
      <w:r w:rsidR="000F2C69" w:rsidRPr="007327CE">
        <w:rPr>
          <w:rFonts w:asciiTheme="minorBidi" w:hAnsiTheme="minorBidi" w:cstheme="minorBidi"/>
          <w:sz w:val="24"/>
          <w:szCs w:val="24"/>
          <w:shd w:val="clear" w:color="auto" w:fill="FFFFFF"/>
        </w:rPr>
        <w:t xml:space="preserve"> are taken. This</w:t>
      </w:r>
      <w:r w:rsidR="001551D6">
        <w:rPr>
          <w:rFonts w:asciiTheme="minorBidi" w:hAnsiTheme="minorBidi" w:cstheme="minorBidi"/>
          <w:sz w:val="24"/>
          <w:szCs w:val="24"/>
          <w:shd w:val="clear" w:color="auto" w:fill="FFFFFF"/>
        </w:rPr>
        <w:t>,</w:t>
      </w:r>
      <w:r w:rsidR="000F2C69" w:rsidRPr="007327CE">
        <w:rPr>
          <w:rFonts w:asciiTheme="minorBidi" w:hAnsiTheme="minorBidi" w:cstheme="minorBidi"/>
          <w:sz w:val="24"/>
          <w:szCs w:val="24"/>
          <w:shd w:val="clear" w:color="auto" w:fill="FFFFFF"/>
        </w:rPr>
        <w:t xml:space="preserve"> </w:t>
      </w:r>
      <w:r w:rsidRPr="007327CE">
        <w:rPr>
          <w:rFonts w:asciiTheme="minorBidi" w:hAnsiTheme="minorBidi" w:cstheme="minorBidi"/>
          <w:sz w:val="24"/>
          <w:szCs w:val="24"/>
          <w:shd w:val="clear" w:color="auto" w:fill="FFFFFF"/>
        </w:rPr>
        <w:t>in fact</w:t>
      </w:r>
      <w:r w:rsidR="001551D6">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w:t>
      </w:r>
      <w:r w:rsidR="000F2C69" w:rsidRPr="007327CE">
        <w:rPr>
          <w:rFonts w:asciiTheme="minorBidi" w:hAnsiTheme="minorBidi" w:cstheme="minorBidi"/>
          <w:sz w:val="24"/>
          <w:szCs w:val="24"/>
          <w:shd w:val="clear" w:color="auto" w:fill="FFFFFF"/>
        </w:rPr>
        <w:t xml:space="preserve">is the way that Rabbi Eliezer explains the law that the </w:t>
      </w:r>
      <w:r w:rsidR="000F2C69" w:rsidRPr="007327CE">
        <w:rPr>
          <w:rFonts w:asciiTheme="minorBidi" w:hAnsiTheme="minorBidi" w:cstheme="minorBidi"/>
          <w:i/>
          <w:iCs/>
          <w:sz w:val="24"/>
          <w:szCs w:val="24"/>
          <w:shd w:val="clear" w:color="auto" w:fill="FFFFFF"/>
        </w:rPr>
        <w:t xml:space="preserve">etrog </w:t>
      </w:r>
      <w:r w:rsidR="000F2C69" w:rsidRPr="007327CE">
        <w:rPr>
          <w:rFonts w:asciiTheme="minorBidi" w:hAnsiTheme="minorBidi" w:cstheme="minorBidi"/>
          <w:sz w:val="24"/>
          <w:szCs w:val="24"/>
          <w:shd w:val="clear" w:color="auto" w:fill="FFFFFF"/>
        </w:rPr>
        <w:t>is not taken together with the other species in one binding</w:t>
      </w:r>
      <w:r w:rsidR="00FC5CF0">
        <w:rPr>
          <w:rFonts w:asciiTheme="minorBidi" w:hAnsiTheme="minorBidi" w:cstheme="minorBidi"/>
          <w:sz w:val="24"/>
          <w:szCs w:val="24"/>
          <w:shd w:val="clear" w:color="auto" w:fill="FFFFFF"/>
        </w:rPr>
        <w:t xml:space="preserve">, as cited in the Gemara </w:t>
      </w:r>
      <w:r w:rsidR="00FC5CF0" w:rsidRPr="007327CE">
        <w:rPr>
          <w:rFonts w:asciiTheme="minorBidi" w:hAnsiTheme="minorBidi" w:cstheme="minorBidi"/>
          <w:sz w:val="24"/>
          <w:szCs w:val="24"/>
          <w:shd w:val="clear" w:color="auto" w:fill="FFFFFF"/>
        </w:rPr>
        <w:t>(</w:t>
      </w:r>
      <w:r w:rsidR="00FC5CF0" w:rsidRPr="007327CE">
        <w:rPr>
          <w:rFonts w:asciiTheme="minorBidi" w:hAnsiTheme="minorBidi" w:cstheme="minorBidi"/>
          <w:i/>
          <w:iCs/>
          <w:sz w:val="24"/>
          <w:szCs w:val="24"/>
          <w:shd w:val="clear" w:color="auto" w:fill="FFFFFF"/>
        </w:rPr>
        <w:t xml:space="preserve">Sukka </w:t>
      </w:r>
      <w:r w:rsidR="00FC5CF0" w:rsidRPr="007327CE">
        <w:rPr>
          <w:rFonts w:asciiTheme="minorBidi" w:hAnsiTheme="minorBidi" w:cstheme="minorBidi"/>
          <w:sz w:val="24"/>
          <w:szCs w:val="24"/>
          <w:shd w:val="clear" w:color="auto" w:fill="FFFFFF"/>
        </w:rPr>
        <w:t>34b)</w:t>
      </w:r>
      <w:r w:rsidR="000F2C69" w:rsidRPr="007327CE">
        <w:rPr>
          <w:rFonts w:asciiTheme="minorBidi" w:hAnsiTheme="minorBidi" w:cstheme="minorBidi"/>
          <w:sz w:val="24"/>
          <w:szCs w:val="24"/>
          <w:shd w:val="clear" w:color="auto" w:fill="FFFFFF"/>
        </w:rPr>
        <w:t xml:space="preserve">: </w:t>
      </w:r>
    </w:p>
    <w:p w14:paraId="674CA7A5" w14:textId="77777777" w:rsidR="00FC5CF0" w:rsidRDefault="00FC5CF0" w:rsidP="009B4D8D">
      <w:pPr>
        <w:spacing w:line="240" w:lineRule="auto"/>
        <w:ind w:left="1418"/>
        <w:rPr>
          <w:rFonts w:asciiTheme="minorBidi" w:hAnsiTheme="minorBidi" w:cstheme="minorBidi"/>
          <w:sz w:val="24"/>
          <w:szCs w:val="24"/>
          <w:shd w:val="clear" w:color="auto" w:fill="FFFFFF"/>
        </w:rPr>
      </w:pPr>
    </w:p>
    <w:p w14:paraId="579EAA82" w14:textId="66CC2D85" w:rsidR="00FC5CF0" w:rsidRDefault="000F2C69" w:rsidP="009B4D8D">
      <w:pPr>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Rabbi Eli</w:t>
      </w:r>
      <w:r w:rsidR="008613CF">
        <w:rPr>
          <w:rFonts w:asciiTheme="minorBidi" w:hAnsiTheme="minorBidi" w:cstheme="minorBidi"/>
          <w:sz w:val="24"/>
          <w:szCs w:val="24"/>
          <w:shd w:val="clear" w:color="auto" w:fill="FFFFFF"/>
        </w:rPr>
        <w:t>e</w:t>
      </w:r>
      <w:r w:rsidRPr="007327CE">
        <w:rPr>
          <w:rFonts w:asciiTheme="minorBidi" w:hAnsiTheme="minorBidi" w:cstheme="minorBidi"/>
          <w:sz w:val="24"/>
          <w:szCs w:val="24"/>
          <w:shd w:val="clear" w:color="auto" w:fill="FFFFFF"/>
        </w:rPr>
        <w:t xml:space="preserve">zer said to him. You might say that the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should be bound with them in one bundle. You </w:t>
      </w:r>
      <w:r w:rsidR="00FC5CF0">
        <w:rPr>
          <w:rFonts w:asciiTheme="minorBidi" w:hAnsiTheme="minorBidi" w:cstheme="minorBidi"/>
          <w:sz w:val="24"/>
          <w:szCs w:val="24"/>
          <w:shd w:val="clear" w:color="auto" w:fill="FFFFFF"/>
        </w:rPr>
        <w:t>may</w:t>
      </w:r>
      <w:r w:rsidR="006B7E1D" w:rsidRPr="007327CE">
        <w:rPr>
          <w:rFonts w:asciiTheme="minorBidi" w:hAnsiTheme="minorBidi" w:cstheme="minorBidi"/>
          <w:sz w:val="24"/>
          <w:szCs w:val="24"/>
          <w:shd w:val="clear" w:color="auto" w:fill="FFFFFF"/>
        </w:rPr>
        <w:t xml:space="preserve"> answer: Is it then written: </w:t>
      </w:r>
      <w:r w:rsidR="008613CF">
        <w:rPr>
          <w:rFonts w:asciiTheme="minorBidi" w:hAnsiTheme="minorBidi" w:cstheme="minorBidi"/>
          <w:sz w:val="24"/>
          <w:szCs w:val="24"/>
          <w:shd w:val="clear" w:color="auto" w:fill="FFFFFF"/>
        </w:rPr>
        <w:t>Fruit of a goodly</w:t>
      </w:r>
      <w:r w:rsidRPr="007327CE">
        <w:rPr>
          <w:rFonts w:asciiTheme="minorBidi" w:hAnsiTheme="minorBidi" w:cstheme="minorBidi"/>
          <w:sz w:val="24"/>
          <w:szCs w:val="24"/>
          <w:shd w:val="clear" w:color="auto" w:fill="FFFFFF"/>
        </w:rPr>
        <w:t xml:space="preserve"> tree </w:t>
      </w:r>
      <w:r w:rsidRPr="009B4D8D">
        <w:rPr>
          <w:rFonts w:asciiTheme="minorBidi" w:hAnsiTheme="minorBidi" w:cstheme="minorBidi"/>
          <w:b/>
          <w:bCs/>
          <w:sz w:val="24"/>
          <w:szCs w:val="24"/>
          <w:shd w:val="clear" w:color="auto" w:fill="FFFFFF"/>
        </w:rPr>
        <w:t>and</w:t>
      </w:r>
      <w:r w:rsidRPr="007327CE">
        <w:rPr>
          <w:rFonts w:asciiTheme="minorBidi" w:hAnsiTheme="minorBidi" w:cstheme="minorBidi"/>
          <w:sz w:val="24"/>
          <w:szCs w:val="24"/>
          <w:shd w:val="clear" w:color="auto" w:fill="FFFFFF"/>
        </w:rPr>
        <w:t xml:space="preserve"> branc</w:t>
      </w:r>
      <w:r w:rsidR="006B7E1D" w:rsidRPr="007327CE">
        <w:rPr>
          <w:rFonts w:asciiTheme="minorBidi" w:hAnsiTheme="minorBidi" w:cstheme="minorBidi"/>
          <w:sz w:val="24"/>
          <w:szCs w:val="24"/>
          <w:shd w:val="clear" w:color="auto" w:fill="FFFFFF"/>
        </w:rPr>
        <w:t>hes of palm-trees</w:t>
      </w:r>
      <w:r w:rsidR="00867719" w:rsidRPr="007327CE">
        <w:rPr>
          <w:rFonts w:asciiTheme="minorBidi" w:hAnsiTheme="minorBidi" w:cstheme="minorBidi"/>
          <w:sz w:val="24"/>
          <w:szCs w:val="24"/>
          <w:shd w:val="clear" w:color="auto" w:fill="FFFFFF"/>
        </w:rPr>
        <w:t xml:space="preserve">? It says only: </w:t>
      </w:r>
      <w:r w:rsidR="00FC5CF0">
        <w:rPr>
          <w:rFonts w:asciiTheme="minorBidi" w:hAnsiTheme="minorBidi" w:cstheme="minorBidi"/>
          <w:sz w:val="24"/>
          <w:szCs w:val="24"/>
          <w:shd w:val="clear" w:color="auto" w:fill="FFFFFF"/>
        </w:rPr>
        <w:t>“</w:t>
      </w:r>
      <w:r w:rsidR="008613CF">
        <w:rPr>
          <w:rFonts w:asciiTheme="minorBidi" w:hAnsiTheme="minorBidi" w:cstheme="minorBidi"/>
          <w:sz w:val="24"/>
          <w:szCs w:val="24"/>
          <w:shd w:val="clear" w:color="auto" w:fill="FFFFFF"/>
        </w:rPr>
        <w:t>Fruit of a goodly</w:t>
      </w:r>
      <w:r w:rsidRPr="007327CE">
        <w:rPr>
          <w:rFonts w:asciiTheme="minorBidi" w:hAnsiTheme="minorBidi" w:cstheme="minorBidi"/>
          <w:sz w:val="24"/>
          <w:szCs w:val="24"/>
          <w:shd w:val="clear" w:color="auto" w:fill="FFFFFF"/>
        </w:rPr>
        <w:t xml:space="preserve"> tree, branches of palm-trees</w:t>
      </w:r>
      <w:r w:rsidR="00FC5CF0">
        <w:rPr>
          <w:rFonts w:asciiTheme="minorBidi" w:hAnsiTheme="minorBidi" w:cstheme="minorBidi"/>
          <w:sz w:val="24"/>
          <w:szCs w:val="24"/>
          <w:shd w:val="clear" w:color="auto" w:fill="FFFFFF"/>
        </w:rPr>
        <w:t>.</w:t>
      </w:r>
      <w:r w:rsidR="00867719" w:rsidRPr="007327CE">
        <w:rPr>
          <w:rFonts w:asciiTheme="minorBidi" w:hAnsiTheme="minorBidi" w:cstheme="minorBidi"/>
          <w:sz w:val="24"/>
          <w:szCs w:val="24"/>
          <w:shd w:val="clear" w:color="auto" w:fill="FFFFFF"/>
        </w:rPr>
        <w:t xml:space="preserve">" </w:t>
      </w:r>
    </w:p>
    <w:p w14:paraId="0864E5A3" w14:textId="77777777" w:rsidR="00FC5CF0" w:rsidRDefault="00FC5CF0" w:rsidP="009B4D8D">
      <w:pPr>
        <w:spacing w:line="240" w:lineRule="auto"/>
        <w:ind w:left="1418"/>
        <w:rPr>
          <w:rFonts w:asciiTheme="minorBidi" w:hAnsiTheme="minorBidi" w:cstheme="minorBidi"/>
          <w:sz w:val="24"/>
          <w:szCs w:val="24"/>
          <w:shd w:val="clear" w:color="auto" w:fill="FFFFFF"/>
        </w:rPr>
      </w:pPr>
    </w:p>
    <w:p w14:paraId="39B84BA6" w14:textId="29E77DDC" w:rsidR="000F2C69" w:rsidRPr="007327CE" w:rsidRDefault="00867719"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If so, the separation between the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and the rest of the species is alluded to in the verses, it is reflected in the order of the </w:t>
      </w:r>
      <w:r w:rsidR="006B7E1D" w:rsidRPr="007327CE">
        <w:rPr>
          <w:rFonts w:asciiTheme="minorBidi" w:hAnsiTheme="minorBidi" w:cstheme="minorBidi"/>
          <w:i/>
          <w:iCs/>
          <w:sz w:val="24"/>
          <w:szCs w:val="24"/>
          <w:shd w:val="clear" w:color="auto" w:fill="FFFFFF"/>
        </w:rPr>
        <w:t>mishnayot</w:t>
      </w:r>
      <w:r w:rsidRPr="007327CE">
        <w:rPr>
          <w:rFonts w:asciiTheme="minorBidi" w:hAnsiTheme="minorBidi" w:cstheme="minorBidi"/>
          <w:sz w:val="24"/>
          <w:szCs w:val="24"/>
          <w:shd w:val="clear" w:color="auto" w:fill="FFFFFF"/>
        </w:rPr>
        <w:t xml:space="preserve">, and </w:t>
      </w:r>
      <w:r w:rsidR="00FC5CF0">
        <w:rPr>
          <w:rFonts w:asciiTheme="minorBidi" w:hAnsiTheme="minorBidi" w:cstheme="minorBidi"/>
          <w:sz w:val="24"/>
          <w:szCs w:val="24"/>
          <w:shd w:val="clear" w:color="auto" w:fill="FFFFFF"/>
        </w:rPr>
        <w:t xml:space="preserve">it </w:t>
      </w:r>
      <w:r w:rsidRPr="007327CE">
        <w:rPr>
          <w:rFonts w:asciiTheme="minorBidi" w:hAnsiTheme="minorBidi" w:cstheme="minorBidi"/>
          <w:sz w:val="24"/>
          <w:szCs w:val="24"/>
          <w:shd w:val="clear" w:color="auto" w:fill="FFFFFF"/>
        </w:rPr>
        <w:t xml:space="preserve">is found in </w:t>
      </w:r>
      <w:r w:rsidRPr="007327CE">
        <w:rPr>
          <w:rFonts w:asciiTheme="minorBidi" w:hAnsiTheme="minorBidi" w:cstheme="minorBidi"/>
          <w:sz w:val="24"/>
          <w:szCs w:val="24"/>
          <w:shd w:val="clear" w:color="auto" w:fill="FFFFFF"/>
        </w:rPr>
        <w:lastRenderedPageBreak/>
        <w:t xml:space="preserve">the laws </w:t>
      </w:r>
      <w:r w:rsidR="006B7E1D" w:rsidRPr="007327CE">
        <w:rPr>
          <w:rFonts w:asciiTheme="minorBidi" w:hAnsiTheme="minorBidi" w:cstheme="minorBidi"/>
          <w:sz w:val="24"/>
          <w:szCs w:val="24"/>
          <w:shd w:val="clear" w:color="auto" w:fill="FFFFFF"/>
        </w:rPr>
        <w:t>governing the</w:t>
      </w:r>
      <w:r w:rsidRPr="007327CE">
        <w:rPr>
          <w:rFonts w:asciiTheme="minorBidi" w:hAnsiTheme="minorBidi" w:cstheme="minorBidi"/>
          <w:sz w:val="24"/>
          <w:szCs w:val="24"/>
          <w:shd w:val="clear" w:color="auto" w:fill="FFFFFF"/>
        </w:rPr>
        <w:t xml:space="preserve"> taking </w:t>
      </w:r>
      <w:r w:rsidR="006B7E1D" w:rsidRPr="007327CE">
        <w:rPr>
          <w:rFonts w:asciiTheme="minorBidi" w:hAnsiTheme="minorBidi" w:cstheme="minorBidi"/>
          <w:sz w:val="24"/>
          <w:szCs w:val="24"/>
          <w:shd w:val="clear" w:color="auto" w:fill="FFFFFF"/>
        </w:rPr>
        <w:t xml:space="preserve">of </w:t>
      </w:r>
      <w:r w:rsidRPr="007327CE">
        <w:rPr>
          <w:rFonts w:asciiTheme="minorBidi" w:hAnsiTheme="minorBidi" w:cstheme="minorBidi"/>
          <w:sz w:val="24"/>
          <w:szCs w:val="24"/>
          <w:shd w:val="clear" w:color="auto" w:fill="FFFFFF"/>
        </w:rPr>
        <w:t xml:space="preserve">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We must still, however, clarify the reason for all this.</w:t>
      </w:r>
    </w:p>
    <w:p w14:paraId="5D5DFFAE" w14:textId="77777777" w:rsidR="00867719" w:rsidRPr="007327CE" w:rsidRDefault="00867719" w:rsidP="009B4D8D">
      <w:pPr>
        <w:spacing w:line="240" w:lineRule="auto"/>
        <w:ind w:firstLine="720"/>
        <w:rPr>
          <w:rFonts w:asciiTheme="minorBidi" w:hAnsiTheme="minorBidi" w:cstheme="minorBidi"/>
          <w:sz w:val="24"/>
          <w:szCs w:val="24"/>
          <w:shd w:val="clear" w:color="auto" w:fill="FFFFFF"/>
        </w:rPr>
      </w:pPr>
    </w:p>
    <w:p w14:paraId="46A95B4A" w14:textId="26288AC5" w:rsidR="00FC5CF0" w:rsidRDefault="00867719" w:rsidP="009B4D8D">
      <w:pPr>
        <w:spacing w:line="240" w:lineRule="auto"/>
        <w:rPr>
          <w:rFonts w:asciiTheme="minorBidi" w:hAnsiTheme="minorBidi" w:cstheme="minorBidi"/>
          <w:i/>
          <w:iCs/>
          <w:sz w:val="24"/>
          <w:szCs w:val="24"/>
          <w:shd w:val="clear" w:color="auto" w:fill="FFFFFF"/>
        </w:rPr>
      </w:pPr>
      <w:r w:rsidRPr="007327CE">
        <w:rPr>
          <w:rFonts w:asciiTheme="minorBidi" w:hAnsiTheme="minorBidi" w:cstheme="minorBidi"/>
          <w:sz w:val="24"/>
          <w:szCs w:val="24"/>
          <w:shd w:val="clear" w:color="auto" w:fill="FFFFFF"/>
        </w:rPr>
        <w:t>Let u</w:t>
      </w:r>
      <w:r w:rsidR="009450AA" w:rsidRPr="007327CE">
        <w:rPr>
          <w:rFonts w:asciiTheme="minorBidi" w:hAnsiTheme="minorBidi" w:cstheme="minorBidi"/>
          <w:sz w:val="24"/>
          <w:szCs w:val="24"/>
          <w:shd w:val="clear" w:color="auto" w:fill="FFFFFF"/>
        </w:rPr>
        <w:t xml:space="preserve">s summarize what we've seen so far. In our </w:t>
      </w:r>
      <w:r w:rsidRPr="007327CE">
        <w:rPr>
          <w:rFonts w:asciiTheme="minorBidi" w:hAnsiTheme="minorBidi" w:cstheme="minorBidi"/>
          <w:sz w:val="24"/>
          <w:szCs w:val="24"/>
          <w:shd w:val="clear" w:color="auto" w:fill="FFFFFF"/>
        </w:rPr>
        <w:t xml:space="preserve">examination of the </w:t>
      </w:r>
      <w:r w:rsidRPr="009B4D8D">
        <w:rPr>
          <w:rFonts w:asciiTheme="minorBidi" w:hAnsiTheme="minorBidi" w:cstheme="minorBidi"/>
          <w:sz w:val="24"/>
          <w:szCs w:val="24"/>
          <w:shd w:val="clear" w:color="auto" w:fill="FFFFFF"/>
        </w:rPr>
        <w:t>mitzva</w:t>
      </w:r>
      <w:r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of taking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we </w:t>
      </w:r>
      <w:r w:rsidR="001551D6">
        <w:rPr>
          <w:rFonts w:asciiTheme="minorBidi" w:hAnsiTheme="minorBidi" w:cstheme="minorBidi"/>
          <w:sz w:val="24"/>
          <w:szCs w:val="24"/>
          <w:shd w:val="clear" w:color="auto" w:fill="FFFFFF"/>
        </w:rPr>
        <w:t xml:space="preserve">have </w:t>
      </w:r>
      <w:r w:rsidRPr="007327CE">
        <w:rPr>
          <w:rFonts w:asciiTheme="minorBidi" w:hAnsiTheme="minorBidi" w:cstheme="minorBidi"/>
          <w:sz w:val="24"/>
          <w:szCs w:val="24"/>
          <w:shd w:val="clear" w:color="auto" w:fill="FFFFFF"/>
        </w:rPr>
        <w:t>found difficulties in two areas</w:t>
      </w:r>
      <w:r w:rsidR="00FC5CF0">
        <w:rPr>
          <w:rFonts w:asciiTheme="minorBidi" w:hAnsiTheme="minorBidi" w:cstheme="minorBidi"/>
          <w:sz w:val="24"/>
          <w:szCs w:val="24"/>
          <w:shd w:val="clear" w:color="auto" w:fill="FFFFFF"/>
        </w:rPr>
        <w:t>: i</w:t>
      </w:r>
      <w:r w:rsidRPr="007327CE">
        <w:rPr>
          <w:rFonts w:asciiTheme="minorBidi" w:hAnsiTheme="minorBidi" w:cstheme="minorBidi"/>
          <w:sz w:val="24"/>
          <w:szCs w:val="24"/>
          <w:shd w:val="clear" w:color="auto" w:fill="FFFFFF"/>
        </w:rPr>
        <w:t xml:space="preserve">n the structure of the </w:t>
      </w:r>
      <w:r w:rsidRPr="007327CE">
        <w:rPr>
          <w:rFonts w:asciiTheme="minorBidi" w:hAnsiTheme="minorBidi" w:cstheme="minorBidi"/>
          <w:i/>
          <w:iCs/>
          <w:sz w:val="24"/>
          <w:szCs w:val="24"/>
          <w:shd w:val="clear" w:color="auto" w:fill="FFFFFF"/>
        </w:rPr>
        <w:t>mishnayot</w:t>
      </w:r>
      <w:r w:rsidRPr="007327CE">
        <w:rPr>
          <w:rFonts w:asciiTheme="minorBidi" w:hAnsiTheme="minorBidi" w:cstheme="minorBidi"/>
          <w:sz w:val="24"/>
          <w:szCs w:val="24"/>
          <w:shd w:val="clear" w:color="auto" w:fill="FFFFFF"/>
        </w:rPr>
        <w:t xml:space="preserve">, and in the manner in which we fulfill the </w:t>
      </w:r>
      <w:r w:rsidRPr="009B4D8D">
        <w:rPr>
          <w:rFonts w:asciiTheme="minorBidi" w:hAnsiTheme="minorBidi" w:cstheme="minorBidi"/>
          <w:sz w:val="24"/>
          <w:szCs w:val="24"/>
          <w:shd w:val="clear" w:color="auto" w:fill="FFFFFF"/>
        </w:rPr>
        <w:t>mitzva</w:t>
      </w:r>
      <w:r w:rsidRPr="007327CE">
        <w:rPr>
          <w:rFonts w:asciiTheme="minorBidi" w:hAnsiTheme="minorBidi" w:cstheme="minorBidi"/>
          <w:i/>
          <w:iCs/>
          <w:sz w:val="24"/>
          <w:szCs w:val="24"/>
          <w:shd w:val="clear" w:color="auto" w:fill="FFFFFF"/>
        </w:rPr>
        <w:t xml:space="preserve">. </w:t>
      </w:r>
    </w:p>
    <w:p w14:paraId="6AD2B4A8" w14:textId="77777777" w:rsidR="00FC5CF0" w:rsidRDefault="00FC5CF0" w:rsidP="009B4D8D">
      <w:pPr>
        <w:spacing w:line="240" w:lineRule="auto"/>
        <w:rPr>
          <w:rFonts w:asciiTheme="minorBidi" w:hAnsiTheme="minorBidi" w:cstheme="minorBidi"/>
          <w:i/>
          <w:iCs/>
          <w:sz w:val="24"/>
          <w:szCs w:val="24"/>
          <w:shd w:val="clear" w:color="auto" w:fill="FFFFFF"/>
        </w:rPr>
      </w:pPr>
    </w:p>
    <w:p w14:paraId="5D31D9C0" w14:textId="77777777" w:rsidR="00FC5CF0" w:rsidRDefault="00867719"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Two questions arise from the structure of the </w:t>
      </w:r>
      <w:r w:rsidRPr="007327CE">
        <w:rPr>
          <w:rFonts w:asciiTheme="minorBidi" w:hAnsiTheme="minorBidi" w:cstheme="minorBidi"/>
          <w:i/>
          <w:iCs/>
          <w:sz w:val="24"/>
          <w:szCs w:val="24"/>
          <w:shd w:val="clear" w:color="auto" w:fill="FFFFFF"/>
        </w:rPr>
        <w:t>mishnayot</w:t>
      </w:r>
      <w:r w:rsidRPr="007327CE">
        <w:rPr>
          <w:rFonts w:asciiTheme="minorBidi" w:hAnsiTheme="minorBidi" w:cstheme="minorBidi"/>
          <w:sz w:val="24"/>
          <w:szCs w:val="24"/>
          <w:shd w:val="clear" w:color="auto" w:fill="FFFFFF"/>
        </w:rPr>
        <w:t xml:space="preserve">: </w:t>
      </w:r>
      <w:r w:rsidR="00FC5CF0">
        <w:rPr>
          <w:rFonts w:asciiTheme="minorBidi" w:hAnsiTheme="minorBidi" w:cstheme="minorBidi"/>
          <w:sz w:val="24"/>
          <w:szCs w:val="24"/>
          <w:shd w:val="clear" w:color="auto" w:fill="FFFFFF"/>
        </w:rPr>
        <w:t>w</w:t>
      </w:r>
      <w:r w:rsidRPr="007327CE">
        <w:rPr>
          <w:rFonts w:asciiTheme="minorBidi" w:hAnsiTheme="minorBidi" w:cstheme="minorBidi"/>
          <w:sz w:val="24"/>
          <w:szCs w:val="24"/>
          <w:shd w:val="clear" w:color="auto" w:fill="FFFFFF"/>
        </w:rPr>
        <w:t xml:space="preserve">hy does the </w:t>
      </w:r>
      <w:r w:rsidRPr="00FC5CF0">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dealing with the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appear last, and why doesn't the </w:t>
      </w:r>
      <w:r w:rsidRPr="00FC5CF0">
        <w:rPr>
          <w:rFonts w:asciiTheme="minorBidi" w:hAnsiTheme="minorBidi" w:cstheme="minorBidi"/>
          <w:i/>
          <w:iCs/>
          <w:sz w:val="24"/>
          <w:szCs w:val="24"/>
          <w:shd w:val="clear" w:color="auto" w:fill="FFFFFF"/>
        </w:rPr>
        <w:t>mishna</w:t>
      </w:r>
      <w:r w:rsidRPr="007327CE">
        <w:rPr>
          <w:rFonts w:asciiTheme="minorBidi" w:hAnsiTheme="minorBidi" w:cstheme="minorBidi"/>
          <w:sz w:val="24"/>
          <w:szCs w:val="24"/>
          <w:shd w:val="clear" w:color="auto" w:fill="FFFFFF"/>
        </w:rPr>
        <w:t xml:space="preserve"> dealing with the </w:t>
      </w:r>
      <w:r w:rsidRPr="007327CE">
        <w:rPr>
          <w:rFonts w:asciiTheme="minorBidi" w:hAnsiTheme="minorBidi" w:cstheme="minorBidi"/>
          <w:i/>
          <w:iCs/>
          <w:sz w:val="24"/>
          <w:szCs w:val="24"/>
          <w:shd w:val="clear" w:color="auto" w:fill="FFFFFF"/>
        </w:rPr>
        <w:t>etrog</w:t>
      </w:r>
      <w:r w:rsidR="00683A37" w:rsidRPr="007327CE">
        <w:rPr>
          <w:rFonts w:asciiTheme="minorBidi" w:hAnsiTheme="minorBidi" w:cstheme="minorBidi"/>
          <w:sz w:val="24"/>
          <w:szCs w:val="24"/>
          <w:shd w:val="clear" w:color="auto" w:fill="FFFFFF"/>
        </w:rPr>
        <w:t xml:space="preserve"> appear in succession </w:t>
      </w:r>
      <w:r w:rsidRPr="007327CE">
        <w:rPr>
          <w:rFonts w:asciiTheme="minorBidi" w:hAnsiTheme="minorBidi" w:cstheme="minorBidi"/>
          <w:sz w:val="24"/>
          <w:szCs w:val="24"/>
          <w:shd w:val="clear" w:color="auto" w:fill="FFFFFF"/>
        </w:rPr>
        <w:t xml:space="preserve">with the </w:t>
      </w:r>
      <w:r w:rsidRPr="007327CE">
        <w:rPr>
          <w:rFonts w:asciiTheme="minorBidi" w:hAnsiTheme="minorBidi" w:cstheme="minorBidi"/>
          <w:i/>
          <w:iCs/>
          <w:sz w:val="24"/>
          <w:szCs w:val="24"/>
          <w:shd w:val="clear" w:color="auto" w:fill="FFFFFF"/>
        </w:rPr>
        <w:t xml:space="preserve">mishnayot </w:t>
      </w:r>
      <w:r w:rsidRPr="007327CE">
        <w:rPr>
          <w:rFonts w:asciiTheme="minorBidi" w:hAnsiTheme="minorBidi" w:cstheme="minorBidi"/>
          <w:sz w:val="24"/>
          <w:szCs w:val="24"/>
          <w:shd w:val="clear" w:color="auto" w:fill="FFFFFF"/>
        </w:rPr>
        <w:t xml:space="preserve">dealing with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the </w:t>
      </w:r>
      <w:r w:rsidRPr="007327CE">
        <w:rPr>
          <w:rFonts w:asciiTheme="minorBidi" w:hAnsiTheme="minorBidi" w:cstheme="minorBidi"/>
          <w:i/>
          <w:iCs/>
          <w:sz w:val="24"/>
          <w:szCs w:val="24"/>
          <w:shd w:val="clear" w:color="auto" w:fill="FFFFFF"/>
        </w:rPr>
        <w:t>hadas</w:t>
      </w:r>
      <w:r w:rsidRPr="007327CE">
        <w:rPr>
          <w:rFonts w:asciiTheme="minorBidi" w:hAnsiTheme="minorBidi" w:cstheme="minorBidi"/>
          <w:sz w:val="24"/>
          <w:szCs w:val="24"/>
          <w:shd w:val="clear" w:color="auto" w:fill="FFFFFF"/>
        </w:rPr>
        <w:t xml:space="preserve"> and the </w:t>
      </w:r>
      <w:r w:rsidRPr="007327CE">
        <w:rPr>
          <w:rFonts w:asciiTheme="minorBidi" w:hAnsiTheme="minorBidi" w:cstheme="minorBidi"/>
          <w:i/>
          <w:iCs/>
          <w:sz w:val="24"/>
          <w:szCs w:val="24"/>
          <w:shd w:val="clear" w:color="auto" w:fill="FFFFFF"/>
        </w:rPr>
        <w:t>arava</w:t>
      </w:r>
      <w:r w:rsidRPr="007327CE">
        <w:rPr>
          <w:rFonts w:asciiTheme="minorBidi" w:hAnsiTheme="minorBidi" w:cstheme="minorBidi"/>
          <w:sz w:val="24"/>
          <w:szCs w:val="24"/>
          <w:shd w:val="clear" w:color="auto" w:fill="FFFFFF"/>
        </w:rPr>
        <w:t xml:space="preserve">, without a different </w:t>
      </w:r>
      <w:r w:rsidRPr="007327CE">
        <w:rPr>
          <w:rFonts w:asciiTheme="minorBidi" w:hAnsiTheme="minorBidi" w:cstheme="minorBidi"/>
          <w:i/>
          <w:iCs/>
          <w:sz w:val="24"/>
          <w:szCs w:val="24"/>
          <w:shd w:val="clear" w:color="auto" w:fill="FFFFFF"/>
        </w:rPr>
        <w:t xml:space="preserve">mishna </w:t>
      </w:r>
      <w:r w:rsidRPr="007327CE">
        <w:rPr>
          <w:rFonts w:asciiTheme="minorBidi" w:hAnsiTheme="minorBidi" w:cstheme="minorBidi"/>
          <w:sz w:val="24"/>
          <w:szCs w:val="24"/>
          <w:shd w:val="clear" w:color="auto" w:fill="FFFFFF"/>
        </w:rPr>
        <w:t>separating between them.</w:t>
      </w:r>
      <w:r w:rsidR="00683A37" w:rsidRPr="007327CE">
        <w:rPr>
          <w:rFonts w:asciiTheme="minorBidi" w:hAnsiTheme="minorBidi" w:cstheme="minorBidi"/>
          <w:sz w:val="24"/>
          <w:szCs w:val="24"/>
          <w:shd w:val="clear" w:color="auto" w:fill="FFFFFF"/>
        </w:rPr>
        <w:t xml:space="preserve"> </w:t>
      </w:r>
    </w:p>
    <w:p w14:paraId="0B6A8609" w14:textId="77777777" w:rsidR="00FC5CF0" w:rsidRDefault="00FC5CF0" w:rsidP="009B4D8D">
      <w:pPr>
        <w:spacing w:line="240" w:lineRule="auto"/>
        <w:rPr>
          <w:rFonts w:asciiTheme="minorBidi" w:hAnsiTheme="minorBidi" w:cstheme="minorBidi"/>
          <w:sz w:val="24"/>
          <w:szCs w:val="24"/>
          <w:shd w:val="clear" w:color="auto" w:fill="FFFFFF"/>
        </w:rPr>
      </w:pPr>
    </w:p>
    <w:p w14:paraId="18EAF697" w14:textId="77777777" w:rsidR="00FC5CF0"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At the same time, two questions</w:t>
      </w:r>
      <w:r w:rsidR="00FC5CF0">
        <w:rPr>
          <w:rFonts w:asciiTheme="minorBidi" w:hAnsiTheme="minorBidi" w:cstheme="minorBidi"/>
          <w:sz w:val="24"/>
          <w:szCs w:val="24"/>
          <w:shd w:val="clear" w:color="auto" w:fill="FFFFFF"/>
        </w:rPr>
        <w:t xml:space="preserve"> arise</w:t>
      </w:r>
      <w:r w:rsidRPr="007327CE">
        <w:rPr>
          <w:rFonts w:asciiTheme="minorBidi" w:hAnsiTheme="minorBidi" w:cstheme="minorBidi"/>
          <w:sz w:val="24"/>
          <w:szCs w:val="24"/>
          <w:shd w:val="clear" w:color="auto" w:fill="FFFFFF"/>
        </w:rPr>
        <w:t xml:space="preserve"> regarding the practical </w:t>
      </w:r>
      <w:r w:rsidR="00683A37" w:rsidRPr="007327CE">
        <w:rPr>
          <w:rFonts w:asciiTheme="minorBidi" w:hAnsiTheme="minorBidi" w:cstheme="minorBidi"/>
          <w:sz w:val="24"/>
          <w:szCs w:val="24"/>
          <w:shd w:val="clear" w:color="auto" w:fill="FFFFFF"/>
        </w:rPr>
        <w:t xml:space="preserve">observance of the </w:t>
      </w:r>
      <w:r w:rsidR="00683A37" w:rsidRPr="009B4D8D">
        <w:rPr>
          <w:rFonts w:asciiTheme="minorBidi" w:hAnsiTheme="minorBidi" w:cstheme="minorBidi"/>
          <w:sz w:val="24"/>
          <w:szCs w:val="24"/>
          <w:shd w:val="clear" w:color="auto" w:fill="FFFFFF"/>
        </w:rPr>
        <w:t>mitzva</w:t>
      </w:r>
      <w:r w:rsidR="00683A37" w:rsidRPr="007327CE">
        <w:rPr>
          <w:rFonts w:asciiTheme="minorBidi" w:hAnsiTheme="minorBidi" w:cstheme="minorBidi"/>
          <w:i/>
          <w:iCs/>
          <w:sz w:val="24"/>
          <w:szCs w:val="24"/>
          <w:shd w:val="clear" w:color="auto" w:fill="FFFFFF"/>
        </w:rPr>
        <w:t xml:space="preserve"> </w:t>
      </w:r>
      <w:r w:rsidR="00683A37" w:rsidRPr="007327CE">
        <w:rPr>
          <w:rFonts w:asciiTheme="minorBidi" w:hAnsiTheme="minorBidi" w:cstheme="minorBidi"/>
          <w:sz w:val="24"/>
          <w:szCs w:val="24"/>
          <w:shd w:val="clear" w:color="auto" w:fill="FFFFFF"/>
        </w:rPr>
        <w:t xml:space="preserve">of taking the </w:t>
      </w:r>
      <w:r w:rsidR="00702958" w:rsidRPr="00702958">
        <w:rPr>
          <w:rFonts w:asciiTheme="minorBidi" w:hAnsiTheme="minorBidi" w:cstheme="minorBidi"/>
          <w:i/>
          <w:sz w:val="24"/>
          <w:szCs w:val="24"/>
          <w:shd w:val="clear" w:color="auto" w:fill="FFFFFF"/>
        </w:rPr>
        <w:t>arba minim</w:t>
      </w:r>
      <w:r w:rsidR="00683A37" w:rsidRPr="007327CE">
        <w:rPr>
          <w:rFonts w:asciiTheme="minorBidi" w:hAnsiTheme="minorBidi" w:cstheme="minorBidi"/>
          <w:sz w:val="24"/>
          <w:szCs w:val="24"/>
          <w:shd w:val="clear" w:color="auto" w:fill="FFFFFF"/>
        </w:rPr>
        <w:t xml:space="preserve">: </w:t>
      </w:r>
      <w:r w:rsidR="00FC5CF0">
        <w:rPr>
          <w:rFonts w:asciiTheme="minorBidi" w:hAnsiTheme="minorBidi" w:cstheme="minorBidi"/>
          <w:sz w:val="24"/>
          <w:szCs w:val="24"/>
          <w:shd w:val="clear" w:color="auto" w:fill="FFFFFF"/>
        </w:rPr>
        <w:t>w</w:t>
      </w:r>
      <w:r w:rsidR="00683A37" w:rsidRPr="007327CE">
        <w:rPr>
          <w:rFonts w:asciiTheme="minorBidi" w:hAnsiTheme="minorBidi" w:cstheme="minorBidi"/>
          <w:sz w:val="24"/>
          <w:szCs w:val="24"/>
          <w:shd w:val="clear" w:color="auto" w:fill="FFFFFF"/>
        </w:rPr>
        <w:t xml:space="preserve">hy is the </w:t>
      </w:r>
      <w:r w:rsidR="00683A37" w:rsidRPr="007327CE">
        <w:rPr>
          <w:rFonts w:asciiTheme="minorBidi" w:hAnsiTheme="minorBidi" w:cstheme="minorBidi"/>
          <w:i/>
          <w:iCs/>
          <w:sz w:val="24"/>
          <w:szCs w:val="24"/>
          <w:shd w:val="clear" w:color="auto" w:fill="FFFFFF"/>
        </w:rPr>
        <w:t xml:space="preserve">etrog </w:t>
      </w:r>
      <w:r w:rsidR="00683A37" w:rsidRPr="007327CE">
        <w:rPr>
          <w:rFonts w:asciiTheme="minorBidi" w:hAnsiTheme="minorBidi" w:cstheme="minorBidi"/>
          <w:sz w:val="24"/>
          <w:szCs w:val="24"/>
          <w:shd w:val="clear" w:color="auto" w:fill="FFFFFF"/>
        </w:rPr>
        <w:t xml:space="preserve">taken in the left hand, and not in the right hand, and why are the three other species taken together in a bundle in the hand different from the hand in which the </w:t>
      </w:r>
      <w:r w:rsidR="00683A37" w:rsidRPr="007327CE">
        <w:rPr>
          <w:rFonts w:asciiTheme="minorBidi" w:hAnsiTheme="minorBidi" w:cstheme="minorBidi"/>
          <w:i/>
          <w:iCs/>
          <w:sz w:val="24"/>
          <w:szCs w:val="24"/>
          <w:shd w:val="clear" w:color="auto" w:fill="FFFFFF"/>
        </w:rPr>
        <w:t xml:space="preserve">etrog </w:t>
      </w:r>
      <w:r w:rsidR="00683A37" w:rsidRPr="007327CE">
        <w:rPr>
          <w:rFonts w:asciiTheme="minorBidi" w:hAnsiTheme="minorBidi" w:cstheme="minorBidi"/>
          <w:sz w:val="24"/>
          <w:szCs w:val="24"/>
          <w:shd w:val="clear" w:color="auto" w:fill="FFFFFF"/>
        </w:rPr>
        <w:t xml:space="preserve">is taken, instead of </w:t>
      </w:r>
      <w:r w:rsidR="00FC5CF0">
        <w:rPr>
          <w:rFonts w:asciiTheme="minorBidi" w:hAnsiTheme="minorBidi" w:cstheme="minorBidi"/>
          <w:sz w:val="24"/>
          <w:szCs w:val="24"/>
          <w:shd w:val="clear" w:color="auto" w:fill="FFFFFF"/>
        </w:rPr>
        <w:t xml:space="preserve">taking </w:t>
      </w:r>
      <w:r w:rsidR="00683A37" w:rsidRPr="007327CE">
        <w:rPr>
          <w:rFonts w:asciiTheme="minorBidi" w:hAnsiTheme="minorBidi" w:cstheme="minorBidi"/>
          <w:sz w:val="24"/>
          <w:szCs w:val="24"/>
          <w:shd w:val="clear" w:color="auto" w:fill="FFFFFF"/>
        </w:rPr>
        <w:t xml:space="preserve">all </w:t>
      </w:r>
      <w:r w:rsidR="00702958" w:rsidRPr="00702958">
        <w:rPr>
          <w:rFonts w:asciiTheme="minorBidi" w:hAnsiTheme="minorBidi" w:cstheme="minorBidi"/>
          <w:i/>
          <w:sz w:val="24"/>
          <w:szCs w:val="24"/>
          <w:shd w:val="clear" w:color="auto" w:fill="FFFFFF"/>
        </w:rPr>
        <w:t>arba minim</w:t>
      </w:r>
      <w:r w:rsidR="00683A37" w:rsidRPr="007327CE">
        <w:rPr>
          <w:rFonts w:asciiTheme="minorBidi" w:hAnsiTheme="minorBidi" w:cstheme="minorBidi"/>
          <w:sz w:val="24"/>
          <w:szCs w:val="24"/>
          <w:shd w:val="clear" w:color="auto" w:fill="FFFFFF"/>
        </w:rPr>
        <w:t xml:space="preserve"> together in one hand. </w:t>
      </w:r>
    </w:p>
    <w:p w14:paraId="48B3CAB6" w14:textId="77777777" w:rsidR="00FC5CF0" w:rsidRDefault="00FC5CF0" w:rsidP="009B4D8D">
      <w:pPr>
        <w:spacing w:line="240" w:lineRule="auto"/>
        <w:rPr>
          <w:rFonts w:asciiTheme="minorBidi" w:hAnsiTheme="minorBidi" w:cstheme="minorBidi"/>
          <w:sz w:val="24"/>
          <w:szCs w:val="24"/>
          <w:shd w:val="clear" w:color="auto" w:fill="FFFFFF"/>
        </w:rPr>
      </w:pPr>
    </w:p>
    <w:p w14:paraId="6898A874" w14:textId="59C7926D" w:rsidR="009450AA" w:rsidRPr="007327CE" w:rsidRDefault="00FC5CF0" w:rsidP="009B4D8D">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Confronting challenges in two </w:t>
      </w:r>
      <w:r w:rsidR="00683A37" w:rsidRPr="007327CE">
        <w:rPr>
          <w:rFonts w:asciiTheme="minorBidi" w:hAnsiTheme="minorBidi" w:cstheme="minorBidi"/>
          <w:sz w:val="24"/>
          <w:szCs w:val="24"/>
          <w:shd w:val="clear" w:color="auto" w:fill="FFFFFF"/>
        </w:rPr>
        <w:t>different realms m</w:t>
      </w:r>
      <w:r>
        <w:rPr>
          <w:rFonts w:asciiTheme="minorBidi" w:hAnsiTheme="minorBidi" w:cstheme="minorBidi"/>
          <w:sz w:val="24"/>
          <w:szCs w:val="24"/>
          <w:shd w:val="clear" w:color="auto" w:fill="FFFFFF"/>
        </w:rPr>
        <w:t>ay</w:t>
      </w:r>
      <w:r w:rsidR="00683A37" w:rsidRPr="007327CE">
        <w:rPr>
          <w:rFonts w:asciiTheme="minorBidi" w:hAnsiTheme="minorBidi" w:cstheme="minorBidi"/>
          <w:sz w:val="24"/>
          <w:szCs w:val="24"/>
          <w:shd w:val="clear" w:color="auto" w:fill="FFFFFF"/>
        </w:rPr>
        <w:t xml:space="preserve"> intensify the difficulty, but it m</w:t>
      </w:r>
      <w:r>
        <w:rPr>
          <w:rFonts w:asciiTheme="minorBidi" w:hAnsiTheme="minorBidi" w:cstheme="minorBidi"/>
          <w:sz w:val="24"/>
          <w:szCs w:val="24"/>
          <w:shd w:val="clear" w:color="auto" w:fill="FFFFFF"/>
        </w:rPr>
        <w:t>ay</w:t>
      </w:r>
      <w:r w:rsidR="00683A37" w:rsidRPr="007327CE">
        <w:rPr>
          <w:rFonts w:asciiTheme="minorBidi" w:hAnsiTheme="minorBidi" w:cstheme="minorBidi"/>
          <w:sz w:val="24"/>
          <w:szCs w:val="24"/>
          <w:shd w:val="clear" w:color="auto" w:fill="FFFFFF"/>
        </w:rPr>
        <w:t xml:space="preserve"> also open </w:t>
      </w:r>
      <w:r>
        <w:rPr>
          <w:rFonts w:asciiTheme="minorBidi" w:hAnsiTheme="minorBidi" w:cstheme="minorBidi"/>
          <w:sz w:val="24"/>
          <w:szCs w:val="24"/>
          <w:shd w:val="clear" w:color="auto" w:fill="FFFFFF"/>
        </w:rPr>
        <w:t>the</w:t>
      </w:r>
      <w:r w:rsidR="00683A37" w:rsidRPr="007327CE">
        <w:rPr>
          <w:rFonts w:asciiTheme="minorBidi" w:hAnsiTheme="minorBidi" w:cstheme="minorBidi"/>
          <w:sz w:val="24"/>
          <w:szCs w:val="24"/>
          <w:shd w:val="clear" w:color="auto" w:fill="FFFFFF"/>
        </w:rPr>
        <w:t xml:space="preserve"> gate to an answer. The </w:t>
      </w:r>
      <w:r>
        <w:rPr>
          <w:rFonts w:asciiTheme="minorBidi" w:hAnsiTheme="minorBidi" w:cstheme="minorBidi"/>
          <w:sz w:val="24"/>
          <w:szCs w:val="24"/>
          <w:shd w:val="clear" w:color="auto" w:fill="FFFFFF"/>
        </w:rPr>
        <w:t>M</w:t>
      </w:r>
      <w:r w:rsidR="00683A37" w:rsidRPr="007327CE">
        <w:rPr>
          <w:rFonts w:asciiTheme="minorBidi" w:hAnsiTheme="minorBidi" w:cstheme="minorBidi"/>
          <w:sz w:val="24"/>
          <w:szCs w:val="24"/>
          <w:shd w:val="clear" w:color="auto" w:fill="FFFFFF"/>
        </w:rPr>
        <w:t>ishna expresses</w:t>
      </w:r>
      <w:r>
        <w:rPr>
          <w:rFonts w:asciiTheme="minorBidi" w:hAnsiTheme="minorBidi" w:cstheme="minorBidi"/>
          <w:sz w:val="24"/>
          <w:szCs w:val="24"/>
          <w:shd w:val="clear" w:color="auto" w:fill="FFFFFF"/>
        </w:rPr>
        <w:t>,</w:t>
      </w:r>
      <w:r w:rsidR="00683A37" w:rsidRPr="007327CE">
        <w:rPr>
          <w:rFonts w:asciiTheme="minorBidi" w:hAnsiTheme="minorBidi" w:cstheme="minorBidi"/>
          <w:sz w:val="24"/>
          <w:szCs w:val="24"/>
          <w:shd w:val="clear" w:color="auto" w:fill="FFFFFF"/>
        </w:rPr>
        <w:t xml:space="preserve"> by way of its unique structure</w:t>
      </w:r>
      <w:r>
        <w:rPr>
          <w:rFonts w:asciiTheme="minorBidi" w:hAnsiTheme="minorBidi" w:cstheme="minorBidi"/>
          <w:sz w:val="24"/>
          <w:szCs w:val="24"/>
          <w:shd w:val="clear" w:color="auto" w:fill="FFFFFF"/>
        </w:rPr>
        <w:t>,</w:t>
      </w:r>
      <w:r w:rsidR="00683A37" w:rsidRPr="007327CE">
        <w:rPr>
          <w:rFonts w:asciiTheme="minorBidi" w:hAnsiTheme="minorBidi" w:cstheme="minorBidi"/>
          <w:sz w:val="24"/>
          <w:szCs w:val="24"/>
          <w:shd w:val="clear" w:color="auto" w:fill="FFFFFF"/>
        </w:rPr>
        <w:t xml:space="preserve"> the content of the </w:t>
      </w:r>
      <w:r w:rsidR="00683A37" w:rsidRPr="009B4D8D">
        <w:rPr>
          <w:rFonts w:asciiTheme="minorBidi" w:hAnsiTheme="minorBidi" w:cstheme="minorBidi"/>
          <w:sz w:val="24"/>
          <w:szCs w:val="24"/>
          <w:shd w:val="clear" w:color="auto" w:fill="FFFFFF"/>
        </w:rPr>
        <w:t>mitzva</w:t>
      </w:r>
      <w:r w:rsidR="00683A37" w:rsidRPr="007327CE">
        <w:rPr>
          <w:rFonts w:asciiTheme="minorBidi" w:hAnsiTheme="minorBidi" w:cstheme="minorBidi"/>
          <w:i/>
          <w:iCs/>
          <w:sz w:val="24"/>
          <w:szCs w:val="24"/>
          <w:shd w:val="clear" w:color="auto" w:fill="FFFFFF"/>
        </w:rPr>
        <w:t xml:space="preserve"> </w:t>
      </w:r>
      <w:r w:rsidR="00683A37" w:rsidRPr="007327CE">
        <w:rPr>
          <w:rFonts w:asciiTheme="minorBidi" w:hAnsiTheme="minorBidi" w:cstheme="minorBidi"/>
          <w:sz w:val="24"/>
          <w:szCs w:val="24"/>
          <w:shd w:val="clear" w:color="auto" w:fill="FFFFFF"/>
        </w:rPr>
        <w:t xml:space="preserve">of taking the </w:t>
      </w:r>
      <w:r w:rsidR="00702958" w:rsidRPr="00702958">
        <w:rPr>
          <w:rFonts w:asciiTheme="minorBidi" w:hAnsiTheme="minorBidi" w:cstheme="minorBidi"/>
          <w:i/>
          <w:sz w:val="24"/>
          <w:szCs w:val="24"/>
          <w:shd w:val="clear" w:color="auto" w:fill="FFFFFF"/>
        </w:rPr>
        <w:t>arba minim</w:t>
      </w:r>
      <w:r w:rsidR="00683A37" w:rsidRPr="007327CE">
        <w:rPr>
          <w:rFonts w:asciiTheme="minorBidi" w:hAnsiTheme="minorBidi" w:cstheme="minorBidi"/>
          <w:sz w:val="24"/>
          <w:szCs w:val="24"/>
          <w:shd w:val="clear" w:color="auto" w:fill="FFFFFF"/>
        </w:rPr>
        <w:t xml:space="preserve"> and the </w:t>
      </w:r>
      <w:r>
        <w:rPr>
          <w:rFonts w:asciiTheme="minorBidi" w:hAnsiTheme="minorBidi" w:cstheme="minorBidi"/>
          <w:sz w:val="24"/>
          <w:szCs w:val="24"/>
          <w:shd w:val="clear" w:color="auto" w:fill="FFFFFF"/>
        </w:rPr>
        <w:t>procedure by</w:t>
      </w:r>
      <w:r w:rsidR="00683A37" w:rsidRPr="007327CE">
        <w:rPr>
          <w:rFonts w:asciiTheme="minorBidi" w:hAnsiTheme="minorBidi" w:cstheme="minorBidi"/>
          <w:sz w:val="24"/>
          <w:szCs w:val="24"/>
          <w:shd w:val="clear" w:color="auto" w:fill="FFFFFF"/>
        </w:rPr>
        <w:t xml:space="preserve"> which it must be fulfilled. The structure of the </w:t>
      </w:r>
      <w:r>
        <w:rPr>
          <w:rFonts w:asciiTheme="minorBidi" w:hAnsiTheme="minorBidi" w:cstheme="minorBidi"/>
          <w:sz w:val="24"/>
          <w:szCs w:val="24"/>
          <w:shd w:val="clear" w:color="auto" w:fill="FFFFFF"/>
        </w:rPr>
        <w:t>M</w:t>
      </w:r>
      <w:r w:rsidR="00683A37" w:rsidRPr="007327CE">
        <w:rPr>
          <w:rFonts w:asciiTheme="minorBidi" w:hAnsiTheme="minorBidi" w:cstheme="minorBidi"/>
          <w:sz w:val="24"/>
          <w:szCs w:val="24"/>
          <w:shd w:val="clear" w:color="auto" w:fill="FFFFFF"/>
        </w:rPr>
        <w:t>ishna</w:t>
      </w:r>
      <w:r w:rsidR="00683A37" w:rsidRPr="007327CE">
        <w:rPr>
          <w:rFonts w:asciiTheme="minorBidi" w:hAnsiTheme="minorBidi" w:cstheme="minorBidi"/>
          <w:i/>
          <w:iCs/>
          <w:sz w:val="24"/>
          <w:szCs w:val="24"/>
          <w:shd w:val="clear" w:color="auto" w:fill="FFFFFF"/>
        </w:rPr>
        <w:t xml:space="preserve"> </w:t>
      </w:r>
      <w:r w:rsidR="00683A37" w:rsidRPr="007327CE">
        <w:rPr>
          <w:rFonts w:asciiTheme="minorBidi" w:hAnsiTheme="minorBidi" w:cstheme="minorBidi"/>
          <w:sz w:val="24"/>
          <w:szCs w:val="24"/>
          <w:shd w:val="clear" w:color="auto" w:fill="FFFFFF"/>
        </w:rPr>
        <w:t xml:space="preserve">and the </w:t>
      </w:r>
      <w:r>
        <w:rPr>
          <w:rFonts w:asciiTheme="minorBidi" w:hAnsiTheme="minorBidi" w:cstheme="minorBidi"/>
          <w:sz w:val="24"/>
          <w:szCs w:val="24"/>
          <w:shd w:val="clear" w:color="auto" w:fill="FFFFFF"/>
        </w:rPr>
        <w:t>method</w:t>
      </w:r>
      <w:r w:rsidR="00683A37" w:rsidRPr="007327CE">
        <w:rPr>
          <w:rFonts w:asciiTheme="minorBidi" w:hAnsiTheme="minorBidi" w:cstheme="minorBidi"/>
          <w:sz w:val="24"/>
          <w:szCs w:val="24"/>
          <w:shd w:val="clear" w:color="auto" w:fill="FFFFFF"/>
        </w:rPr>
        <w:t xml:space="preserve"> of fulfilling the </w:t>
      </w:r>
      <w:r w:rsidR="00683A37" w:rsidRPr="009B4D8D">
        <w:rPr>
          <w:rFonts w:asciiTheme="minorBidi" w:hAnsiTheme="minorBidi" w:cstheme="minorBidi"/>
          <w:sz w:val="24"/>
          <w:szCs w:val="24"/>
          <w:shd w:val="clear" w:color="auto" w:fill="FFFFFF"/>
        </w:rPr>
        <w:t>mitzva</w:t>
      </w:r>
      <w:r w:rsidR="00683A37" w:rsidRPr="007327CE">
        <w:rPr>
          <w:rFonts w:asciiTheme="minorBidi" w:hAnsiTheme="minorBidi" w:cstheme="minorBidi"/>
          <w:i/>
          <w:iCs/>
          <w:sz w:val="24"/>
          <w:szCs w:val="24"/>
          <w:shd w:val="clear" w:color="auto" w:fill="FFFFFF"/>
        </w:rPr>
        <w:t xml:space="preserve"> </w:t>
      </w:r>
      <w:r w:rsidR="00683A37" w:rsidRPr="007327CE">
        <w:rPr>
          <w:rFonts w:asciiTheme="minorBidi" w:hAnsiTheme="minorBidi" w:cstheme="minorBidi"/>
          <w:sz w:val="24"/>
          <w:szCs w:val="24"/>
          <w:shd w:val="clear" w:color="auto" w:fill="FFFFFF"/>
        </w:rPr>
        <w:t xml:space="preserve">are </w:t>
      </w:r>
      <w:r w:rsidR="001C07FB" w:rsidRPr="007327CE">
        <w:rPr>
          <w:rFonts w:asciiTheme="minorBidi" w:hAnsiTheme="minorBidi" w:cstheme="minorBidi"/>
          <w:sz w:val="24"/>
          <w:szCs w:val="24"/>
          <w:shd w:val="clear" w:color="auto" w:fill="FFFFFF"/>
        </w:rPr>
        <w:t>a</w:t>
      </w:r>
      <w:r w:rsidR="00683A37" w:rsidRPr="007327CE">
        <w:rPr>
          <w:rFonts w:asciiTheme="minorBidi" w:hAnsiTheme="minorBidi" w:cstheme="minorBidi"/>
          <w:sz w:val="24"/>
          <w:szCs w:val="24"/>
          <w:shd w:val="clear" w:color="auto" w:fill="FFFFFF"/>
        </w:rPr>
        <w:t xml:space="preserve"> gateway to the deep content of the </w:t>
      </w:r>
      <w:r>
        <w:rPr>
          <w:rFonts w:asciiTheme="minorBidi" w:hAnsiTheme="minorBidi" w:cstheme="minorBidi"/>
          <w:sz w:val="24"/>
          <w:szCs w:val="24"/>
          <w:shd w:val="clear" w:color="auto" w:fill="FFFFFF"/>
        </w:rPr>
        <w:t>M</w:t>
      </w:r>
      <w:r w:rsidR="00683A37" w:rsidRPr="007327CE">
        <w:rPr>
          <w:rFonts w:asciiTheme="minorBidi" w:hAnsiTheme="minorBidi" w:cstheme="minorBidi"/>
          <w:sz w:val="24"/>
          <w:szCs w:val="24"/>
          <w:shd w:val="clear" w:color="auto" w:fill="FFFFFF"/>
        </w:rPr>
        <w:t>ishna, as we shall see presently.</w:t>
      </w:r>
    </w:p>
    <w:p w14:paraId="250B7D33" w14:textId="30D43405" w:rsidR="00683A37" w:rsidRDefault="00683A37" w:rsidP="009B4D8D">
      <w:pPr>
        <w:spacing w:line="240" w:lineRule="auto"/>
        <w:ind w:firstLine="720"/>
        <w:rPr>
          <w:rFonts w:asciiTheme="minorBidi" w:hAnsiTheme="minorBidi" w:cstheme="minorBidi"/>
          <w:sz w:val="24"/>
          <w:szCs w:val="24"/>
          <w:shd w:val="clear" w:color="auto" w:fill="FFFFFF"/>
        </w:rPr>
      </w:pPr>
    </w:p>
    <w:p w14:paraId="57DC6826" w14:textId="72BA1759" w:rsidR="00FC5CF0" w:rsidRPr="009B4D8D" w:rsidRDefault="009B4D8D" w:rsidP="009B4D8D">
      <w:pPr>
        <w:spacing w:line="240" w:lineRule="auto"/>
        <w:rPr>
          <w:rFonts w:asciiTheme="minorBidi" w:hAnsiTheme="minorBidi" w:cstheme="minorBidi"/>
          <w:b/>
          <w:bCs/>
          <w:sz w:val="24"/>
          <w:szCs w:val="24"/>
          <w:shd w:val="clear" w:color="auto" w:fill="FFFFFF"/>
        </w:rPr>
      </w:pPr>
      <w:r w:rsidRPr="009B4D8D">
        <w:rPr>
          <w:rFonts w:asciiTheme="minorBidi" w:hAnsiTheme="minorBidi" w:cstheme="minorBidi"/>
          <w:b/>
          <w:bCs/>
          <w:sz w:val="24"/>
          <w:szCs w:val="24"/>
          <w:shd w:val="clear" w:color="auto" w:fill="FFFFFF"/>
        </w:rPr>
        <w:t>Back to the Lost Tree</w:t>
      </w:r>
    </w:p>
    <w:p w14:paraId="051FAECC" w14:textId="77777777" w:rsidR="00414A0C" w:rsidRPr="007327CE" w:rsidRDefault="00414A0C" w:rsidP="009B4D8D">
      <w:pPr>
        <w:spacing w:line="240" w:lineRule="auto"/>
        <w:ind w:firstLine="720"/>
        <w:rPr>
          <w:rFonts w:asciiTheme="minorBidi" w:hAnsiTheme="minorBidi" w:cstheme="minorBidi"/>
          <w:sz w:val="24"/>
          <w:szCs w:val="24"/>
          <w:shd w:val="clear" w:color="auto" w:fill="FFFFFF"/>
        </w:rPr>
      </w:pPr>
    </w:p>
    <w:p w14:paraId="102F8131" w14:textId="500FAF4A" w:rsidR="00FC5CF0" w:rsidRDefault="00414A0C"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lastRenderedPageBreak/>
        <w:t>In order to understand what is hiding b</w:t>
      </w:r>
      <w:r w:rsidR="001C07FB" w:rsidRPr="007327CE">
        <w:rPr>
          <w:rFonts w:asciiTheme="minorBidi" w:hAnsiTheme="minorBidi" w:cstheme="minorBidi"/>
          <w:sz w:val="24"/>
          <w:szCs w:val="24"/>
          <w:shd w:val="clear" w:color="auto" w:fill="FFFFFF"/>
        </w:rPr>
        <w:t xml:space="preserve">ehind the structure of the </w:t>
      </w:r>
      <w:r w:rsidR="00FC5CF0">
        <w:rPr>
          <w:rFonts w:asciiTheme="minorBidi" w:hAnsiTheme="minorBidi" w:cstheme="minorBidi"/>
          <w:sz w:val="24"/>
          <w:szCs w:val="24"/>
          <w:shd w:val="clear" w:color="auto" w:fill="FFFFFF"/>
        </w:rPr>
        <w:t>M</w:t>
      </w:r>
      <w:r w:rsidR="001C07FB" w:rsidRPr="007327CE">
        <w:rPr>
          <w:rFonts w:asciiTheme="minorBidi" w:hAnsiTheme="minorBidi" w:cstheme="minorBidi"/>
          <w:sz w:val="24"/>
          <w:szCs w:val="24"/>
          <w:shd w:val="clear" w:color="auto" w:fill="FFFFFF"/>
        </w:rPr>
        <w:t>ish</w:t>
      </w:r>
      <w:r w:rsidRPr="007327CE">
        <w:rPr>
          <w:rFonts w:asciiTheme="minorBidi" w:hAnsiTheme="minorBidi" w:cstheme="minorBidi"/>
          <w:sz w:val="24"/>
          <w:szCs w:val="24"/>
          <w:shd w:val="clear" w:color="auto" w:fill="FFFFFF"/>
        </w:rPr>
        <w:t>n</w:t>
      </w:r>
      <w:r w:rsidR="001C07FB" w:rsidRPr="007327CE">
        <w:rPr>
          <w:rFonts w:asciiTheme="minorBidi" w:hAnsiTheme="minorBidi" w:cstheme="minorBidi"/>
          <w:sz w:val="24"/>
          <w:szCs w:val="24"/>
          <w:shd w:val="clear" w:color="auto" w:fill="FFFFFF"/>
        </w:rPr>
        <w:t>a</w:t>
      </w:r>
      <w:r w:rsidRPr="007327CE">
        <w:rPr>
          <w:rFonts w:asciiTheme="minorBidi" w:hAnsiTheme="minorBidi" w:cstheme="minorBidi"/>
          <w:sz w:val="24"/>
          <w:szCs w:val="24"/>
          <w:shd w:val="clear" w:color="auto" w:fill="FFFFFF"/>
        </w:rPr>
        <w:t xml:space="preserve"> and the </w:t>
      </w:r>
      <w:r w:rsidR="001C07FB" w:rsidRPr="007327CE">
        <w:rPr>
          <w:rFonts w:asciiTheme="minorBidi" w:hAnsiTheme="minorBidi" w:cstheme="minorBidi"/>
          <w:sz w:val="24"/>
          <w:szCs w:val="24"/>
          <w:shd w:val="clear" w:color="auto" w:fill="FFFFFF"/>
        </w:rPr>
        <w:t xml:space="preserve">manner of </w:t>
      </w:r>
      <w:r w:rsidRPr="007327CE">
        <w:rPr>
          <w:rFonts w:asciiTheme="minorBidi" w:hAnsiTheme="minorBidi" w:cstheme="minorBidi"/>
          <w:sz w:val="24"/>
          <w:szCs w:val="24"/>
          <w:shd w:val="clear" w:color="auto" w:fill="FFFFFF"/>
        </w:rPr>
        <w:t xml:space="preserve">fulfilling the </w:t>
      </w:r>
      <w:r w:rsidRPr="009B4D8D">
        <w:rPr>
          <w:rFonts w:asciiTheme="minorBidi" w:hAnsiTheme="minorBidi" w:cstheme="minorBidi"/>
          <w:sz w:val="24"/>
          <w:szCs w:val="24"/>
          <w:shd w:val="clear" w:color="auto" w:fill="FFFFFF"/>
        </w:rPr>
        <w:t>mitzva</w:t>
      </w:r>
      <w:r w:rsidRPr="007327CE">
        <w:rPr>
          <w:rFonts w:asciiTheme="minorBidi" w:hAnsiTheme="minorBidi" w:cstheme="minorBidi"/>
          <w:sz w:val="24"/>
          <w:szCs w:val="24"/>
          <w:shd w:val="clear" w:color="auto" w:fill="FFFFFF"/>
        </w:rPr>
        <w:t xml:space="preserve">, we must delve more deeply into the verses dealing with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w:t>
      </w:r>
    </w:p>
    <w:p w14:paraId="7536B32C" w14:textId="77777777" w:rsidR="00FC5CF0" w:rsidRDefault="00FC5CF0" w:rsidP="009B4D8D">
      <w:pPr>
        <w:spacing w:line="240" w:lineRule="auto"/>
        <w:rPr>
          <w:rFonts w:asciiTheme="minorBidi" w:hAnsiTheme="minorBidi" w:cstheme="minorBidi"/>
          <w:sz w:val="24"/>
          <w:szCs w:val="24"/>
          <w:shd w:val="clear" w:color="auto" w:fill="FFFFFF"/>
        </w:rPr>
      </w:pPr>
    </w:p>
    <w:p w14:paraId="1FB0F064" w14:textId="33E03E17" w:rsidR="009450AA" w:rsidRPr="007327CE" w:rsidRDefault="00414A0C"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The Torah characterizes the species that must be taken in a few short words, but takes care to give each species a double definition. The Torah gives each species a botanical definition (</w:t>
      </w:r>
      <w:r w:rsidRPr="007327CE">
        <w:rPr>
          <w:rFonts w:asciiTheme="minorBidi" w:hAnsiTheme="minorBidi" w:cstheme="minorBidi"/>
          <w:i/>
          <w:iCs/>
          <w:sz w:val="24"/>
          <w:szCs w:val="24"/>
          <w:shd w:val="clear" w:color="auto" w:fill="FFFFFF"/>
        </w:rPr>
        <w:t xml:space="preserve">hadar </w:t>
      </w:r>
      <w:r w:rsidRPr="007327CE">
        <w:rPr>
          <w:rFonts w:asciiTheme="minorBidi" w:hAnsiTheme="minorBidi" w:cstheme="minorBidi"/>
          <w:sz w:val="24"/>
          <w:szCs w:val="24"/>
          <w:shd w:val="clear" w:color="auto" w:fill="FFFFFF"/>
        </w:rPr>
        <w:t xml:space="preserve">[goodly], palms, and the like), but does not stop with this. It goes on to say what part of each of the plants must be taken. One must take the "fruit" of one of the species, the "branch" of another, and the "bough" of yet another. As for the </w:t>
      </w:r>
      <w:r w:rsidRPr="007327CE">
        <w:rPr>
          <w:rFonts w:asciiTheme="minorBidi" w:hAnsiTheme="minorBidi" w:cstheme="minorBidi"/>
          <w:i/>
          <w:iCs/>
          <w:sz w:val="24"/>
          <w:szCs w:val="24"/>
          <w:shd w:val="clear" w:color="auto" w:fill="FFFFFF"/>
        </w:rPr>
        <w:t>arava</w:t>
      </w:r>
      <w:r w:rsidRPr="007327CE">
        <w:rPr>
          <w:rFonts w:asciiTheme="minorBidi" w:hAnsiTheme="minorBidi" w:cstheme="minorBidi"/>
          <w:sz w:val="24"/>
          <w:szCs w:val="24"/>
          <w:shd w:val="clear" w:color="auto" w:fill="FFFFFF"/>
        </w:rPr>
        <w:t>, the Torah does not appear to designate which part of the plant must be taken, but</w:t>
      </w:r>
      <w:r w:rsidR="001C07FB" w:rsidRPr="007327CE">
        <w:rPr>
          <w:rFonts w:asciiTheme="minorBidi" w:hAnsiTheme="minorBidi" w:cstheme="minorBidi"/>
          <w:sz w:val="24"/>
          <w:szCs w:val="24"/>
          <w:shd w:val="clear" w:color="auto" w:fill="FFFFFF"/>
        </w:rPr>
        <w:t xml:space="preserve"> since</w:t>
      </w:r>
      <w:r w:rsidRPr="007327CE">
        <w:rPr>
          <w:rFonts w:asciiTheme="minorBidi" w:hAnsiTheme="minorBidi" w:cstheme="minorBidi"/>
          <w:sz w:val="24"/>
          <w:szCs w:val="24"/>
          <w:shd w:val="clear" w:color="auto" w:fill="FFFFFF"/>
        </w:rPr>
        <w:t xml:space="preserve"> instead it notes the connection between it and water</w:t>
      </w:r>
      <w:r w:rsidR="00E62B18">
        <w:rPr>
          <w:rFonts w:asciiTheme="minorBidi" w:hAnsiTheme="minorBidi" w:cstheme="minorBidi"/>
          <w:sz w:val="24"/>
          <w:szCs w:val="24"/>
          <w:shd w:val="clear" w:color="auto" w:fill="FFFFFF"/>
        </w:rPr>
        <w:t xml:space="preserve"> — </w:t>
      </w:r>
      <w:r w:rsidRPr="007327CE">
        <w:rPr>
          <w:rFonts w:asciiTheme="minorBidi" w:hAnsiTheme="minorBidi" w:cstheme="minorBidi"/>
          <w:sz w:val="24"/>
          <w:szCs w:val="24"/>
          <w:shd w:val="clear" w:color="auto" w:fill="FFFFFF"/>
        </w:rPr>
        <w:t xml:space="preserve">"willows of </w:t>
      </w:r>
      <w:r w:rsidR="008613CF">
        <w:rPr>
          <w:rFonts w:asciiTheme="minorBidi" w:hAnsiTheme="minorBidi" w:cstheme="minorBidi"/>
          <w:sz w:val="24"/>
          <w:szCs w:val="24"/>
          <w:shd w:val="clear" w:color="auto" w:fill="FFFFFF"/>
        </w:rPr>
        <w:t>a brook</w:t>
      </w:r>
      <w:r w:rsidRPr="007327CE">
        <w:rPr>
          <w:rFonts w:asciiTheme="minorBidi" w:hAnsiTheme="minorBidi" w:cstheme="minorBidi"/>
          <w:sz w:val="24"/>
          <w:szCs w:val="24"/>
          <w:shd w:val="clear" w:color="auto" w:fill="FFFFFF"/>
        </w:rPr>
        <w:t>"</w:t>
      </w:r>
      <w:r w:rsidR="00E62B18">
        <w:rPr>
          <w:rFonts w:asciiTheme="minorBidi" w:hAnsiTheme="minorBidi" w:cstheme="minorBidi"/>
          <w:sz w:val="24"/>
          <w:szCs w:val="24"/>
          <w:shd w:val="clear" w:color="auto" w:fill="FFFFFF"/>
        </w:rPr>
        <w:t xml:space="preserve"> — we may argue</w:t>
      </w:r>
      <w:r w:rsidR="001C07FB" w:rsidRPr="007327CE">
        <w:rPr>
          <w:rFonts w:asciiTheme="minorBidi" w:hAnsiTheme="minorBidi" w:cstheme="minorBidi"/>
          <w:sz w:val="24"/>
          <w:szCs w:val="24"/>
          <w:shd w:val="clear" w:color="auto" w:fill="FFFFFF"/>
        </w:rPr>
        <w:t xml:space="preserve"> </w:t>
      </w:r>
      <w:r w:rsidRPr="007327CE">
        <w:rPr>
          <w:rFonts w:asciiTheme="minorBidi" w:hAnsiTheme="minorBidi" w:cstheme="minorBidi"/>
          <w:sz w:val="24"/>
          <w:szCs w:val="24"/>
          <w:shd w:val="clear" w:color="auto" w:fill="FFFFFF"/>
        </w:rPr>
        <w:t>that what must</w:t>
      </w:r>
      <w:r w:rsidR="001C07FB" w:rsidRPr="007327CE">
        <w:rPr>
          <w:rFonts w:asciiTheme="minorBidi" w:hAnsiTheme="minorBidi" w:cstheme="minorBidi"/>
          <w:sz w:val="24"/>
          <w:szCs w:val="24"/>
          <w:shd w:val="clear" w:color="auto" w:fill="FFFFFF"/>
        </w:rPr>
        <w:t xml:space="preserve"> be</w:t>
      </w:r>
      <w:r w:rsidRPr="007327CE">
        <w:rPr>
          <w:rFonts w:asciiTheme="minorBidi" w:hAnsiTheme="minorBidi" w:cstheme="minorBidi"/>
          <w:sz w:val="24"/>
          <w:szCs w:val="24"/>
          <w:shd w:val="clear" w:color="auto" w:fill="FFFFFF"/>
        </w:rPr>
        <w:t xml:space="preserve"> taken is the part of the plant that connects it to water.</w:t>
      </w:r>
      <w:r w:rsidRPr="007327CE">
        <w:rPr>
          <w:rStyle w:val="FootnoteReference"/>
          <w:rFonts w:asciiTheme="minorBidi" w:hAnsiTheme="minorBidi" w:cstheme="minorBidi"/>
          <w:sz w:val="24"/>
          <w:szCs w:val="24"/>
          <w:shd w:val="clear" w:color="auto" w:fill="FFFFFF"/>
        </w:rPr>
        <w:footnoteReference w:id="1"/>
      </w:r>
    </w:p>
    <w:p w14:paraId="1A978540" w14:textId="77777777" w:rsidR="00EE6060" w:rsidRPr="007327CE" w:rsidRDefault="00EE6060" w:rsidP="009B4D8D">
      <w:pPr>
        <w:spacing w:line="240" w:lineRule="auto"/>
        <w:ind w:firstLine="720"/>
        <w:rPr>
          <w:rFonts w:asciiTheme="minorBidi" w:hAnsiTheme="minorBidi" w:cstheme="minorBidi"/>
          <w:sz w:val="24"/>
          <w:szCs w:val="24"/>
          <w:shd w:val="clear" w:color="auto" w:fill="FFFFFF"/>
        </w:rPr>
      </w:pPr>
    </w:p>
    <w:p w14:paraId="6202E5CC" w14:textId="0755CD99"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What are</w:t>
      </w:r>
      <w:r w:rsidR="00EE6060" w:rsidRPr="007327CE">
        <w:rPr>
          <w:rFonts w:asciiTheme="minorBidi" w:hAnsiTheme="minorBidi" w:cstheme="minorBidi"/>
          <w:sz w:val="24"/>
          <w:szCs w:val="24"/>
          <w:shd w:val="clear" w:color="auto" w:fill="FFFFFF"/>
        </w:rPr>
        <w:t xml:space="preserve"> "branches </w:t>
      </w:r>
      <w:r w:rsidR="00E62B18">
        <w:rPr>
          <w:rFonts w:asciiTheme="minorBidi" w:hAnsiTheme="minorBidi" w:cstheme="minorBidi"/>
          <w:sz w:val="24"/>
          <w:szCs w:val="24"/>
          <w:shd w:val="clear" w:color="auto" w:fill="FFFFFF"/>
        </w:rPr>
        <w:t>(</w:t>
      </w:r>
      <w:r w:rsidR="00EE6060" w:rsidRPr="007327CE">
        <w:rPr>
          <w:rFonts w:asciiTheme="minorBidi" w:hAnsiTheme="minorBidi" w:cstheme="minorBidi"/>
          <w:i/>
          <w:iCs/>
          <w:sz w:val="24"/>
          <w:szCs w:val="24"/>
          <w:shd w:val="clear" w:color="auto" w:fill="FFFFFF"/>
        </w:rPr>
        <w:t>kap</w:t>
      </w:r>
      <w:r w:rsidR="008613CF">
        <w:rPr>
          <w:rFonts w:asciiTheme="minorBidi" w:hAnsiTheme="minorBidi" w:cstheme="minorBidi"/>
          <w:i/>
          <w:iCs/>
          <w:sz w:val="24"/>
          <w:szCs w:val="24"/>
          <w:shd w:val="clear" w:color="auto" w:fill="FFFFFF"/>
        </w:rPr>
        <w:t>p</w:t>
      </w:r>
      <w:r w:rsidR="00EE6060" w:rsidRPr="007327CE">
        <w:rPr>
          <w:rFonts w:asciiTheme="minorBidi" w:hAnsiTheme="minorBidi" w:cstheme="minorBidi"/>
          <w:i/>
          <w:iCs/>
          <w:sz w:val="24"/>
          <w:szCs w:val="24"/>
          <w:shd w:val="clear" w:color="auto" w:fill="FFFFFF"/>
        </w:rPr>
        <w:t>ot</w:t>
      </w:r>
      <w:r w:rsidR="00E62B18">
        <w:rPr>
          <w:rFonts w:asciiTheme="minorBidi" w:hAnsiTheme="minorBidi" w:cstheme="minorBidi"/>
          <w:sz w:val="24"/>
          <w:szCs w:val="24"/>
          <w:shd w:val="clear" w:color="auto" w:fill="FFFFFF"/>
        </w:rPr>
        <w:t>)</w:t>
      </w:r>
      <w:r w:rsidR="00EE6060" w:rsidRPr="007327CE">
        <w:rPr>
          <w:rFonts w:asciiTheme="minorBidi" w:hAnsiTheme="minorBidi" w:cstheme="minorBidi"/>
          <w:i/>
          <w:iCs/>
          <w:sz w:val="24"/>
          <w:szCs w:val="24"/>
          <w:shd w:val="clear" w:color="auto" w:fill="FFFFFF"/>
        </w:rPr>
        <w:t xml:space="preserve"> </w:t>
      </w:r>
      <w:r w:rsidR="00EE6060" w:rsidRPr="007327CE">
        <w:rPr>
          <w:rFonts w:asciiTheme="minorBidi" w:hAnsiTheme="minorBidi" w:cstheme="minorBidi"/>
          <w:sz w:val="24"/>
          <w:szCs w:val="24"/>
          <w:shd w:val="clear" w:color="auto" w:fill="FFFFFF"/>
        </w:rPr>
        <w:t xml:space="preserve">of palm-trees"? A palm </w:t>
      </w:r>
      <w:r w:rsidR="00EE6060" w:rsidRPr="007327CE">
        <w:rPr>
          <w:rFonts w:asciiTheme="minorBidi" w:hAnsiTheme="minorBidi" w:cstheme="minorBidi"/>
          <w:i/>
          <w:iCs/>
          <w:sz w:val="24"/>
          <w:szCs w:val="24"/>
          <w:shd w:val="clear" w:color="auto" w:fill="FFFFFF"/>
        </w:rPr>
        <w:t xml:space="preserve">kaf </w:t>
      </w:r>
      <w:r w:rsidR="00EE6060" w:rsidRPr="007327CE">
        <w:rPr>
          <w:rFonts w:asciiTheme="minorBidi" w:hAnsiTheme="minorBidi" w:cstheme="minorBidi"/>
          <w:sz w:val="24"/>
          <w:szCs w:val="24"/>
          <w:shd w:val="clear" w:color="auto" w:fill="FFFFFF"/>
        </w:rPr>
        <w:t xml:space="preserve">is one of the parts of the tree, which because of its unique shape bears a certain resemblance to the whole tree. When it is open, it has the shape of a branch from which leaves grow, or of a trunk from which branches grow. It is fit for the </w:t>
      </w:r>
      <w:r w:rsidR="00EE6060" w:rsidRPr="009B4D8D">
        <w:rPr>
          <w:rFonts w:asciiTheme="minorBidi" w:hAnsiTheme="minorBidi" w:cstheme="minorBidi"/>
          <w:sz w:val="24"/>
          <w:szCs w:val="24"/>
          <w:shd w:val="clear" w:color="auto" w:fill="FFFFFF"/>
        </w:rPr>
        <w:t>mitzva</w:t>
      </w:r>
      <w:r w:rsidR="00EE6060" w:rsidRPr="007327CE">
        <w:rPr>
          <w:rFonts w:asciiTheme="minorBidi" w:hAnsiTheme="minorBidi" w:cstheme="minorBidi"/>
          <w:i/>
          <w:iCs/>
          <w:sz w:val="24"/>
          <w:szCs w:val="24"/>
          <w:shd w:val="clear" w:color="auto" w:fill="FFFFFF"/>
        </w:rPr>
        <w:t xml:space="preserve"> </w:t>
      </w:r>
      <w:r w:rsidR="00EE6060" w:rsidRPr="007327CE">
        <w:rPr>
          <w:rFonts w:asciiTheme="minorBidi" w:hAnsiTheme="minorBidi" w:cstheme="minorBidi"/>
          <w:sz w:val="24"/>
          <w:szCs w:val="24"/>
          <w:shd w:val="clear" w:color="auto" w:fill="FFFFFF"/>
        </w:rPr>
        <w:t xml:space="preserve">in the first stage of its growth, at which time the </w:t>
      </w:r>
      <w:r w:rsidR="00EE6060" w:rsidRPr="007327CE">
        <w:rPr>
          <w:rFonts w:asciiTheme="minorBidi" w:hAnsiTheme="minorBidi" w:cstheme="minorBidi"/>
          <w:i/>
          <w:iCs/>
          <w:sz w:val="24"/>
          <w:szCs w:val="24"/>
          <w:shd w:val="clear" w:color="auto" w:fill="FFFFFF"/>
        </w:rPr>
        <w:t xml:space="preserve">lulav </w:t>
      </w:r>
      <w:r w:rsidR="001C07FB" w:rsidRPr="007327CE">
        <w:rPr>
          <w:rFonts w:asciiTheme="minorBidi" w:hAnsiTheme="minorBidi" w:cstheme="minorBidi"/>
          <w:sz w:val="24"/>
          <w:szCs w:val="24"/>
          <w:shd w:val="clear" w:color="auto" w:fill="FFFFFF"/>
        </w:rPr>
        <w:t xml:space="preserve">is </w:t>
      </w:r>
      <w:r w:rsidR="00EE6060" w:rsidRPr="007327CE">
        <w:rPr>
          <w:rFonts w:asciiTheme="minorBidi" w:hAnsiTheme="minorBidi" w:cstheme="minorBidi"/>
          <w:sz w:val="24"/>
          <w:szCs w:val="24"/>
          <w:shd w:val="clear" w:color="auto" w:fill="FFFFFF"/>
        </w:rPr>
        <w:t>closed (</w:t>
      </w:r>
      <w:r w:rsidR="00EE6060" w:rsidRPr="007327CE">
        <w:rPr>
          <w:rFonts w:asciiTheme="minorBidi" w:hAnsiTheme="minorBidi" w:cstheme="minorBidi"/>
          <w:i/>
          <w:iCs/>
          <w:sz w:val="24"/>
          <w:szCs w:val="24"/>
          <w:shd w:val="clear" w:color="auto" w:fill="FFFFFF"/>
        </w:rPr>
        <w:t>kafut</w:t>
      </w:r>
      <w:r w:rsidR="00EE6060" w:rsidRPr="007327CE">
        <w:rPr>
          <w:rFonts w:asciiTheme="minorBidi" w:hAnsiTheme="minorBidi" w:cstheme="minorBidi"/>
          <w:sz w:val="24"/>
          <w:szCs w:val="24"/>
          <w:shd w:val="clear" w:color="auto" w:fill="FFFFFF"/>
        </w:rPr>
        <w:t>).</w:t>
      </w:r>
      <w:r w:rsidR="00EE6060"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In this </w:t>
      </w:r>
      <w:r w:rsidR="00EE6060" w:rsidRPr="007327CE">
        <w:rPr>
          <w:rFonts w:asciiTheme="minorBidi" w:hAnsiTheme="minorBidi" w:cstheme="minorBidi"/>
          <w:sz w:val="24"/>
          <w:szCs w:val="24"/>
          <w:shd w:val="clear" w:color="auto" w:fill="FFFFFF"/>
        </w:rPr>
        <w:t>state</w:t>
      </w:r>
      <w:r w:rsidRPr="007327CE">
        <w:rPr>
          <w:rFonts w:asciiTheme="minorBidi" w:hAnsiTheme="minorBidi" w:cstheme="minorBidi"/>
          <w:sz w:val="24"/>
          <w:szCs w:val="24"/>
          <w:shd w:val="clear" w:color="auto" w:fill="FFFFFF"/>
        </w:rPr>
        <w:t xml:space="preserve">, the closed </w:t>
      </w:r>
      <w:r w:rsidR="00EE6060"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stands as the upper continuation of the </w:t>
      </w:r>
      <w:r w:rsidR="00EE6060" w:rsidRPr="007327CE">
        <w:rPr>
          <w:rFonts w:asciiTheme="minorBidi" w:hAnsiTheme="minorBidi" w:cstheme="minorBidi"/>
          <w:sz w:val="24"/>
          <w:szCs w:val="24"/>
          <w:shd w:val="clear" w:color="auto" w:fill="FFFFFF"/>
        </w:rPr>
        <w:t>trunk</w:t>
      </w:r>
      <w:r w:rsidRPr="007327CE">
        <w:rPr>
          <w:rFonts w:asciiTheme="minorBidi" w:hAnsiTheme="minorBidi" w:cstheme="minorBidi"/>
          <w:sz w:val="24"/>
          <w:szCs w:val="24"/>
          <w:shd w:val="clear" w:color="auto" w:fill="FFFFFF"/>
        </w:rPr>
        <w:t>, and its shape itself is</w:t>
      </w:r>
      <w:r w:rsidR="00EE6060" w:rsidRPr="007327CE">
        <w:rPr>
          <w:rFonts w:asciiTheme="minorBidi" w:hAnsiTheme="minorBidi" w:cstheme="minorBidi"/>
          <w:sz w:val="24"/>
          <w:szCs w:val="24"/>
          <w:shd w:val="clear" w:color="auto" w:fill="FFFFFF"/>
        </w:rPr>
        <w:t xml:space="preserve"> like that of the trunk. </w:t>
      </w:r>
      <w:r w:rsidRPr="007327CE">
        <w:rPr>
          <w:rFonts w:asciiTheme="minorBidi" w:hAnsiTheme="minorBidi" w:cstheme="minorBidi"/>
          <w:sz w:val="24"/>
          <w:szCs w:val="24"/>
          <w:shd w:val="clear" w:color="auto" w:fill="FFFFFF"/>
        </w:rPr>
        <w:t xml:space="preserve">In addition, at the end of the growth and opening of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it becomes part of the </w:t>
      </w:r>
      <w:r w:rsidR="00AA025C" w:rsidRPr="007327CE">
        <w:rPr>
          <w:rFonts w:asciiTheme="minorBidi" w:hAnsiTheme="minorBidi" w:cstheme="minorBidi"/>
          <w:sz w:val="24"/>
          <w:szCs w:val="24"/>
          <w:shd w:val="clear" w:color="auto" w:fill="FFFFFF"/>
        </w:rPr>
        <w:t>trunk</w:t>
      </w:r>
      <w:r w:rsidRPr="007327CE">
        <w:rPr>
          <w:rFonts w:asciiTheme="minorBidi" w:hAnsiTheme="minorBidi" w:cstheme="minorBidi"/>
          <w:sz w:val="24"/>
          <w:szCs w:val="24"/>
          <w:shd w:val="clear" w:color="auto" w:fill="FFFFFF"/>
        </w:rPr>
        <w:t xml:space="preserve"> itself, which is formed from the palm </w:t>
      </w:r>
      <w:r w:rsidR="00AA025C" w:rsidRPr="007327CE">
        <w:rPr>
          <w:rFonts w:asciiTheme="minorBidi" w:hAnsiTheme="minorBidi" w:cstheme="minorBidi"/>
          <w:sz w:val="24"/>
          <w:szCs w:val="24"/>
          <w:shd w:val="clear" w:color="auto" w:fill="FFFFFF"/>
        </w:rPr>
        <w:t>branches</w:t>
      </w:r>
      <w:r w:rsidRPr="007327CE">
        <w:rPr>
          <w:rFonts w:asciiTheme="minorBidi" w:hAnsiTheme="minorBidi" w:cstheme="minorBidi"/>
          <w:sz w:val="24"/>
          <w:szCs w:val="24"/>
          <w:shd w:val="clear" w:color="auto" w:fill="FFFFFF"/>
        </w:rPr>
        <w:t xml:space="preserve"> that dry </w:t>
      </w:r>
      <w:r w:rsidR="00AA025C" w:rsidRPr="007327CE">
        <w:rPr>
          <w:rFonts w:asciiTheme="minorBidi" w:hAnsiTheme="minorBidi" w:cstheme="minorBidi"/>
          <w:sz w:val="24"/>
          <w:szCs w:val="24"/>
          <w:shd w:val="clear" w:color="auto" w:fill="FFFFFF"/>
        </w:rPr>
        <w:t xml:space="preserve">up </w:t>
      </w:r>
      <w:r w:rsidRPr="007327CE">
        <w:rPr>
          <w:rFonts w:asciiTheme="minorBidi" w:hAnsiTheme="minorBidi" w:cstheme="minorBidi"/>
          <w:sz w:val="24"/>
          <w:szCs w:val="24"/>
          <w:shd w:val="clear" w:color="auto" w:fill="FFFFFF"/>
        </w:rPr>
        <w:t xml:space="preserve">year after year. According to this, the shape of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in the </w:t>
      </w:r>
      <w:r w:rsidR="00702958" w:rsidRPr="00702958">
        <w:rPr>
          <w:rFonts w:asciiTheme="minorBidi" w:hAnsiTheme="minorBidi" w:cstheme="minorBidi"/>
          <w:i/>
          <w:sz w:val="24"/>
          <w:szCs w:val="24"/>
          <w:shd w:val="clear" w:color="auto" w:fill="FFFFFF"/>
        </w:rPr>
        <w:t>arba minim</w:t>
      </w:r>
      <w:r w:rsidR="00AA025C" w:rsidRPr="007327CE">
        <w:rPr>
          <w:rFonts w:asciiTheme="minorBidi" w:hAnsiTheme="minorBidi" w:cstheme="minorBidi"/>
          <w:sz w:val="24"/>
          <w:szCs w:val="24"/>
          <w:shd w:val="clear" w:color="auto" w:fill="FFFFFF"/>
        </w:rPr>
        <w:t xml:space="preserve"> is like the trunk of the tree. This being the case, the </w:t>
      </w:r>
      <w:r w:rsidR="00702958" w:rsidRPr="00702958">
        <w:rPr>
          <w:rFonts w:asciiTheme="minorBidi" w:hAnsiTheme="minorBidi" w:cstheme="minorBidi"/>
          <w:i/>
          <w:sz w:val="24"/>
          <w:szCs w:val="24"/>
          <w:shd w:val="clear" w:color="auto" w:fill="FFFFFF"/>
        </w:rPr>
        <w:t>arba minim</w:t>
      </w:r>
      <w:r w:rsidR="00AA025C" w:rsidRPr="007327CE">
        <w:rPr>
          <w:rFonts w:asciiTheme="minorBidi" w:hAnsiTheme="minorBidi" w:cstheme="minorBidi"/>
          <w:sz w:val="24"/>
          <w:szCs w:val="24"/>
          <w:shd w:val="clear" w:color="auto" w:fill="FFFFFF"/>
        </w:rPr>
        <w:t xml:space="preserve"> represent all of the major components of a plant: fruit (</w:t>
      </w:r>
      <w:r w:rsidR="00AA025C" w:rsidRPr="007327CE">
        <w:rPr>
          <w:rFonts w:asciiTheme="minorBidi" w:hAnsiTheme="minorBidi" w:cstheme="minorBidi"/>
          <w:i/>
          <w:iCs/>
          <w:sz w:val="24"/>
          <w:szCs w:val="24"/>
          <w:shd w:val="clear" w:color="auto" w:fill="FFFFFF"/>
        </w:rPr>
        <w:t>etrog</w:t>
      </w:r>
      <w:r w:rsidR="00AA025C" w:rsidRPr="007327CE">
        <w:rPr>
          <w:rFonts w:asciiTheme="minorBidi" w:hAnsiTheme="minorBidi" w:cstheme="minorBidi"/>
          <w:sz w:val="24"/>
          <w:szCs w:val="24"/>
          <w:shd w:val="clear" w:color="auto" w:fill="FFFFFF"/>
        </w:rPr>
        <w:t>), branches (</w:t>
      </w:r>
      <w:r w:rsidR="00AA025C" w:rsidRPr="007327CE">
        <w:rPr>
          <w:rFonts w:asciiTheme="minorBidi" w:hAnsiTheme="minorBidi" w:cstheme="minorBidi"/>
          <w:i/>
          <w:iCs/>
          <w:sz w:val="24"/>
          <w:szCs w:val="24"/>
          <w:shd w:val="clear" w:color="auto" w:fill="FFFFFF"/>
        </w:rPr>
        <w:t>hadas</w:t>
      </w:r>
      <w:r w:rsidR="00AA025C" w:rsidRPr="007327CE">
        <w:rPr>
          <w:rFonts w:asciiTheme="minorBidi" w:hAnsiTheme="minorBidi" w:cstheme="minorBidi"/>
          <w:sz w:val="24"/>
          <w:szCs w:val="24"/>
          <w:shd w:val="clear" w:color="auto" w:fill="FFFFFF"/>
        </w:rPr>
        <w:t>), trunk (</w:t>
      </w:r>
      <w:r w:rsidR="00AA025C" w:rsidRPr="007327CE">
        <w:rPr>
          <w:rFonts w:asciiTheme="minorBidi" w:hAnsiTheme="minorBidi" w:cstheme="minorBidi"/>
          <w:i/>
          <w:iCs/>
          <w:sz w:val="24"/>
          <w:szCs w:val="24"/>
          <w:shd w:val="clear" w:color="auto" w:fill="FFFFFF"/>
        </w:rPr>
        <w:t>lulav</w:t>
      </w:r>
      <w:r w:rsidR="00AA025C" w:rsidRPr="007327CE">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w:t>
      </w:r>
      <w:r w:rsidR="00AA025C" w:rsidRPr="007327CE">
        <w:rPr>
          <w:rFonts w:asciiTheme="minorBidi" w:hAnsiTheme="minorBidi" w:cstheme="minorBidi"/>
          <w:sz w:val="24"/>
          <w:szCs w:val="24"/>
          <w:shd w:val="clear" w:color="auto" w:fill="FFFFFF"/>
        </w:rPr>
        <w:t>and connection</w:t>
      </w:r>
      <w:r w:rsidRPr="007327CE">
        <w:rPr>
          <w:rFonts w:asciiTheme="minorBidi" w:hAnsiTheme="minorBidi" w:cstheme="minorBidi"/>
          <w:sz w:val="24"/>
          <w:szCs w:val="24"/>
          <w:shd w:val="clear" w:color="auto" w:fill="FFFFFF"/>
        </w:rPr>
        <w:t xml:space="preserve"> </w:t>
      </w:r>
      <w:r w:rsidR="00AA025C" w:rsidRPr="007327CE">
        <w:rPr>
          <w:rFonts w:asciiTheme="minorBidi" w:hAnsiTheme="minorBidi" w:cstheme="minorBidi"/>
          <w:sz w:val="24"/>
          <w:szCs w:val="24"/>
          <w:shd w:val="clear" w:color="auto" w:fill="FFFFFF"/>
        </w:rPr>
        <w:t>of the tree to water (</w:t>
      </w:r>
      <w:r w:rsidR="00AA025C" w:rsidRPr="007327CE">
        <w:rPr>
          <w:rFonts w:asciiTheme="minorBidi" w:hAnsiTheme="minorBidi" w:cstheme="minorBidi"/>
          <w:i/>
          <w:iCs/>
          <w:sz w:val="24"/>
          <w:szCs w:val="24"/>
          <w:shd w:val="clear" w:color="auto" w:fill="FFFFFF"/>
        </w:rPr>
        <w:t>arava</w:t>
      </w:r>
      <w:r w:rsidR="00AA025C" w:rsidRPr="007327CE">
        <w:rPr>
          <w:rFonts w:asciiTheme="minorBidi" w:hAnsiTheme="minorBidi" w:cstheme="minorBidi"/>
          <w:sz w:val="24"/>
          <w:szCs w:val="24"/>
          <w:shd w:val="clear" w:color="auto" w:fill="FFFFFF"/>
        </w:rPr>
        <w:t xml:space="preserve">). </w:t>
      </w:r>
    </w:p>
    <w:p w14:paraId="007ABBA9" w14:textId="77777777" w:rsidR="00AA025C" w:rsidRPr="007327CE" w:rsidRDefault="00AA025C" w:rsidP="009B4D8D">
      <w:pPr>
        <w:spacing w:line="240" w:lineRule="auto"/>
        <w:ind w:firstLine="720"/>
        <w:rPr>
          <w:rFonts w:asciiTheme="minorBidi" w:hAnsiTheme="minorBidi" w:cstheme="minorBidi"/>
          <w:sz w:val="24"/>
          <w:szCs w:val="24"/>
          <w:shd w:val="clear" w:color="auto" w:fill="FFFFFF"/>
        </w:rPr>
      </w:pPr>
    </w:p>
    <w:p w14:paraId="6C32ADB8" w14:textId="38ACB2E6" w:rsidR="008D0A8F" w:rsidRPr="007327CE" w:rsidRDefault="00AA025C"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lastRenderedPageBreak/>
        <w:t xml:space="preserve">The world of plants occupies a central place on the holiday of Sukkot. With the </w:t>
      </w:r>
      <w:r w:rsidRPr="009B4D8D">
        <w:rPr>
          <w:rFonts w:asciiTheme="minorBidi" w:hAnsiTheme="minorBidi" w:cstheme="minorBidi"/>
          <w:sz w:val="24"/>
          <w:szCs w:val="24"/>
          <w:shd w:val="clear" w:color="auto" w:fill="FFFFFF"/>
        </w:rPr>
        <w:t>mitzva</w:t>
      </w:r>
      <w:r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of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we </w:t>
      </w:r>
      <w:r w:rsidR="001C07FB" w:rsidRPr="007327CE">
        <w:rPr>
          <w:rFonts w:asciiTheme="minorBidi" w:hAnsiTheme="minorBidi" w:cstheme="minorBidi"/>
          <w:sz w:val="24"/>
          <w:szCs w:val="24"/>
          <w:shd w:val="clear" w:color="auto" w:fill="FFFFFF"/>
        </w:rPr>
        <w:t>connect</w:t>
      </w:r>
      <w:r w:rsidRPr="007327CE">
        <w:rPr>
          <w:rFonts w:asciiTheme="minorBidi" w:hAnsiTheme="minorBidi" w:cstheme="minorBidi"/>
          <w:sz w:val="24"/>
          <w:szCs w:val="24"/>
          <w:shd w:val="clear" w:color="auto" w:fill="FFFFFF"/>
        </w:rPr>
        <w:t xml:space="preserve"> the four different parts of</w:t>
      </w:r>
      <w:r w:rsidR="001C07FB" w:rsidRPr="007327CE">
        <w:rPr>
          <w:rFonts w:asciiTheme="minorBidi" w:hAnsiTheme="minorBidi" w:cstheme="minorBidi"/>
          <w:sz w:val="24"/>
          <w:szCs w:val="24"/>
          <w:shd w:val="clear" w:color="auto" w:fill="FFFFFF"/>
        </w:rPr>
        <w:t xml:space="preserve"> the plant world</w:t>
      </w:r>
      <w:r w:rsidRPr="007327CE">
        <w:rPr>
          <w:rFonts w:asciiTheme="minorBidi" w:hAnsiTheme="minorBidi" w:cstheme="minorBidi"/>
          <w:sz w:val="24"/>
          <w:szCs w:val="24"/>
          <w:shd w:val="clear" w:color="auto" w:fill="FFFFFF"/>
        </w:rPr>
        <w:t xml:space="preserve"> to God. According to this, each of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w:t>
      </w:r>
      <w:r w:rsidR="00E62B18">
        <w:rPr>
          <w:rFonts w:asciiTheme="minorBidi" w:hAnsiTheme="minorBidi" w:cstheme="minorBidi"/>
          <w:sz w:val="24"/>
          <w:szCs w:val="24"/>
          <w:shd w:val="clear" w:color="auto" w:fill="FFFFFF"/>
        </w:rPr>
        <w:t>is</w:t>
      </w:r>
      <w:r w:rsidRPr="007327CE">
        <w:rPr>
          <w:rFonts w:asciiTheme="minorBidi" w:hAnsiTheme="minorBidi" w:cstheme="minorBidi"/>
          <w:sz w:val="24"/>
          <w:szCs w:val="24"/>
          <w:shd w:val="clear" w:color="auto" w:fill="FFFFFF"/>
        </w:rPr>
        <w:t xml:space="preserve"> chosen because of the unique shape of one of its parts. The chosen species are special species in the plant world with which we praise God: the </w:t>
      </w:r>
      <w:r w:rsidRPr="007327CE">
        <w:rPr>
          <w:rFonts w:asciiTheme="minorBidi" w:hAnsiTheme="minorBidi" w:cstheme="minorBidi"/>
          <w:i/>
          <w:iCs/>
          <w:sz w:val="24"/>
          <w:szCs w:val="24"/>
          <w:shd w:val="clear" w:color="auto" w:fill="FFFFFF"/>
        </w:rPr>
        <w:t>etrog</w:t>
      </w:r>
      <w:r w:rsidR="00E62B18">
        <w:rPr>
          <w:rFonts w:asciiTheme="minorBidi" w:hAnsiTheme="minorBidi" w:cstheme="minorBidi"/>
          <w:i/>
          <w:iCs/>
          <w:sz w:val="24"/>
          <w:szCs w:val="24"/>
          <w:shd w:val="clear" w:color="auto" w:fill="FFFFFF"/>
        </w:rPr>
        <w:t>,</w:t>
      </w:r>
      <w:r w:rsidRPr="007327CE">
        <w:rPr>
          <w:rFonts w:asciiTheme="minorBidi" w:hAnsiTheme="minorBidi" w:cstheme="minorBidi"/>
          <w:i/>
          <w:iCs/>
          <w:sz w:val="24"/>
          <w:szCs w:val="24"/>
          <w:shd w:val="clear" w:color="auto" w:fill="FFFFFF"/>
        </w:rPr>
        <w:t xml:space="preserve"> </w:t>
      </w:r>
      <w:r w:rsidR="008D0A8F" w:rsidRPr="007327CE">
        <w:rPr>
          <w:rFonts w:asciiTheme="minorBidi" w:hAnsiTheme="minorBidi" w:cstheme="minorBidi"/>
          <w:sz w:val="24"/>
          <w:szCs w:val="24"/>
          <w:shd w:val="clear" w:color="auto" w:fill="FFFFFF"/>
        </w:rPr>
        <w:t xml:space="preserve">which is a fruit that is unique in its splendor; the </w:t>
      </w:r>
      <w:r w:rsidR="008D0A8F" w:rsidRPr="007327CE">
        <w:rPr>
          <w:rFonts w:asciiTheme="minorBidi" w:hAnsiTheme="minorBidi" w:cstheme="minorBidi"/>
          <w:i/>
          <w:iCs/>
          <w:sz w:val="24"/>
          <w:szCs w:val="24"/>
          <w:shd w:val="clear" w:color="auto" w:fill="FFFFFF"/>
        </w:rPr>
        <w:t>lulav</w:t>
      </w:r>
      <w:r w:rsidR="00E62B18">
        <w:rPr>
          <w:rFonts w:asciiTheme="minorBidi" w:hAnsiTheme="minorBidi" w:cstheme="minorBidi"/>
          <w:i/>
          <w:iCs/>
          <w:sz w:val="24"/>
          <w:szCs w:val="24"/>
          <w:shd w:val="clear" w:color="auto" w:fill="FFFFFF"/>
        </w:rPr>
        <w:t>,</w:t>
      </w:r>
      <w:r w:rsidR="008D0A8F" w:rsidRPr="007327CE">
        <w:rPr>
          <w:rFonts w:asciiTheme="minorBidi" w:hAnsiTheme="minorBidi" w:cstheme="minorBidi"/>
          <w:i/>
          <w:iCs/>
          <w:sz w:val="24"/>
          <w:szCs w:val="24"/>
          <w:shd w:val="clear" w:color="auto" w:fill="FFFFFF"/>
        </w:rPr>
        <w:t xml:space="preserve"> </w:t>
      </w:r>
      <w:r w:rsidR="008D0A8F" w:rsidRPr="007327CE">
        <w:rPr>
          <w:rFonts w:asciiTheme="minorBidi" w:hAnsiTheme="minorBidi" w:cstheme="minorBidi"/>
          <w:sz w:val="24"/>
          <w:szCs w:val="24"/>
          <w:shd w:val="clear" w:color="auto" w:fill="FFFFFF"/>
        </w:rPr>
        <w:t xml:space="preserve">which is similar to a trunk, stands at the top of the trunk, and from its branches the trunk is formed; the </w:t>
      </w:r>
      <w:r w:rsidR="008D0A8F" w:rsidRPr="007327CE">
        <w:rPr>
          <w:rFonts w:asciiTheme="minorBidi" w:hAnsiTheme="minorBidi" w:cstheme="minorBidi"/>
          <w:i/>
          <w:iCs/>
          <w:sz w:val="24"/>
          <w:szCs w:val="24"/>
          <w:shd w:val="clear" w:color="auto" w:fill="FFFFFF"/>
        </w:rPr>
        <w:t>hadas</w:t>
      </w:r>
      <w:r w:rsidR="00E62B18">
        <w:rPr>
          <w:rFonts w:asciiTheme="minorBidi" w:hAnsiTheme="minorBidi" w:cstheme="minorBidi"/>
          <w:i/>
          <w:iCs/>
          <w:sz w:val="24"/>
          <w:szCs w:val="24"/>
          <w:shd w:val="clear" w:color="auto" w:fill="FFFFFF"/>
        </w:rPr>
        <w:t>,</w:t>
      </w:r>
      <w:r w:rsidR="008D0A8F" w:rsidRPr="007327CE">
        <w:rPr>
          <w:rFonts w:asciiTheme="minorBidi" w:hAnsiTheme="minorBidi" w:cstheme="minorBidi"/>
          <w:sz w:val="24"/>
          <w:szCs w:val="24"/>
          <w:shd w:val="clear" w:color="auto" w:fill="FFFFFF"/>
        </w:rPr>
        <w:t xml:space="preserve"> which has a special branch the leaves of which make it thick; and the </w:t>
      </w:r>
      <w:r w:rsidR="008D0A8F" w:rsidRPr="007327CE">
        <w:rPr>
          <w:rFonts w:asciiTheme="minorBidi" w:hAnsiTheme="minorBidi" w:cstheme="minorBidi"/>
          <w:i/>
          <w:iCs/>
          <w:sz w:val="24"/>
          <w:szCs w:val="24"/>
          <w:shd w:val="clear" w:color="auto" w:fill="FFFFFF"/>
        </w:rPr>
        <w:t>arava</w:t>
      </w:r>
      <w:r w:rsidR="00E62B18">
        <w:rPr>
          <w:rFonts w:asciiTheme="minorBidi" w:hAnsiTheme="minorBidi" w:cstheme="minorBidi"/>
          <w:i/>
          <w:iCs/>
          <w:sz w:val="24"/>
          <w:szCs w:val="24"/>
          <w:shd w:val="clear" w:color="auto" w:fill="FFFFFF"/>
        </w:rPr>
        <w:t>,</w:t>
      </w:r>
      <w:r w:rsidR="008D0A8F" w:rsidRPr="007327CE">
        <w:rPr>
          <w:rFonts w:asciiTheme="minorBidi" w:hAnsiTheme="minorBidi" w:cstheme="minorBidi"/>
          <w:sz w:val="24"/>
          <w:szCs w:val="24"/>
          <w:shd w:val="clear" w:color="auto" w:fill="FFFFFF"/>
        </w:rPr>
        <w:t xml:space="preserve"> which is especially dependent upon water, and whose roots penetrate the ground with special intensity to reach the water.</w:t>
      </w:r>
    </w:p>
    <w:p w14:paraId="2D422466" w14:textId="77777777" w:rsidR="0044011D" w:rsidRPr="007327CE" w:rsidRDefault="0044011D" w:rsidP="009B4D8D">
      <w:pPr>
        <w:spacing w:line="240" w:lineRule="auto"/>
        <w:ind w:firstLine="720"/>
        <w:rPr>
          <w:rFonts w:asciiTheme="minorBidi" w:hAnsiTheme="minorBidi" w:cstheme="minorBidi"/>
          <w:sz w:val="24"/>
          <w:szCs w:val="24"/>
          <w:shd w:val="clear" w:color="auto" w:fill="FFFFFF"/>
        </w:rPr>
      </w:pPr>
    </w:p>
    <w:p w14:paraId="600472DE" w14:textId="76945895" w:rsidR="009450AA" w:rsidRPr="007327CE" w:rsidRDefault="008D0A8F"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It seems, however, that the taking of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involves </w:t>
      </w:r>
      <w:r w:rsidR="009450AA" w:rsidRPr="007327CE">
        <w:rPr>
          <w:rFonts w:asciiTheme="minorBidi" w:hAnsiTheme="minorBidi" w:cstheme="minorBidi"/>
          <w:sz w:val="24"/>
          <w:szCs w:val="24"/>
          <w:shd w:val="clear" w:color="auto" w:fill="FFFFFF"/>
        </w:rPr>
        <w:t xml:space="preserve">something more profound </w:t>
      </w:r>
      <w:r w:rsidRPr="007327CE">
        <w:rPr>
          <w:rFonts w:asciiTheme="minorBidi" w:hAnsiTheme="minorBidi" w:cstheme="minorBidi"/>
          <w:sz w:val="24"/>
          <w:szCs w:val="24"/>
          <w:shd w:val="clear" w:color="auto" w:fill="FFFFFF"/>
        </w:rPr>
        <w:t xml:space="preserve">than choosing special species, and </w:t>
      </w:r>
      <w:r w:rsidR="00904C0C" w:rsidRPr="007327CE">
        <w:rPr>
          <w:rFonts w:asciiTheme="minorBidi" w:hAnsiTheme="minorBidi" w:cstheme="minorBidi"/>
          <w:sz w:val="24"/>
          <w:szCs w:val="24"/>
          <w:shd w:val="clear" w:color="auto" w:fill="FFFFFF"/>
        </w:rPr>
        <w:t xml:space="preserve">praising God through them. Attention should be paid to the fact that the </w:t>
      </w:r>
      <w:r w:rsidR="00904C0C" w:rsidRPr="009B4D8D">
        <w:rPr>
          <w:rFonts w:asciiTheme="minorBidi" w:hAnsiTheme="minorBidi" w:cstheme="minorBidi"/>
          <w:sz w:val="24"/>
          <w:szCs w:val="24"/>
          <w:shd w:val="clear" w:color="auto" w:fill="FFFFFF"/>
        </w:rPr>
        <w:t>mitzva</w:t>
      </w:r>
      <w:r w:rsidR="00904C0C" w:rsidRPr="007327CE">
        <w:rPr>
          <w:rFonts w:asciiTheme="minorBidi" w:hAnsiTheme="minorBidi" w:cstheme="minorBidi"/>
          <w:i/>
          <w:iCs/>
          <w:sz w:val="24"/>
          <w:szCs w:val="24"/>
          <w:shd w:val="clear" w:color="auto" w:fill="FFFFFF"/>
        </w:rPr>
        <w:t xml:space="preserve"> </w:t>
      </w:r>
      <w:r w:rsidR="00904C0C" w:rsidRPr="007327CE">
        <w:rPr>
          <w:rFonts w:asciiTheme="minorBidi" w:hAnsiTheme="minorBidi" w:cstheme="minorBidi"/>
          <w:sz w:val="24"/>
          <w:szCs w:val="24"/>
          <w:shd w:val="clear" w:color="auto" w:fill="FFFFFF"/>
        </w:rPr>
        <w:t>does not involve taking</w:t>
      </w:r>
      <w:r w:rsidR="00E62B18">
        <w:rPr>
          <w:rFonts w:asciiTheme="minorBidi" w:hAnsiTheme="minorBidi" w:cstheme="minorBidi"/>
          <w:sz w:val="24"/>
          <w:szCs w:val="24"/>
          <w:shd w:val="clear" w:color="auto" w:fill="FFFFFF"/>
        </w:rPr>
        <w:t xml:space="preserve"> four species</w:t>
      </w:r>
      <w:r w:rsidR="00904C0C" w:rsidRPr="007327CE">
        <w:rPr>
          <w:rFonts w:asciiTheme="minorBidi" w:hAnsiTheme="minorBidi" w:cstheme="minorBidi"/>
          <w:sz w:val="24"/>
          <w:szCs w:val="24"/>
          <w:shd w:val="clear" w:color="auto" w:fill="FFFFFF"/>
        </w:rPr>
        <w:t xml:space="preserve"> each on their own, but rather it requires an act of binding that ties them together. What does this requirement reflect?</w:t>
      </w:r>
      <w:r w:rsidR="00E62B18">
        <w:rPr>
          <w:rFonts w:asciiTheme="minorBidi" w:hAnsiTheme="minorBidi" w:cstheme="minorBidi"/>
          <w:sz w:val="24"/>
          <w:szCs w:val="24"/>
          <w:shd w:val="clear" w:color="auto" w:fill="FFFFFF"/>
        </w:rPr>
        <w:t xml:space="preserve"> </w:t>
      </w:r>
    </w:p>
    <w:p w14:paraId="1DACCD53" w14:textId="77777777" w:rsidR="00904C0C" w:rsidRPr="007327CE" w:rsidRDefault="00904C0C" w:rsidP="009B4D8D">
      <w:pPr>
        <w:spacing w:line="240" w:lineRule="auto"/>
        <w:ind w:firstLine="720"/>
        <w:rPr>
          <w:rFonts w:asciiTheme="minorBidi" w:hAnsiTheme="minorBidi" w:cstheme="minorBidi"/>
          <w:sz w:val="24"/>
          <w:szCs w:val="24"/>
          <w:shd w:val="clear" w:color="auto" w:fill="FFFFFF"/>
        </w:rPr>
      </w:pPr>
    </w:p>
    <w:p w14:paraId="25B79AD9" w14:textId="601D1663"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The </w:t>
      </w:r>
      <w:r w:rsidR="00904C0C" w:rsidRPr="007327CE">
        <w:rPr>
          <w:rFonts w:asciiTheme="minorBidi" w:hAnsiTheme="minorBidi" w:cstheme="minorBidi"/>
          <w:sz w:val="24"/>
          <w:szCs w:val="24"/>
          <w:shd w:val="clear" w:color="auto" w:fill="FFFFFF"/>
        </w:rPr>
        <w:t>bundle, which joins the various parts together, turns them into a single entity, creating thereby, as it were, a new plant</w:t>
      </w:r>
      <w:r w:rsidR="00E62B18">
        <w:rPr>
          <w:rFonts w:asciiTheme="minorBidi" w:hAnsiTheme="minorBidi" w:cstheme="minorBidi"/>
          <w:sz w:val="24"/>
          <w:szCs w:val="24"/>
          <w:shd w:val="clear" w:color="auto" w:fill="FFFFFF"/>
        </w:rPr>
        <w:t xml:space="preserve"> — a </w:t>
      </w:r>
      <w:r w:rsidR="00904C0C" w:rsidRPr="007327CE">
        <w:rPr>
          <w:rFonts w:asciiTheme="minorBidi" w:hAnsiTheme="minorBidi" w:cstheme="minorBidi"/>
          <w:sz w:val="24"/>
          <w:szCs w:val="24"/>
          <w:shd w:val="clear" w:color="auto" w:fill="FFFFFF"/>
        </w:rPr>
        <w:t xml:space="preserve">whole tree that is comprised of high-quality parts: a tree with goodly fruit, a special trunk, unique branches, and an especially strong connection to water. We go out into nature, identify </w:t>
      </w:r>
      <w:r w:rsidRPr="007327CE">
        <w:rPr>
          <w:rFonts w:asciiTheme="minorBidi" w:hAnsiTheme="minorBidi" w:cstheme="minorBidi"/>
          <w:sz w:val="24"/>
          <w:szCs w:val="24"/>
          <w:shd w:val="clear" w:color="auto" w:fill="FFFFFF"/>
        </w:rPr>
        <w:t xml:space="preserve">the </w:t>
      </w:r>
      <w:r w:rsidR="00904C0C" w:rsidRPr="007327CE">
        <w:rPr>
          <w:rFonts w:asciiTheme="minorBidi" w:hAnsiTheme="minorBidi" w:cstheme="minorBidi"/>
          <w:sz w:val="24"/>
          <w:szCs w:val="24"/>
          <w:shd w:val="clear" w:color="auto" w:fill="FFFFFF"/>
        </w:rPr>
        <w:t>unique</w:t>
      </w:r>
      <w:r w:rsidRPr="007327CE">
        <w:rPr>
          <w:rFonts w:asciiTheme="minorBidi" w:hAnsiTheme="minorBidi" w:cstheme="minorBidi"/>
          <w:sz w:val="24"/>
          <w:szCs w:val="24"/>
          <w:shd w:val="clear" w:color="auto" w:fill="FFFFFF"/>
        </w:rPr>
        <w:t xml:space="preserve"> qualities that are </w:t>
      </w:r>
      <w:r w:rsidR="00904C0C" w:rsidRPr="007327CE">
        <w:rPr>
          <w:rFonts w:asciiTheme="minorBidi" w:hAnsiTheme="minorBidi" w:cstheme="minorBidi"/>
          <w:sz w:val="24"/>
          <w:szCs w:val="24"/>
          <w:shd w:val="clear" w:color="auto" w:fill="FFFFFF"/>
        </w:rPr>
        <w:t>scattered about</w:t>
      </w:r>
      <w:r w:rsidRPr="007327CE">
        <w:rPr>
          <w:rFonts w:asciiTheme="minorBidi" w:hAnsiTheme="minorBidi" w:cstheme="minorBidi"/>
          <w:sz w:val="24"/>
          <w:szCs w:val="24"/>
          <w:shd w:val="clear" w:color="auto" w:fill="FFFFFF"/>
        </w:rPr>
        <w:t xml:space="preserve"> in it, connect them together</w:t>
      </w:r>
      <w:r w:rsidR="00904C0C" w:rsidRPr="007327CE">
        <w:rPr>
          <w:rFonts w:asciiTheme="minorBidi" w:hAnsiTheme="minorBidi" w:cstheme="minorBidi"/>
          <w:sz w:val="24"/>
          <w:szCs w:val="24"/>
          <w:shd w:val="clear" w:color="auto" w:fill="FFFFFF"/>
        </w:rPr>
        <w:t xml:space="preserve"> with an act of bundling, and resurrect a whole tree,</w:t>
      </w:r>
      <w:r w:rsidR="00E62B18">
        <w:rPr>
          <w:rFonts w:asciiTheme="minorBidi" w:hAnsiTheme="minorBidi" w:cstheme="minorBidi"/>
          <w:sz w:val="24"/>
          <w:szCs w:val="24"/>
          <w:shd w:val="clear" w:color="auto" w:fill="FFFFFF"/>
        </w:rPr>
        <w:t xml:space="preserve"> </w:t>
      </w:r>
      <w:r w:rsidRPr="007327CE">
        <w:rPr>
          <w:rFonts w:asciiTheme="minorBidi" w:hAnsiTheme="minorBidi" w:cstheme="minorBidi"/>
          <w:sz w:val="24"/>
          <w:szCs w:val="24"/>
          <w:shd w:val="clear" w:color="auto" w:fill="FFFFFF"/>
        </w:rPr>
        <w:t>containing all</w:t>
      </w:r>
      <w:r w:rsidR="00904C0C" w:rsidRPr="007327CE">
        <w:rPr>
          <w:rFonts w:asciiTheme="minorBidi" w:hAnsiTheme="minorBidi" w:cstheme="minorBidi"/>
          <w:sz w:val="24"/>
          <w:szCs w:val="24"/>
          <w:shd w:val="clear" w:color="auto" w:fill="FFFFFF"/>
        </w:rPr>
        <w:t xml:space="preserve"> the good</w:t>
      </w:r>
      <w:r w:rsidRPr="007327CE">
        <w:rPr>
          <w:rFonts w:asciiTheme="minorBidi" w:hAnsiTheme="minorBidi" w:cstheme="minorBidi"/>
          <w:sz w:val="24"/>
          <w:szCs w:val="24"/>
          <w:shd w:val="clear" w:color="auto" w:fill="FFFFFF"/>
        </w:rPr>
        <w:t xml:space="preserve"> qualities, and express</w:t>
      </w:r>
      <w:r w:rsidR="00904C0C" w:rsidRPr="007327CE">
        <w:rPr>
          <w:rFonts w:asciiTheme="minorBidi" w:hAnsiTheme="minorBidi" w:cstheme="minorBidi"/>
          <w:sz w:val="24"/>
          <w:szCs w:val="24"/>
          <w:shd w:val="clear" w:color="auto" w:fill="FFFFFF"/>
        </w:rPr>
        <w:t>ing</w:t>
      </w:r>
      <w:r w:rsidRPr="007327CE">
        <w:rPr>
          <w:rFonts w:asciiTheme="minorBidi" w:hAnsiTheme="minorBidi" w:cstheme="minorBidi"/>
          <w:sz w:val="24"/>
          <w:szCs w:val="24"/>
          <w:shd w:val="clear" w:color="auto" w:fill="FFFFFF"/>
        </w:rPr>
        <w:t xml:space="preserve"> the complete blessing </w:t>
      </w:r>
      <w:r w:rsidR="000D15D6" w:rsidRPr="007327CE">
        <w:rPr>
          <w:rFonts w:asciiTheme="minorBidi" w:hAnsiTheme="minorBidi" w:cstheme="minorBidi"/>
          <w:sz w:val="24"/>
          <w:szCs w:val="24"/>
          <w:shd w:val="clear" w:color="auto" w:fill="FFFFFF"/>
        </w:rPr>
        <w:t>in</w:t>
      </w:r>
      <w:r w:rsidRPr="007327CE">
        <w:rPr>
          <w:rFonts w:asciiTheme="minorBidi" w:hAnsiTheme="minorBidi" w:cstheme="minorBidi"/>
          <w:sz w:val="24"/>
          <w:szCs w:val="24"/>
          <w:shd w:val="clear" w:color="auto" w:fill="FFFFFF"/>
        </w:rPr>
        <w:t xml:space="preserve"> the plant world</w:t>
      </w:r>
      <w:r w:rsidR="00CF6EA4" w:rsidRPr="007327CE">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w:t>
      </w:r>
      <w:r w:rsidR="000D15D6" w:rsidRPr="007327CE">
        <w:rPr>
          <w:rFonts w:asciiTheme="minorBidi" w:hAnsiTheme="minorBidi" w:cstheme="minorBidi"/>
          <w:sz w:val="24"/>
          <w:szCs w:val="24"/>
          <w:shd w:val="clear" w:color="auto" w:fill="FFFFFF"/>
        </w:rPr>
        <w:t xml:space="preserve">the full manifestation of the blessing that God bestows upon the world. This blessing is hidden and scattered in the beginning, and it is our role to gather its parts and reveal it once again in the world. </w:t>
      </w:r>
    </w:p>
    <w:p w14:paraId="38172A20" w14:textId="77777777" w:rsidR="000D15D6" w:rsidRPr="007327CE" w:rsidRDefault="000D15D6" w:rsidP="009B4D8D">
      <w:pPr>
        <w:spacing w:line="240" w:lineRule="auto"/>
        <w:ind w:firstLine="720"/>
        <w:rPr>
          <w:rFonts w:asciiTheme="minorBidi" w:hAnsiTheme="minorBidi" w:cstheme="minorBidi"/>
          <w:sz w:val="24"/>
          <w:szCs w:val="24"/>
          <w:shd w:val="clear" w:color="auto" w:fill="FFFFFF"/>
        </w:rPr>
      </w:pPr>
    </w:p>
    <w:p w14:paraId="0FBC3567" w14:textId="333E1120" w:rsidR="009450AA" w:rsidRPr="007327CE" w:rsidRDefault="009450AA" w:rsidP="009B4D8D">
      <w:pPr>
        <w:spacing w:line="240" w:lineRule="auto"/>
        <w:rPr>
          <w:rFonts w:asciiTheme="minorBidi" w:hAnsiTheme="minorBidi" w:cstheme="minorBidi"/>
          <w:iCs/>
          <w:sz w:val="24"/>
          <w:szCs w:val="24"/>
          <w:shd w:val="clear" w:color="auto" w:fill="FFFFFF"/>
        </w:rPr>
      </w:pPr>
      <w:r w:rsidRPr="007327CE">
        <w:rPr>
          <w:rFonts w:asciiTheme="minorBidi" w:hAnsiTheme="minorBidi" w:cstheme="minorBidi"/>
          <w:sz w:val="24"/>
          <w:szCs w:val="24"/>
          <w:shd w:val="clear" w:color="auto" w:fill="FFFFFF"/>
        </w:rPr>
        <w:t>Now we can answer one of the questions w</w:t>
      </w:r>
      <w:r w:rsidR="000B6E33" w:rsidRPr="007327CE">
        <w:rPr>
          <w:rFonts w:asciiTheme="minorBidi" w:hAnsiTheme="minorBidi" w:cstheme="minorBidi"/>
          <w:sz w:val="24"/>
          <w:szCs w:val="24"/>
          <w:shd w:val="clear" w:color="auto" w:fill="FFFFFF"/>
        </w:rPr>
        <w:t xml:space="preserve">ith which we opened </w:t>
      </w:r>
      <w:r w:rsidR="00E62B18">
        <w:rPr>
          <w:rFonts w:asciiTheme="minorBidi" w:hAnsiTheme="minorBidi" w:cstheme="minorBidi"/>
          <w:sz w:val="24"/>
          <w:szCs w:val="24"/>
          <w:shd w:val="clear" w:color="auto" w:fill="FFFFFF"/>
        </w:rPr>
        <w:t>our</w:t>
      </w:r>
      <w:r w:rsidR="000B6E33" w:rsidRPr="007327CE">
        <w:rPr>
          <w:rFonts w:asciiTheme="minorBidi" w:hAnsiTheme="minorBidi" w:cstheme="minorBidi"/>
          <w:sz w:val="24"/>
          <w:szCs w:val="24"/>
          <w:shd w:val="clear" w:color="auto" w:fill="FFFFFF"/>
        </w:rPr>
        <w:t xml:space="preserve"> discussion: </w:t>
      </w:r>
      <w:r w:rsidR="00E62B18">
        <w:rPr>
          <w:rFonts w:asciiTheme="minorBidi" w:hAnsiTheme="minorBidi" w:cstheme="minorBidi"/>
          <w:sz w:val="24"/>
          <w:szCs w:val="24"/>
          <w:shd w:val="clear" w:color="auto" w:fill="FFFFFF"/>
        </w:rPr>
        <w:t>w</w:t>
      </w:r>
      <w:r w:rsidR="000B6E33" w:rsidRPr="007327CE">
        <w:rPr>
          <w:rFonts w:asciiTheme="minorBidi" w:hAnsiTheme="minorBidi" w:cstheme="minorBidi"/>
          <w:sz w:val="24"/>
          <w:szCs w:val="24"/>
          <w:shd w:val="clear" w:color="auto" w:fill="FFFFFF"/>
        </w:rPr>
        <w:t xml:space="preserve">hy is it specifically the </w:t>
      </w:r>
      <w:r w:rsidR="000B6E33" w:rsidRPr="007327CE">
        <w:rPr>
          <w:rFonts w:asciiTheme="minorBidi" w:hAnsiTheme="minorBidi" w:cstheme="minorBidi"/>
          <w:i/>
          <w:iCs/>
          <w:sz w:val="24"/>
          <w:szCs w:val="24"/>
          <w:shd w:val="clear" w:color="auto" w:fill="FFFFFF"/>
        </w:rPr>
        <w:t xml:space="preserve">lulav </w:t>
      </w:r>
      <w:r w:rsidR="000B6E33" w:rsidRPr="007327CE">
        <w:rPr>
          <w:rFonts w:asciiTheme="minorBidi" w:hAnsiTheme="minorBidi" w:cstheme="minorBidi"/>
          <w:sz w:val="24"/>
          <w:szCs w:val="24"/>
          <w:shd w:val="clear" w:color="auto" w:fill="FFFFFF"/>
        </w:rPr>
        <w:t xml:space="preserve">that is mentioned in the blessing, even though all </w:t>
      </w:r>
      <w:r w:rsidR="00702958" w:rsidRPr="00702958">
        <w:rPr>
          <w:rFonts w:asciiTheme="minorBidi" w:hAnsiTheme="minorBidi" w:cstheme="minorBidi"/>
          <w:i/>
          <w:sz w:val="24"/>
          <w:szCs w:val="24"/>
          <w:shd w:val="clear" w:color="auto" w:fill="FFFFFF"/>
        </w:rPr>
        <w:t>arba minim</w:t>
      </w:r>
      <w:r w:rsidR="000B6E33" w:rsidRPr="007327CE">
        <w:rPr>
          <w:rFonts w:asciiTheme="minorBidi" w:hAnsiTheme="minorBidi" w:cstheme="minorBidi"/>
          <w:sz w:val="24"/>
          <w:szCs w:val="24"/>
          <w:shd w:val="clear" w:color="auto" w:fill="FFFFFF"/>
        </w:rPr>
        <w:t xml:space="preserve"> are taken? By way of the act of bundling</w:t>
      </w:r>
      <w:r w:rsidR="006634CF">
        <w:rPr>
          <w:rFonts w:asciiTheme="minorBidi" w:hAnsiTheme="minorBidi" w:cstheme="minorBidi"/>
          <w:sz w:val="24"/>
          <w:szCs w:val="24"/>
          <w:shd w:val="clear" w:color="auto" w:fill="FFFFFF"/>
        </w:rPr>
        <w:t>,</w:t>
      </w:r>
      <w:r w:rsidR="000B6E33" w:rsidRPr="007327CE">
        <w:rPr>
          <w:rFonts w:asciiTheme="minorBidi" w:hAnsiTheme="minorBidi" w:cstheme="minorBidi"/>
          <w:sz w:val="24"/>
          <w:szCs w:val="24"/>
          <w:shd w:val="clear" w:color="auto" w:fill="FFFFFF"/>
        </w:rPr>
        <w:t xml:space="preserve"> we </w:t>
      </w:r>
      <w:r w:rsidRPr="007327CE">
        <w:rPr>
          <w:rFonts w:asciiTheme="minorBidi" w:hAnsiTheme="minorBidi" w:cstheme="minorBidi"/>
          <w:sz w:val="24"/>
          <w:szCs w:val="24"/>
          <w:shd w:val="clear" w:color="auto" w:fill="FFFFFF"/>
        </w:rPr>
        <w:t xml:space="preserve">re-establish </w:t>
      </w:r>
      <w:r w:rsidR="00CF6EA4" w:rsidRPr="007327CE">
        <w:rPr>
          <w:rFonts w:asciiTheme="minorBidi" w:hAnsiTheme="minorBidi" w:cstheme="minorBidi"/>
          <w:sz w:val="24"/>
          <w:szCs w:val="24"/>
          <w:shd w:val="clear" w:color="auto" w:fill="FFFFFF"/>
        </w:rPr>
        <w:t>a</w:t>
      </w:r>
      <w:r w:rsidRPr="007327CE">
        <w:rPr>
          <w:rFonts w:asciiTheme="minorBidi" w:hAnsiTheme="minorBidi" w:cstheme="minorBidi"/>
          <w:sz w:val="24"/>
          <w:szCs w:val="24"/>
          <w:shd w:val="clear" w:color="auto" w:fill="FFFFFF"/>
        </w:rPr>
        <w:t xml:space="preserve"> whole tree, and the </w:t>
      </w:r>
      <w:r w:rsidR="000B6E33" w:rsidRPr="007327CE">
        <w:rPr>
          <w:rFonts w:asciiTheme="minorBidi" w:hAnsiTheme="minorBidi" w:cstheme="minorBidi"/>
          <w:i/>
          <w:iCs/>
          <w:sz w:val="24"/>
          <w:szCs w:val="24"/>
          <w:shd w:val="clear" w:color="auto" w:fill="FFFFFF"/>
        </w:rPr>
        <w:t xml:space="preserve">lulav </w:t>
      </w:r>
      <w:r w:rsidR="000B6E33" w:rsidRPr="007327CE">
        <w:rPr>
          <w:rFonts w:asciiTheme="minorBidi" w:hAnsiTheme="minorBidi" w:cstheme="minorBidi"/>
          <w:sz w:val="24"/>
          <w:szCs w:val="24"/>
          <w:shd w:val="clear" w:color="auto" w:fill="FFFFFF"/>
        </w:rPr>
        <w:t xml:space="preserve">is the trunk of that tree. The trunk is the </w:t>
      </w:r>
      <w:r w:rsidR="000B6E33" w:rsidRPr="007327CE">
        <w:rPr>
          <w:rFonts w:asciiTheme="minorBidi" w:hAnsiTheme="minorBidi" w:cstheme="minorBidi"/>
          <w:sz w:val="24"/>
          <w:szCs w:val="24"/>
          <w:shd w:val="clear" w:color="auto" w:fill="FFFFFF"/>
        </w:rPr>
        <w:lastRenderedPageBreak/>
        <w:t xml:space="preserve">backbone and center of the tree, and therefore it is like the tree itself, and the whole tree is named after it. The </w:t>
      </w:r>
      <w:r w:rsidR="000B6E33" w:rsidRPr="007327CE">
        <w:rPr>
          <w:rFonts w:asciiTheme="minorBidi" w:hAnsiTheme="minorBidi" w:cstheme="minorBidi"/>
          <w:i/>
          <w:iCs/>
          <w:sz w:val="24"/>
          <w:szCs w:val="24"/>
          <w:shd w:val="clear" w:color="auto" w:fill="FFFFFF"/>
        </w:rPr>
        <w:t>hadas</w:t>
      </w:r>
      <w:r w:rsidR="00E62B18">
        <w:rPr>
          <w:rFonts w:asciiTheme="minorBidi" w:hAnsiTheme="minorBidi" w:cstheme="minorBidi"/>
          <w:i/>
          <w:iCs/>
          <w:sz w:val="24"/>
          <w:szCs w:val="24"/>
          <w:shd w:val="clear" w:color="auto" w:fill="FFFFFF"/>
        </w:rPr>
        <w:t>im</w:t>
      </w:r>
      <w:r w:rsidR="000B6E33" w:rsidRPr="007327CE">
        <w:rPr>
          <w:rFonts w:asciiTheme="minorBidi" w:hAnsiTheme="minorBidi" w:cstheme="minorBidi"/>
          <w:i/>
          <w:iCs/>
          <w:sz w:val="24"/>
          <w:szCs w:val="24"/>
          <w:shd w:val="clear" w:color="auto" w:fill="FFFFFF"/>
        </w:rPr>
        <w:t>, arav</w:t>
      </w:r>
      <w:r w:rsidR="00E62B18">
        <w:rPr>
          <w:rFonts w:asciiTheme="minorBidi" w:hAnsiTheme="minorBidi" w:cstheme="minorBidi"/>
          <w:i/>
          <w:iCs/>
          <w:sz w:val="24"/>
          <w:szCs w:val="24"/>
          <w:shd w:val="clear" w:color="auto" w:fill="FFFFFF"/>
        </w:rPr>
        <w:t>ot</w:t>
      </w:r>
      <w:r w:rsidR="000B6E33" w:rsidRPr="007327CE">
        <w:rPr>
          <w:rFonts w:asciiTheme="minorBidi" w:hAnsiTheme="minorBidi" w:cstheme="minorBidi"/>
          <w:i/>
          <w:iCs/>
          <w:sz w:val="24"/>
          <w:szCs w:val="24"/>
          <w:shd w:val="clear" w:color="auto" w:fill="FFFFFF"/>
        </w:rPr>
        <w:t xml:space="preserve"> </w:t>
      </w:r>
      <w:r w:rsidR="000B6E33" w:rsidRPr="007327CE">
        <w:rPr>
          <w:rFonts w:asciiTheme="minorBidi" w:hAnsiTheme="minorBidi" w:cstheme="minorBidi"/>
          <w:sz w:val="24"/>
          <w:szCs w:val="24"/>
          <w:shd w:val="clear" w:color="auto" w:fill="FFFFFF"/>
        </w:rPr>
        <w:t xml:space="preserve">and </w:t>
      </w:r>
      <w:r w:rsidR="000B6E33" w:rsidRPr="007327CE">
        <w:rPr>
          <w:rFonts w:asciiTheme="minorBidi" w:hAnsiTheme="minorBidi" w:cstheme="minorBidi"/>
          <w:i/>
          <w:iCs/>
          <w:sz w:val="24"/>
          <w:szCs w:val="24"/>
          <w:shd w:val="clear" w:color="auto" w:fill="FFFFFF"/>
        </w:rPr>
        <w:t>etrog</w:t>
      </w:r>
      <w:r w:rsidR="000B6E33" w:rsidRPr="007327CE">
        <w:rPr>
          <w:rFonts w:asciiTheme="minorBidi" w:hAnsiTheme="minorBidi" w:cstheme="minorBidi"/>
          <w:sz w:val="24"/>
          <w:szCs w:val="24"/>
          <w:shd w:val="clear" w:color="auto" w:fill="FFFFFF"/>
        </w:rPr>
        <w:t xml:space="preserve"> are considered</w:t>
      </w:r>
      <w:r w:rsidRPr="007327CE">
        <w:rPr>
          <w:rFonts w:asciiTheme="minorBidi" w:hAnsiTheme="minorBidi" w:cstheme="minorBidi"/>
          <w:sz w:val="24"/>
          <w:szCs w:val="24"/>
          <w:shd w:val="clear" w:color="auto" w:fill="FFFFFF"/>
        </w:rPr>
        <w:t xml:space="preserve"> </w:t>
      </w:r>
      <w:r w:rsidR="000B6E33" w:rsidRPr="007327CE">
        <w:rPr>
          <w:rFonts w:asciiTheme="minorBidi" w:hAnsiTheme="minorBidi" w:cstheme="minorBidi"/>
          <w:sz w:val="24"/>
          <w:szCs w:val="24"/>
          <w:shd w:val="clear" w:color="auto" w:fill="FFFFFF"/>
        </w:rPr>
        <w:t xml:space="preserve">the leaves, roots and fruit of this </w:t>
      </w:r>
      <w:r w:rsidR="000B6E33" w:rsidRPr="007327CE">
        <w:rPr>
          <w:rFonts w:asciiTheme="minorBidi" w:hAnsiTheme="minorBidi" w:cstheme="minorBidi"/>
          <w:i/>
          <w:iCs/>
          <w:sz w:val="24"/>
          <w:szCs w:val="24"/>
          <w:shd w:val="clear" w:color="auto" w:fill="FFFFFF"/>
        </w:rPr>
        <w:t xml:space="preserve">lulav. </w:t>
      </w:r>
      <w:r w:rsidR="000B6E33" w:rsidRPr="007327CE">
        <w:rPr>
          <w:rFonts w:asciiTheme="minorBidi" w:hAnsiTheme="minorBidi" w:cstheme="minorBidi"/>
          <w:sz w:val="24"/>
          <w:szCs w:val="24"/>
          <w:shd w:val="clear" w:color="auto" w:fill="FFFFFF"/>
        </w:rPr>
        <w:t xml:space="preserve">We wave the tree itself, the </w:t>
      </w:r>
      <w:r w:rsidR="000B6E33" w:rsidRPr="007327CE">
        <w:rPr>
          <w:rFonts w:asciiTheme="minorBidi" w:hAnsiTheme="minorBidi" w:cstheme="minorBidi"/>
          <w:i/>
          <w:iCs/>
          <w:sz w:val="24"/>
          <w:szCs w:val="24"/>
          <w:shd w:val="clear" w:color="auto" w:fill="FFFFFF"/>
        </w:rPr>
        <w:t>lulav</w:t>
      </w:r>
      <w:r w:rsidR="000B6E33" w:rsidRPr="007327CE">
        <w:rPr>
          <w:rFonts w:asciiTheme="minorBidi" w:hAnsiTheme="minorBidi" w:cstheme="minorBidi"/>
          <w:sz w:val="24"/>
          <w:szCs w:val="24"/>
          <w:shd w:val="clear" w:color="auto" w:fill="FFFFFF"/>
        </w:rPr>
        <w:t xml:space="preserve">, as the </w:t>
      </w:r>
      <w:r w:rsidR="00E62B18">
        <w:rPr>
          <w:rFonts w:asciiTheme="minorBidi" w:hAnsiTheme="minorBidi" w:cstheme="minorBidi"/>
          <w:sz w:val="24"/>
          <w:szCs w:val="24"/>
          <w:shd w:val="clear" w:color="auto" w:fill="FFFFFF"/>
        </w:rPr>
        <w:t>M</w:t>
      </w:r>
      <w:r w:rsidR="000B6E33" w:rsidRPr="007327CE">
        <w:rPr>
          <w:rFonts w:asciiTheme="minorBidi" w:hAnsiTheme="minorBidi" w:cstheme="minorBidi"/>
          <w:sz w:val="24"/>
          <w:szCs w:val="24"/>
          <w:shd w:val="clear" w:color="auto" w:fill="FFFFFF"/>
        </w:rPr>
        <w:t xml:space="preserve">ishna states: "A </w:t>
      </w:r>
      <w:r w:rsidR="000B6E33" w:rsidRPr="007327CE">
        <w:rPr>
          <w:rFonts w:asciiTheme="minorBidi" w:hAnsiTheme="minorBidi" w:cstheme="minorBidi"/>
          <w:i/>
          <w:iCs/>
          <w:sz w:val="24"/>
          <w:szCs w:val="24"/>
          <w:shd w:val="clear" w:color="auto" w:fill="FFFFFF"/>
        </w:rPr>
        <w:t xml:space="preserve">lulav </w:t>
      </w:r>
      <w:r w:rsidR="000B6E33" w:rsidRPr="007327CE">
        <w:rPr>
          <w:rFonts w:asciiTheme="minorBidi" w:hAnsiTheme="minorBidi" w:cstheme="minorBidi"/>
          <w:iCs/>
          <w:sz w:val="24"/>
          <w:szCs w:val="24"/>
          <w:shd w:val="clear" w:color="auto" w:fill="FFFFFF"/>
        </w:rPr>
        <w:t>which is three handbreadths in length, long enough to wave, is valid" (</w:t>
      </w:r>
      <w:r w:rsidR="000B6E33" w:rsidRPr="007327CE">
        <w:rPr>
          <w:rFonts w:asciiTheme="minorBidi" w:hAnsiTheme="minorBidi" w:cstheme="minorBidi"/>
          <w:i/>
          <w:sz w:val="24"/>
          <w:szCs w:val="24"/>
          <w:shd w:val="clear" w:color="auto" w:fill="FFFFFF"/>
        </w:rPr>
        <w:t xml:space="preserve">Sukka </w:t>
      </w:r>
      <w:r w:rsidR="000B6E33" w:rsidRPr="007327CE">
        <w:rPr>
          <w:rFonts w:asciiTheme="minorBidi" w:hAnsiTheme="minorBidi" w:cstheme="minorBidi"/>
          <w:iCs/>
          <w:sz w:val="24"/>
          <w:szCs w:val="24"/>
          <w:shd w:val="clear" w:color="auto" w:fill="FFFFFF"/>
        </w:rPr>
        <w:t xml:space="preserve">3:1). When we wave the spine of the tree, all the other parts of the tree </w:t>
      </w:r>
      <w:r w:rsidR="008A2E66" w:rsidRPr="007327CE">
        <w:rPr>
          <w:rFonts w:asciiTheme="minorBidi" w:hAnsiTheme="minorBidi" w:cstheme="minorBidi"/>
          <w:iCs/>
          <w:sz w:val="24"/>
          <w:szCs w:val="24"/>
          <w:shd w:val="clear" w:color="auto" w:fill="FFFFFF"/>
        </w:rPr>
        <w:t>move</w:t>
      </w:r>
      <w:r w:rsidR="000B6E33" w:rsidRPr="007327CE">
        <w:rPr>
          <w:rFonts w:asciiTheme="minorBidi" w:hAnsiTheme="minorBidi" w:cstheme="minorBidi"/>
          <w:iCs/>
          <w:sz w:val="24"/>
          <w:szCs w:val="24"/>
          <w:shd w:val="clear" w:color="auto" w:fill="FFFFFF"/>
        </w:rPr>
        <w:t xml:space="preserve"> with it.</w:t>
      </w:r>
      <w:r w:rsidR="00E62B18">
        <w:rPr>
          <w:rFonts w:asciiTheme="minorBidi" w:hAnsiTheme="minorBidi" w:cstheme="minorBidi"/>
          <w:iCs/>
          <w:sz w:val="24"/>
          <w:szCs w:val="24"/>
          <w:shd w:val="clear" w:color="auto" w:fill="FFFFFF"/>
        </w:rPr>
        <w:t xml:space="preserve"> </w:t>
      </w:r>
    </w:p>
    <w:p w14:paraId="25817DAF" w14:textId="77777777" w:rsidR="008A2E66" w:rsidRPr="007327CE" w:rsidRDefault="008A2E66" w:rsidP="009B4D8D">
      <w:pPr>
        <w:spacing w:line="240" w:lineRule="auto"/>
        <w:ind w:firstLine="720"/>
        <w:rPr>
          <w:rFonts w:asciiTheme="minorBidi" w:hAnsiTheme="minorBidi" w:cstheme="minorBidi"/>
          <w:sz w:val="24"/>
          <w:szCs w:val="24"/>
          <w:shd w:val="clear" w:color="auto" w:fill="FFFFFF"/>
        </w:rPr>
      </w:pPr>
    </w:p>
    <w:p w14:paraId="4259573B" w14:textId="7064CE18"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If we draw the full picture that emerges from </w:t>
      </w:r>
      <w:r w:rsidR="008A2E66" w:rsidRPr="007327CE">
        <w:rPr>
          <w:rFonts w:asciiTheme="minorBidi" w:hAnsiTheme="minorBidi" w:cstheme="minorBidi"/>
          <w:sz w:val="24"/>
          <w:szCs w:val="24"/>
          <w:shd w:val="clear" w:color="auto" w:fill="FFFFFF"/>
        </w:rPr>
        <w:t xml:space="preserve">these conclusions, then from the inner </w:t>
      </w:r>
      <w:r w:rsidRPr="007327CE">
        <w:rPr>
          <w:rFonts w:asciiTheme="minorBidi" w:hAnsiTheme="minorBidi" w:cstheme="minorBidi"/>
          <w:sz w:val="24"/>
          <w:szCs w:val="24"/>
          <w:shd w:val="clear" w:color="auto" w:fill="FFFFFF"/>
        </w:rPr>
        <w:t xml:space="preserve">perspective on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the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is</w:t>
      </w:r>
      <w:r w:rsidR="00CF6EA4" w:rsidRPr="007327CE">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w:t>
      </w:r>
      <w:r w:rsidR="008A2E66" w:rsidRPr="007327CE">
        <w:rPr>
          <w:rFonts w:asciiTheme="minorBidi" w:hAnsiTheme="minorBidi" w:cstheme="minorBidi"/>
          <w:sz w:val="24"/>
          <w:szCs w:val="24"/>
          <w:shd w:val="clear" w:color="auto" w:fill="FFFFFF"/>
        </w:rPr>
        <w:t>as it were</w:t>
      </w:r>
      <w:r w:rsidR="00CF6EA4" w:rsidRPr="007327CE">
        <w:rPr>
          <w:rFonts w:asciiTheme="minorBidi" w:hAnsiTheme="minorBidi" w:cstheme="minorBidi"/>
          <w:sz w:val="24"/>
          <w:szCs w:val="24"/>
          <w:shd w:val="clear" w:color="auto" w:fill="FFFFFF"/>
        </w:rPr>
        <w:t>,</w:t>
      </w:r>
      <w:r w:rsidRPr="007327CE">
        <w:rPr>
          <w:rFonts w:asciiTheme="minorBidi" w:hAnsiTheme="minorBidi" w:cstheme="minorBidi"/>
          <w:sz w:val="24"/>
          <w:szCs w:val="24"/>
          <w:shd w:val="clear" w:color="auto" w:fill="FFFFFF"/>
        </w:rPr>
        <w:t xml:space="preserve"> the fruit of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Indeed, explicit statements </w:t>
      </w:r>
      <w:r w:rsidR="008A2E66" w:rsidRPr="007327CE">
        <w:rPr>
          <w:rFonts w:asciiTheme="minorBidi" w:hAnsiTheme="minorBidi" w:cstheme="minorBidi"/>
          <w:sz w:val="24"/>
          <w:szCs w:val="24"/>
          <w:shd w:val="clear" w:color="auto" w:fill="FFFFFF"/>
        </w:rPr>
        <w:t xml:space="preserve">to this effect </w:t>
      </w:r>
      <w:r w:rsidR="00E62B18">
        <w:rPr>
          <w:rFonts w:asciiTheme="minorBidi" w:hAnsiTheme="minorBidi" w:cstheme="minorBidi"/>
          <w:sz w:val="24"/>
          <w:szCs w:val="24"/>
          <w:shd w:val="clear" w:color="auto" w:fill="FFFFFF"/>
        </w:rPr>
        <w:t>a</w:t>
      </w:r>
      <w:r w:rsidR="008A2E66" w:rsidRPr="007327CE">
        <w:rPr>
          <w:rFonts w:asciiTheme="minorBidi" w:hAnsiTheme="minorBidi" w:cstheme="minorBidi"/>
          <w:sz w:val="24"/>
          <w:szCs w:val="24"/>
          <w:shd w:val="clear" w:color="auto" w:fill="FFFFFF"/>
        </w:rPr>
        <w:t xml:space="preserve">re made by the Ari </w:t>
      </w:r>
      <w:r w:rsidR="008A2E66" w:rsidRPr="007327CE">
        <w:rPr>
          <w:rFonts w:asciiTheme="minorBidi" w:hAnsiTheme="minorBidi" w:cstheme="minorBidi"/>
          <w:i/>
          <w:iCs/>
          <w:sz w:val="24"/>
          <w:szCs w:val="24"/>
          <w:shd w:val="clear" w:color="auto" w:fill="FFFFFF"/>
        </w:rPr>
        <w:t>z"l</w:t>
      </w:r>
      <w:r w:rsidR="008A2E66" w:rsidRPr="007327CE">
        <w:rPr>
          <w:rFonts w:asciiTheme="minorBidi" w:hAnsiTheme="minorBidi" w:cstheme="minorBidi"/>
          <w:sz w:val="24"/>
          <w:szCs w:val="24"/>
          <w:shd w:val="clear" w:color="auto" w:fill="FFFFFF"/>
        </w:rPr>
        <w:t xml:space="preserve">. </w:t>
      </w:r>
      <w:r w:rsidRPr="007327CE">
        <w:rPr>
          <w:rFonts w:asciiTheme="minorBidi" w:hAnsiTheme="minorBidi" w:cstheme="minorBidi"/>
          <w:sz w:val="24"/>
          <w:szCs w:val="24"/>
          <w:shd w:val="clear" w:color="auto" w:fill="FFFFFF"/>
        </w:rPr>
        <w:t xml:space="preserve">Even without fully understanding the meaning of his words </w:t>
      </w:r>
      <w:r w:rsidR="008A2E66" w:rsidRPr="007327CE">
        <w:rPr>
          <w:rFonts w:asciiTheme="minorBidi" w:hAnsiTheme="minorBidi" w:cstheme="minorBidi"/>
          <w:sz w:val="24"/>
          <w:szCs w:val="24"/>
          <w:shd w:val="clear" w:color="auto" w:fill="FFFFFF"/>
        </w:rPr>
        <w:t xml:space="preserve">which deal with the Divine names, </w:t>
      </w:r>
      <w:r w:rsidRPr="007327CE">
        <w:rPr>
          <w:rFonts w:asciiTheme="minorBidi" w:hAnsiTheme="minorBidi" w:cstheme="minorBidi"/>
          <w:sz w:val="24"/>
          <w:szCs w:val="24"/>
          <w:shd w:val="clear" w:color="auto" w:fill="FFFFFF"/>
        </w:rPr>
        <w:t xml:space="preserve">the presentation of the parallels between the </w:t>
      </w:r>
      <w:r w:rsidR="008A2E66" w:rsidRPr="007327CE">
        <w:rPr>
          <w:rFonts w:asciiTheme="minorBidi" w:hAnsiTheme="minorBidi" w:cstheme="minorBidi"/>
          <w:i/>
          <w:iCs/>
          <w:sz w:val="24"/>
          <w:szCs w:val="24"/>
          <w:shd w:val="clear" w:color="auto" w:fill="FFFFFF"/>
        </w:rPr>
        <w:t xml:space="preserve">sefirot </w:t>
      </w:r>
      <w:r w:rsidR="00E62B18">
        <w:rPr>
          <w:rFonts w:asciiTheme="minorBidi" w:hAnsiTheme="minorBidi" w:cstheme="minorBidi"/>
          <w:sz w:val="24"/>
          <w:szCs w:val="24"/>
          <w:shd w:val="clear" w:color="auto" w:fill="FFFFFF"/>
        </w:rPr>
        <w:t>(</w:t>
      </w:r>
      <w:r w:rsidR="005D602F">
        <w:rPr>
          <w:rFonts w:asciiTheme="minorBidi" w:hAnsiTheme="minorBidi" w:cstheme="minorBidi"/>
          <w:sz w:val="24"/>
          <w:szCs w:val="24"/>
          <w:shd w:val="clear" w:color="auto" w:fill="FFFFFF"/>
        </w:rPr>
        <w:t>Kabbalistic</w:t>
      </w:r>
      <w:r w:rsidR="00E62B18">
        <w:rPr>
          <w:rFonts w:asciiTheme="minorBidi" w:hAnsiTheme="minorBidi" w:cstheme="minorBidi"/>
          <w:sz w:val="24"/>
          <w:szCs w:val="24"/>
          <w:shd w:val="clear" w:color="auto" w:fill="FFFFFF"/>
        </w:rPr>
        <w:t xml:space="preserve"> </w:t>
      </w:r>
      <w:r w:rsidR="005D602F">
        <w:rPr>
          <w:rFonts w:asciiTheme="minorBidi" w:hAnsiTheme="minorBidi" w:cstheme="minorBidi"/>
          <w:sz w:val="24"/>
          <w:szCs w:val="24"/>
          <w:shd w:val="clear" w:color="auto" w:fill="FFFFFF"/>
        </w:rPr>
        <w:t>enumerations</w:t>
      </w:r>
      <w:r w:rsidR="00E62B18">
        <w:rPr>
          <w:rFonts w:asciiTheme="minorBidi" w:hAnsiTheme="minorBidi" w:cstheme="minorBidi"/>
          <w:sz w:val="24"/>
          <w:szCs w:val="24"/>
          <w:shd w:val="clear" w:color="auto" w:fill="FFFFFF"/>
        </w:rPr>
        <w:t xml:space="preserve"> or traits) a</w:t>
      </w:r>
      <w:r w:rsidR="008A2E66" w:rsidRPr="007327CE">
        <w:rPr>
          <w:rFonts w:asciiTheme="minorBidi" w:hAnsiTheme="minorBidi" w:cstheme="minorBidi"/>
          <w:sz w:val="24"/>
          <w:szCs w:val="24"/>
          <w:shd w:val="clear" w:color="auto" w:fill="FFFFFF"/>
        </w:rPr>
        <w:t xml:space="preserve">nd the </w:t>
      </w:r>
      <w:r w:rsidR="00702958" w:rsidRPr="00702958">
        <w:rPr>
          <w:rFonts w:asciiTheme="minorBidi" w:hAnsiTheme="minorBidi" w:cstheme="minorBidi"/>
          <w:i/>
          <w:sz w:val="24"/>
          <w:szCs w:val="24"/>
          <w:shd w:val="clear" w:color="auto" w:fill="FFFFFF"/>
        </w:rPr>
        <w:t>arba minim</w:t>
      </w:r>
      <w:r w:rsidR="008A2E66" w:rsidRPr="007327CE">
        <w:rPr>
          <w:rFonts w:asciiTheme="minorBidi" w:hAnsiTheme="minorBidi" w:cstheme="minorBidi"/>
          <w:sz w:val="24"/>
          <w:szCs w:val="24"/>
          <w:shd w:val="clear" w:color="auto" w:fill="FFFFFF"/>
        </w:rPr>
        <w:t xml:space="preserve"> portrays the </w:t>
      </w:r>
      <w:r w:rsidR="008A2E66" w:rsidRPr="007327CE">
        <w:rPr>
          <w:rFonts w:asciiTheme="minorBidi" w:hAnsiTheme="minorBidi" w:cstheme="minorBidi"/>
          <w:i/>
          <w:iCs/>
          <w:sz w:val="24"/>
          <w:szCs w:val="24"/>
          <w:shd w:val="clear" w:color="auto" w:fill="FFFFFF"/>
        </w:rPr>
        <w:t xml:space="preserve">etrog </w:t>
      </w:r>
      <w:r w:rsidR="008A2E66" w:rsidRPr="007327CE">
        <w:rPr>
          <w:rFonts w:asciiTheme="minorBidi" w:hAnsiTheme="minorBidi" w:cstheme="minorBidi"/>
          <w:sz w:val="24"/>
          <w:szCs w:val="24"/>
          <w:shd w:val="clear" w:color="auto" w:fill="FFFFFF"/>
        </w:rPr>
        <w:t xml:space="preserve">as the fruit of the </w:t>
      </w:r>
      <w:r w:rsidR="008A2E66" w:rsidRPr="007327CE">
        <w:rPr>
          <w:rFonts w:asciiTheme="minorBidi" w:hAnsiTheme="minorBidi" w:cstheme="minorBidi"/>
          <w:i/>
          <w:iCs/>
          <w:sz w:val="24"/>
          <w:szCs w:val="24"/>
          <w:shd w:val="clear" w:color="auto" w:fill="FFFFFF"/>
        </w:rPr>
        <w:t xml:space="preserve">lulav </w:t>
      </w:r>
      <w:r w:rsidR="008A2E66" w:rsidRPr="007327CE">
        <w:rPr>
          <w:rFonts w:asciiTheme="minorBidi" w:hAnsiTheme="minorBidi" w:cstheme="minorBidi"/>
          <w:sz w:val="24"/>
          <w:szCs w:val="24"/>
          <w:shd w:val="clear" w:color="auto" w:fill="FFFFFF"/>
        </w:rPr>
        <w:t>tree:</w:t>
      </w:r>
      <w:r w:rsidR="00E62B18">
        <w:rPr>
          <w:rFonts w:asciiTheme="minorBidi" w:hAnsiTheme="minorBidi" w:cstheme="minorBidi"/>
          <w:sz w:val="24"/>
          <w:szCs w:val="24"/>
          <w:shd w:val="clear" w:color="auto" w:fill="FFFFFF"/>
        </w:rPr>
        <w:t xml:space="preserve"> </w:t>
      </w:r>
    </w:p>
    <w:p w14:paraId="31F465F4" w14:textId="77777777" w:rsidR="008A2E66" w:rsidRPr="007327CE" w:rsidRDefault="008A2E66" w:rsidP="009B4D8D">
      <w:pPr>
        <w:spacing w:line="240" w:lineRule="auto"/>
        <w:ind w:left="1418" w:firstLine="720"/>
        <w:rPr>
          <w:rFonts w:asciiTheme="minorBidi" w:hAnsiTheme="minorBidi" w:cstheme="minorBidi"/>
          <w:sz w:val="24"/>
          <w:szCs w:val="24"/>
          <w:shd w:val="clear" w:color="auto" w:fill="FFFFFF"/>
        </w:rPr>
      </w:pPr>
    </w:p>
    <w:p w14:paraId="07F81D5B" w14:textId="52B80286" w:rsidR="008A2E66" w:rsidRPr="007327CE" w:rsidRDefault="008A2E66" w:rsidP="009B4D8D">
      <w:pPr>
        <w:pStyle w:val="BlockText"/>
        <w:spacing w:line="240" w:lineRule="auto"/>
        <w:ind w:left="720"/>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Below it will be explained that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of the </w:t>
      </w:r>
      <w:r w:rsidRPr="007327CE">
        <w:rPr>
          <w:rFonts w:asciiTheme="minorBidi" w:hAnsiTheme="minorBidi" w:cstheme="minorBidi"/>
          <w:i/>
          <w:iCs/>
          <w:sz w:val="24"/>
          <w:szCs w:val="24"/>
          <w:shd w:val="clear" w:color="auto" w:fill="FFFFFF"/>
        </w:rPr>
        <w:t xml:space="preserve">lulav </w:t>
      </w:r>
      <w:r w:rsidRPr="007327CE">
        <w:rPr>
          <w:rFonts w:asciiTheme="minorBidi" w:hAnsiTheme="minorBidi" w:cstheme="minorBidi"/>
          <w:sz w:val="24"/>
          <w:szCs w:val="24"/>
          <w:shd w:val="clear" w:color="auto" w:fill="FFFFFF"/>
        </w:rPr>
        <w:t xml:space="preserve">allude to the four letters of the Tetragrammaton… </w:t>
      </w:r>
      <w:r w:rsidR="008613CF">
        <w:rPr>
          <w:rFonts w:asciiTheme="minorBidi" w:hAnsiTheme="minorBidi" w:cstheme="minorBidi"/>
          <w:i/>
          <w:iCs/>
          <w:sz w:val="24"/>
          <w:szCs w:val="24"/>
          <w:shd w:val="clear" w:color="auto" w:fill="FFFFFF"/>
        </w:rPr>
        <w:t>y</w:t>
      </w:r>
      <w:r w:rsidRPr="007327CE">
        <w:rPr>
          <w:rFonts w:asciiTheme="minorBidi" w:hAnsiTheme="minorBidi" w:cstheme="minorBidi"/>
          <w:i/>
          <w:iCs/>
          <w:sz w:val="24"/>
          <w:szCs w:val="24"/>
          <w:shd w:val="clear" w:color="auto" w:fill="FFFFFF"/>
        </w:rPr>
        <w:t xml:space="preserve">esod </w:t>
      </w:r>
      <w:r w:rsidR="00E62B18">
        <w:rPr>
          <w:rFonts w:asciiTheme="minorBidi" w:hAnsiTheme="minorBidi" w:cstheme="minorBidi"/>
          <w:sz w:val="24"/>
          <w:szCs w:val="24"/>
          <w:shd w:val="clear" w:color="auto" w:fill="FFFFFF"/>
        </w:rPr>
        <w:t>(foundation) i</w:t>
      </w:r>
      <w:r w:rsidRPr="007327CE">
        <w:rPr>
          <w:rFonts w:asciiTheme="minorBidi" w:hAnsiTheme="minorBidi" w:cstheme="minorBidi"/>
          <w:sz w:val="24"/>
          <w:szCs w:val="24"/>
          <w:shd w:val="clear" w:color="auto" w:fill="FFFFFF"/>
        </w:rPr>
        <w:t xml:space="preserve">s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the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xml:space="preserve"> is </w:t>
      </w:r>
      <w:r w:rsidR="008613CF">
        <w:rPr>
          <w:rFonts w:asciiTheme="minorBidi" w:hAnsiTheme="minorBidi" w:cstheme="minorBidi"/>
          <w:i/>
          <w:iCs/>
          <w:sz w:val="24"/>
          <w:szCs w:val="24"/>
          <w:shd w:val="clear" w:color="auto" w:fill="FFFFFF"/>
        </w:rPr>
        <w:t>m</w:t>
      </w:r>
      <w:r w:rsidRPr="007327CE">
        <w:rPr>
          <w:rFonts w:asciiTheme="minorBidi" w:hAnsiTheme="minorBidi" w:cstheme="minorBidi"/>
          <w:i/>
          <w:iCs/>
          <w:sz w:val="24"/>
          <w:szCs w:val="24"/>
          <w:shd w:val="clear" w:color="auto" w:fill="FFFFFF"/>
        </w:rPr>
        <w:t>alkhut</w:t>
      </w:r>
      <w:r w:rsidRPr="007327CE">
        <w:rPr>
          <w:rFonts w:asciiTheme="minorBidi" w:hAnsiTheme="minorBidi" w:cstheme="minorBidi"/>
          <w:sz w:val="24"/>
          <w:szCs w:val="24"/>
          <w:shd w:val="clear" w:color="auto" w:fill="FFFFFF"/>
        </w:rPr>
        <w:t xml:space="preserve"> </w:t>
      </w:r>
      <w:r w:rsidR="00E62B18">
        <w:rPr>
          <w:rFonts w:asciiTheme="minorBidi" w:hAnsiTheme="minorBidi" w:cstheme="minorBidi"/>
          <w:sz w:val="24"/>
          <w:szCs w:val="24"/>
          <w:shd w:val="clear" w:color="auto" w:fill="FFFFFF"/>
        </w:rPr>
        <w:t xml:space="preserve">(kingship), </w:t>
      </w:r>
      <w:r w:rsidRPr="007327CE">
        <w:rPr>
          <w:rFonts w:asciiTheme="minorBidi" w:hAnsiTheme="minorBidi" w:cstheme="minorBidi"/>
          <w:sz w:val="24"/>
          <w:szCs w:val="24"/>
          <w:shd w:val="clear" w:color="auto" w:fill="FFFFFF"/>
        </w:rPr>
        <w:t xml:space="preserve">which is the crown… Therefore [the </w:t>
      </w:r>
      <w:r w:rsidRPr="007327CE">
        <w:rPr>
          <w:rFonts w:asciiTheme="minorBidi" w:hAnsiTheme="minorBidi" w:cstheme="minorBidi"/>
          <w:i/>
          <w:iCs/>
          <w:sz w:val="24"/>
          <w:szCs w:val="24"/>
          <w:shd w:val="clear" w:color="auto" w:fill="FFFFFF"/>
        </w:rPr>
        <w:t>etrog</w:t>
      </w:r>
      <w:r w:rsidRPr="007327CE">
        <w:rPr>
          <w:rFonts w:asciiTheme="minorBidi" w:hAnsiTheme="minorBidi" w:cstheme="minorBidi"/>
          <w:sz w:val="24"/>
          <w:szCs w:val="24"/>
          <w:shd w:val="clear" w:color="auto" w:fill="FFFFFF"/>
        </w:rPr>
        <w:t>] is called "</w:t>
      </w:r>
      <w:r w:rsidR="008613CF">
        <w:rPr>
          <w:rFonts w:asciiTheme="minorBidi" w:hAnsiTheme="minorBidi" w:cstheme="minorBidi"/>
          <w:sz w:val="24"/>
          <w:szCs w:val="24"/>
          <w:shd w:val="clear" w:color="auto" w:fill="FFFFFF"/>
        </w:rPr>
        <w:t>fruit of a goodly</w:t>
      </w:r>
      <w:r w:rsidR="00CF6EA4" w:rsidRPr="007327CE">
        <w:rPr>
          <w:rFonts w:asciiTheme="minorBidi" w:hAnsiTheme="minorBidi" w:cstheme="minorBidi"/>
          <w:sz w:val="24"/>
          <w:szCs w:val="24"/>
          <w:shd w:val="clear" w:color="auto" w:fill="FFFFFF"/>
        </w:rPr>
        <w:t xml:space="preserve"> tree</w:t>
      </w:r>
      <w:r w:rsidRPr="007327CE">
        <w:rPr>
          <w:rFonts w:asciiTheme="minorBidi" w:hAnsiTheme="minorBidi" w:cstheme="minorBidi"/>
          <w:sz w:val="24"/>
          <w:szCs w:val="24"/>
          <w:shd w:val="clear" w:color="auto" w:fill="FFFFFF"/>
        </w:rPr>
        <w:t xml:space="preserve">," that is to say, the fruit of </w:t>
      </w:r>
      <w:r w:rsidR="008613CF">
        <w:rPr>
          <w:rFonts w:asciiTheme="minorBidi" w:hAnsiTheme="minorBidi" w:cstheme="minorBidi"/>
          <w:i/>
          <w:iCs/>
          <w:sz w:val="24"/>
          <w:szCs w:val="24"/>
          <w:shd w:val="clear" w:color="auto" w:fill="FFFFFF"/>
        </w:rPr>
        <w:t>y</w:t>
      </w:r>
      <w:r w:rsidRPr="007327CE">
        <w:rPr>
          <w:rFonts w:asciiTheme="minorBidi" w:hAnsiTheme="minorBidi" w:cstheme="minorBidi"/>
          <w:i/>
          <w:iCs/>
          <w:sz w:val="24"/>
          <w:szCs w:val="24"/>
          <w:shd w:val="clear" w:color="auto" w:fill="FFFFFF"/>
        </w:rPr>
        <w:t>esod</w:t>
      </w:r>
      <w:r w:rsidRPr="007327CE">
        <w:rPr>
          <w:rFonts w:asciiTheme="minorBidi" w:hAnsiTheme="minorBidi" w:cstheme="minorBidi"/>
          <w:sz w:val="24"/>
          <w:szCs w:val="24"/>
          <w:shd w:val="clear" w:color="auto" w:fill="FFFFFF"/>
        </w:rPr>
        <w:t xml:space="preserve"> [=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which is called a "goodly tree," and it</w:t>
      </w:r>
      <w:r w:rsidR="00E62B18">
        <w:rPr>
          <w:rFonts w:asciiTheme="minorBidi" w:hAnsiTheme="minorBidi" w:cstheme="minorBidi"/>
          <w:sz w:val="24"/>
          <w:szCs w:val="24"/>
          <w:shd w:val="clear" w:color="auto" w:fill="FFFFFF"/>
        </w:rPr>
        <w:t>s</w:t>
      </w:r>
      <w:r w:rsidRPr="007327CE">
        <w:rPr>
          <w:rFonts w:asciiTheme="minorBidi" w:hAnsiTheme="minorBidi" w:cstheme="minorBidi"/>
          <w:sz w:val="24"/>
          <w:szCs w:val="24"/>
          <w:shd w:val="clear" w:color="auto" w:fill="FFFFFF"/>
        </w:rPr>
        <w:t xml:space="preserve"> fruit is the crown… This is the reason that it is forbidden to separate the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from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while taking it, </w:t>
      </w:r>
      <w:r w:rsidR="00A07CF4" w:rsidRPr="007327CE">
        <w:rPr>
          <w:rFonts w:asciiTheme="minorBidi" w:hAnsiTheme="minorBidi" w:cstheme="minorBidi"/>
          <w:sz w:val="24"/>
          <w:szCs w:val="24"/>
          <w:shd w:val="clear" w:color="auto" w:fill="FFFFFF"/>
        </w:rPr>
        <w:t>and that it is necessary to join them. (</w:t>
      </w:r>
      <w:r w:rsidR="00A07CF4" w:rsidRPr="007327CE">
        <w:rPr>
          <w:rFonts w:asciiTheme="minorBidi" w:hAnsiTheme="minorBidi" w:cstheme="minorBidi"/>
          <w:i/>
          <w:iCs/>
          <w:sz w:val="24"/>
          <w:szCs w:val="24"/>
          <w:shd w:val="clear" w:color="auto" w:fill="FFFFFF"/>
        </w:rPr>
        <w:t xml:space="preserve">Sha'ar </w:t>
      </w:r>
      <w:r w:rsidR="008613CF">
        <w:rPr>
          <w:rFonts w:asciiTheme="minorBidi" w:hAnsiTheme="minorBidi" w:cstheme="minorBidi"/>
          <w:i/>
          <w:iCs/>
          <w:sz w:val="24"/>
          <w:szCs w:val="24"/>
          <w:shd w:val="clear" w:color="auto" w:fill="FFFFFF"/>
        </w:rPr>
        <w:t>H</w:t>
      </w:r>
      <w:r w:rsidR="00A07CF4" w:rsidRPr="007327CE">
        <w:rPr>
          <w:rFonts w:asciiTheme="minorBidi" w:hAnsiTheme="minorBidi" w:cstheme="minorBidi"/>
          <w:i/>
          <w:iCs/>
          <w:sz w:val="24"/>
          <w:szCs w:val="24"/>
          <w:shd w:val="clear" w:color="auto" w:fill="FFFFFF"/>
        </w:rPr>
        <w:t>a-</w:t>
      </w:r>
      <w:r w:rsidR="008613CF">
        <w:rPr>
          <w:rFonts w:asciiTheme="minorBidi" w:hAnsiTheme="minorBidi" w:cstheme="minorBidi"/>
          <w:i/>
          <w:iCs/>
          <w:sz w:val="24"/>
          <w:szCs w:val="24"/>
          <w:shd w:val="clear" w:color="auto" w:fill="FFFFFF"/>
        </w:rPr>
        <w:t>k</w:t>
      </w:r>
      <w:r w:rsidR="00A07CF4" w:rsidRPr="007327CE">
        <w:rPr>
          <w:rFonts w:asciiTheme="minorBidi" w:hAnsiTheme="minorBidi" w:cstheme="minorBidi"/>
          <w:i/>
          <w:iCs/>
          <w:sz w:val="24"/>
          <w:szCs w:val="24"/>
          <w:shd w:val="clear" w:color="auto" w:fill="FFFFFF"/>
        </w:rPr>
        <w:t>avanot</w:t>
      </w:r>
      <w:r w:rsidR="00A07CF4" w:rsidRPr="007327CE">
        <w:rPr>
          <w:rFonts w:asciiTheme="minorBidi" w:hAnsiTheme="minorBidi" w:cstheme="minorBidi"/>
          <w:sz w:val="24"/>
          <w:szCs w:val="24"/>
          <w:shd w:val="clear" w:color="auto" w:fill="FFFFFF"/>
        </w:rPr>
        <w:t xml:space="preserve">, </w:t>
      </w:r>
      <w:r w:rsidR="00A07CF4" w:rsidRPr="007327CE">
        <w:rPr>
          <w:rFonts w:asciiTheme="minorBidi" w:hAnsiTheme="minorBidi" w:cstheme="minorBidi"/>
          <w:i/>
          <w:iCs/>
          <w:sz w:val="24"/>
          <w:szCs w:val="24"/>
          <w:shd w:val="clear" w:color="auto" w:fill="FFFFFF"/>
        </w:rPr>
        <w:t>Inyan Sukkot</w:t>
      </w:r>
      <w:r w:rsidR="00A07CF4" w:rsidRPr="007327CE">
        <w:rPr>
          <w:rFonts w:asciiTheme="minorBidi" w:hAnsiTheme="minorBidi" w:cstheme="minorBidi"/>
          <w:sz w:val="24"/>
          <w:szCs w:val="24"/>
          <w:shd w:val="clear" w:color="auto" w:fill="FFFFFF"/>
        </w:rPr>
        <w:t>, 105c)</w:t>
      </w:r>
      <w:r w:rsidRPr="007327CE">
        <w:rPr>
          <w:rFonts w:asciiTheme="minorBidi" w:hAnsiTheme="minorBidi" w:cstheme="minorBidi"/>
          <w:sz w:val="24"/>
          <w:szCs w:val="24"/>
          <w:shd w:val="clear" w:color="auto" w:fill="FFFFFF"/>
        </w:rPr>
        <w:t xml:space="preserve"> </w:t>
      </w:r>
    </w:p>
    <w:p w14:paraId="5FF530C7" w14:textId="77777777" w:rsidR="0032610C" w:rsidRPr="007327CE" w:rsidRDefault="0032610C" w:rsidP="009B4D8D">
      <w:pPr>
        <w:spacing w:line="240" w:lineRule="auto"/>
        <w:ind w:left="1418" w:firstLine="720"/>
        <w:rPr>
          <w:rFonts w:asciiTheme="minorBidi" w:hAnsiTheme="minorBidi" w:cstheme="minorBidi"/>
          <w:sz w:val="24"/>
          <w:szCs w:val="24"/>
          <w:shd w:val="clear" w:color="auto" w:fill="FFFFFF"/>
        </w:rPr>
      </w:pPr>
    </w:p>
    <w:p w14:paraId="2AF85D29" w14:textId="005BD473" w:rsidR="0032610C"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What</w:t>
      </w:r>
      <w:r w:rsidR="0032610C" w:rsidRPr="007327CE">
        <w:rPr>
          <w:rFonts w:asciiTheme="minorBidi" w:hAnsiTheme="minorBidi" w:cstheme="minorBidi"/>
          <w:sz w:val="24"/>
          <w:szCs w:val="24"/>
          <w:shd w:val="clear" w:color="auto" w:fill="FFFFFF"/>
        </w:rPr>
        <w:t xml:space="preserve"> picture is the Ari painting for us? The Ari explains that the expression "</w:t>
      </w:r>
      <w:r w:rsidR="008613CF">
        <w:rPr>
          <w:rFonts w:asciiTheme="minorBidi" w:hAnsiTheme="minorBidi" w:cstheme="minorBidi"/>
          <w:sz w:val="24"/>
          <w:szCs w:val="24"/>
          <w:shd w:val="clear" w:color="auto" w:fill="FFFFFF"/>
        </w:rPr>
        <w:t>fruit of a goodly</w:t>
      </w:r>
      <w:r w:rsidR="0032610C" w:rsidRPr="007327CE">
        <w:rPr>
          <w:rFonts w:asciiTheme="minorBidi" w:hAnsiTheme="minorBidi" w:cstheme="minorBidi"/>
          <w:sz w:val="24"/>
          <w:szCs w:val="24"/>
          <w:shd w:val="clear" w:color="auto" w:fill="FFFFFF"/>
        </w:rPr>
        <w:t xml:space="preserve"> tree" should be understood </w:t>
      </w:r>
      <w:r w:rsidRPr="007327CE">
        <w:rPr>
          <w:rFonts w:asciiTheme="minorBidi" w:hAnsiTheme="minorBidi" w:cstheme="minorBidi"/>
          <w:sz w:val="24"/>
          <w:szCs w:val="24"/>
          <w:shd w:val="clear" w:color="auto" w:fill="FFFFFF"/>
        </w:rPr>
        <w:t xml:space="preserve">according to the Torah's </w:t>
      </w:r>
      <w:r w:rsidR="0032610C" w:rsidRPr="007327CE">
        <w:rPr>
          <w:rFonts w:asciiTheme="minorBidi" w:hAnsiTheme="minorBidi" w:cstheme="minorBidi"/>
          <w:sz w:val="24"/>
          <w:szCs w:val="24"/>
          <w:shd w:val="clear" w:color="auto" w:fill="FFFFFF"/>
        </w:rPr>
        <w:t>inner meaning in a manner different than its plain meaning. The full expression, "</w:t>
      </w:r>
      <w:r w:rsidR="008613CF">
        <w:rPr>
          <w:rFonts w:asciiTheme="minorBidi" w:hAnsiTheme="minorBidi" w:cstheme="minorBidi"/>
          <w:sz w:val="24"/>
          <w:szCs w:val="24"/>
          <w:shd w:val="clear" w:color="auto" w:fill="FFFFFF"/>
        </w:rPr>
        <w:t>fruit of a goodly</w:t>
      </w:r>
      <w:r w:rsidR="0032610C" w:rsidRPr="007327CE">
        <w:rPr>
          <w:rFonts w:asciiTheme="minorBidi" w:hAnsiTheme="minorBidi" w:cstheme="minorBidi"/>
          <w:sz w:val="24"/>
          <w:szCs w:val="24"/>
          <w:shd w:val="clear" w:color="auto" w:fill="FFFFFF"/>
        </w:rPr>
        <w:t xml:space="preserve"> tree," does not relate only to the </w:t>
      </w:r>
      <w:r w:rsidR="0032610C" w:rsidRPr="007327CE">
        <w:rPr>
          <w:rFonts w:asciiTheme="minorBidi" w:hAnsiTheme="minorBidi" w:cstheme="minorBidi"/>
          <w:i/>
          <w:iCs/>
          <w:sz w:val="24"/>
          <w:szCs w:val="24"/>
          <w:shd w:val="clear" w:color="auto" w:fill="FFFFFF"/>
        </w:rPr>
        <w:t>etrog</w:t>
      </w:r>
      <w:r w:rsidR="0032610C" w:rsidRPr="007327CE">
        <w:rPr>
          <w:rFonts w:asciiTheme="minorBidi" w:hAnsiTheme="minorBidi" w:cstheme="minorBidi"/>
          <w:sz w:val="24"/>
          <w:szCs w:val="24"/>
          <w:shd w:val="clear" w:color="auto" w:fill="FFFFFF"/>
        </w:rPr>
        <w:t xml:space="preserve">. The goodly tree is the </w:t>
      </w:r>
      <w:r w:rsidR="0032610C" w:rsidRPr="007327CE">
        <w:rPr>
          <w:rFonts w:asciiTheme="minorBidi" w:hAnsiTheme="minorBidi" w:cstheme="minorBidi"/>
          <w:i/>
          <w:iCs/>
          <w:sz w:val="24"/>
          <w:szCs w:val="24"/>
          <w:shd w:val="clear" w:color="auto" w:fill="FFFFFF"/>
        </w:rPr>
        <w:t>lulav</w:t>
      </w:r>
      <w:r w:rsidR="0032610C" w:rsidRPr="007327CE">
        <w:rPr>
          <w:rFonts w:asciiTheme="minorBidi" w:hAnsiTheme="minorBidi" w:cstheme="minorBidi"/>
          <w:sz w:val="24"/>
          <w:szCs w:val="24"/>
          <w:shd w:val="clear" w:color="auto" w:fill="FFFFFF"/>
        </w:rPr>
        <w:t>,</w:t>
      </w:r>
      <w:r w:rsidR="0032610C" w:rsidRPr="007327CE">
        <w:rPr>
          <w:rStyle w:val="FootnoteReference"/>
          <w:rFonts w:asciiTheme="minorBidi" w:hAnsiTheme="minorBidi" w:cstheme="minorBidi"/>
          <w:sz w:val="24"/>
          <w:szCs w:val="24"/>
          <w:shd w:val="clear" w:color="auto" w:fill="FFFFFF"/>
        </w:rPr>
        <w:footnoteReference w:id="2"/>
      </w:r>
      <w:r w:rsidR="0032610C" w:rsidRPr="007327CE">
        <w:rPr>
          <w:rFonts w:asciiTheme="minorBidi" w:hAnsiTheme="minorBidi" w:cstheme="minorBidi"/>
          <w:sz w:val="24"/>
          <w:szCs w:val="24"/>
          <w:shd w:val="clear" w:color="auto" w:fill="FFFFFF"/>
        </w:rPr>
        <w:t xml:space="preserve"> and the fruit of the goodly tree is the </w:t>
      </w:r>
      <w:r w:rsidR="0032610C" w:rsidRPr="007327CE">
        <w:rPr>
          <w:rFonts w:asciiTheme="minorBidi" w:hAnsiTheme="minorBidi" w:cstheme="minorBidi"/>
          <w:i/>
          <w:iCs/>
          <w:sz w:val="24"/>
          <w:szCs w:val="24"/>
          <w:shd w:val="clear" w:color="auto" w:fill="FFFFFF"/>
        </w:rPr>
        <w:t>etrog</w:t>
      </w:r>
      <w:r w:rsidR="0032610C" w:rsidRPr="007327CE">
        <w:rPr>
          <w:rFonts w:asciiTheme="minorBidi" w:hAnsiTheme="minorBidi" w:cstheme="minorBidi"/>
          <w:sz w:val="24"/>
          <w:szCs w:val="24"/>
          <w:shd w:val="clear" w:color="auto" w:fill="FFFFFF"/>
        </w:rPr>
        <w:t>,</w:t>
      </w:r>
      <w:r w:rsidR="0032610C" w:rsidRPr="007327CE">
        <w:rPr>
          <w:rStyle w:val="FootnoteReference"/>
          <w:rFonts w:asciiTheme="minorBidi" w:hAnsiTheme="minorBidi" w:cstheme="minorBidi"/>
          <w:sz w:val="24"/>
          <w:szCs w:val="24"/>
          <w:shd w:val="clear" w:color="auto" w:fill="FFFFFF"/>
        </w:rPr>
        <w:footnoteReference w:id="3"/>
      </w:r>
      <w:r w:rsidR="0032610C" w:rsidRPr="007327CE">
        <w:rPr>
          <w:rFonts w:asciiTheme="minorBidi" w:hAnsiTheme="minorBidi" w:cstheme="minorBidi"/>
          <w:sz w:val="24"/>
          <w:szCs w:val="24"/>
          <w:shd w:val="clear" w:color="auto" w:fill="FFFFFF"/>
        </w:rPr>
        <w:t xml:space="preserve"> which is the fruit of the </w:t>
      </w:r>
      <w:r w:rsidR="0032610C" w:rsidRPr="007327CE">
        <w:rPr>
          <w:rFonts w:asciiTheme="minorBidi" w:hAnsiTheme="minorBidi" w:cstheme="minorBidi"/>
          <w:i/>
          <w:iCs/>
          <w:sz w:val="24"/>
          <w:szCs w:val="24"/>
          <w:shd w:val="clear" w:color="auto" w:fill="FFFFFF"/>
        </w:rPr>
        <w:lastRenderedPageBreak/>
        <w:t>lulav</w:t>
      </w:r>
      <w:r w:rsidR="0032610C" w:rsidRPr="007327CE">
        <w:rPr>
          <w:rFonts w:asciiTheme="minorBidi" w:hAnsiTheme="minorBidi" w:cstheme="minorBidi"/>
          <w:sz w:val="24"/>
          <w:szCs w:val="24"/>
          <w:shd w:val="clear" w:color="auto" w:fill="FFFFFF"/>
        </w:rPr>
        <w:t xml:space="preserve">. In the inner sense, the </w:t>
      </w:r>
      <w:r w:rsidR="0032610C" w:rsidRPr="007327CE">
        <w:rPr>
          <w:rFonts w:asciiTheme="minorBidi" w:hAnsiTheme="minorBidi" w:cstheme="minorBidi"/>
          <w:i/>
          <w:iCs/>
          <w:sz w:val="24"/>
          <w:szCs w:val="24"/>
          <w:shd w:val="clear" w:color="auto" w:fill="FFFFFF"/>
        </w:rPr>
        <w:t xml:space="preserve">etrog </w:t>
      </w:r>
      <w:r w:rsidR="0032610C" w:rsidRPr="007327CE">
        <w:rPr>
          <w:rFonts w:asciiTheme="minorBidi" w:hAnsiTheme="minorBidi" w:cstheme="minorBidi"/>
          <w:sz w:val="24"/>
          <w:szCs w:val="24"/>
          <w:shd w:val="clear" w:color="auto" w:fill="FFFFFF"/>
        </w:rPr>
        <w:t xml:space="preserve">is the fruit of the </w:t>
      </w:r>
      <w:r w:rsidR="0032610C" w:rsidRPr="007327CE">
        <w:rPr>
          <w:rFonts w:asciiTheme="minorBidi" w:hAnsiTheme="minorBidi" w:cstheme="minorBidi"/>
          <w:i/>
          <w:iCs/>
          <w:sz w:val="24"/>
          <w:szCs w:val="24"/>
          <w:shd w:val="clear" w:color="auto" w:fill="FFFFFF"/>
        </w:rPr>
        <w:t>lulav</w:t>
      </w:r>
      <w:r w:rsidR="0032610C" w:rsidRPr="007327CE">
        <w:rPr>
          <w:rFonts w:asciiTheme="minorBidi" w:hAnsiTheme="minorBidi" w:cstheme="minorBidi"/>
          <w:sz w:val="24"/>
          <w:szCs w:val="24"/>
          <w:shd w:val="clear" w:color="auto" w:fill="FFFFFF"/>
        </w:rPr>
        <w:t>, both of them being part of the same tree.</w:t>
      </w:r>
    </w:p>
    <w:p w14:paraId="3D4841AC" w14:textId="77777777" w:rsidR="0032610C" w:rsidRPr="007327CE" w:rsidRDefault="0032610C" w:rsidP="009B4D8D">
      <w:pPr>
        <w:spacing w:line="240" w:lineRule="auto"/>
        <w:ind w:firstLine="720"/>
        <w:rPr>
          <w:rFonts w:asciiTheme="minorBidi" w:hAnsiTheme="minorBidi" w:cstheme="minorBidi"/>
          <w:sz w:val="24"/>
          <w:szCs w:val="24"/>
          <w:shd w:val="clear" w:color="auto" w:fill="FFFFFF"/>
        </w:rPr>
      </w:pPr>
    </w:p>
    <w:p w14:paraId="5C5524CE" w14:textId="6997F380" w:rsidR="009450AA" w:rsidRPr="007327CE" w:rsidRDefault="0032610C"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The Ari also emphasizes the obligation to join the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to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w:t>
      </w:r>
      <w:r w:rsidRPr="007327CE">
        <w:rPr>
          <w:rStyle w:val="FootnoteReference"/>
          <w:rFonts w:asciiTheme="minorBidi" w:hAnsiTheme="minorBidi" w:cstheme="minorBidi"/>
          <w:sz w:val="24"/>
          <w:szCs w:val="24"/>
          <w:shd w:val="clear" w:color="auto" w:fill="FFFFFF"/>
        </w:rPr>
        <w:footnoteReference w:id="4"/>
      </w:r>
      <w:r w:rsidRPr="007327CE">
        <w:rPr>
          <w:rFonts w:asciiTheme="minorBidi" w:hAnsiTheme="minorBidi" w:cstheme="minorBidi"/>
          <w:sz w:val="24"/>
          <w:szCs w:val="24"/>
          <w:shd w:val="clear" w:color="auto" w:fill="FFFFFF"/>
        </w:rPr>
        <w:t xml:space="preserve"> an obligation that stems from the fact that they are part of the same tree.</w:t>
      </w:r>
      <w:r w:rsidRPr="007327CE">
        <w:rPr>
          <w:rStyle w:val="FootnoteReference"/>
          <w:rFonts w:asciiTheme="minorBidi" w:hAnsiTheme="minorBidi" w:cstheme="minorBidi"/>
          <w:sz w:val="24"/>
          <w:szCs w:val="24"/>
          <w:shd w:val="clear" w:color="auto" w:fill="FFFFFF"/>
        </w:rPr>
        <w:footnoteReference w:id="5"/>
      </w:r>
      <w:r w:rsidRPr="007327CE">
        <w:rPr>
          <w:rFonts w:asciiTheme="minorBidi" w:hAnsiTheme="minorBidi" w:cstheme="minorBidi"/>
          <w:sz w:val="24"/>
          <w:szCs w:val="24"/>
          <w:shd w:val="clear" w:color="auto" w:fill="FFFFFF"/>
        </w:rPr>
        <w:t xml:space="preserve"> It is precisely this obligation that sharpens the difficulty that we mentioned at the beginning of the </w:t>
      </w:r>
      <w:r w:rsidRPr="007327CE">
        <w:rPr>
          <w:rFonts w:asciiTheme="minorBidi" w:hAnsiTheme="minorBidi" w:cstheme="minorBidi"/>
          <w:i/>
          <w:iCs/>
          <w:sz w:val="24"/>
          <w:szCs w:val="24"/>
          <w:shd w:val="clear" w:color="auto" w:fill="FFFFFF"/>
        </w:rPr>
        <w:t>shiur</w:t>
      </w:r>
      <w:r w:rsidRPr="007327CE">
        <w:rPr>
          <w:rFonts w:asciiTheme="minorBidi" w:hAnsiTheme="minorBidi" w:cstheme="minorBidi"/>
          <w:sz w:val="24"/>
          <w:szCs w:val="24"/>
          <w:shd w:val="clear" w:color="auto" w:fill="FFFFFF"/>
        </w:rPr>
        <w:t xml:space="preserve"> concerning the separation between the </w:t>
      </w:r>
      <w:r w:rsidRPr="007327CE">
        <w:rPr>
          <w:rFonts w:asciiTheme="minorBidi" w:hAnsiTheme="minorBidi" w:cstheme="minorBidi"/>
          <w:i/>
          <w:iCs/>
          <w:sz w:val="24"/>
          <w:szCs w:val="24"/>
          <w:shd w:val="clear" w:color="auto" w:fill="FFFFFF"/>
        </w:rPr>
        <w:t>etrog</w:t>
      </w:r>
      <w:r w:rsidR="00E62B18">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 the fruit of this unique tree</w:t>
      </w:r>
      <w:r w:rsidR="00E62B18">
        <w:rPr>
          <w:rFonts w:asciiTheme="minorBidi" w:hAnsiTheme="minorBidi" w:cstheme="minorBidi"/>
          <w:sz w:val="24"/>
          <w:szCs w:val="24"/>
          <w:shd w:val="clear" w:color="auto" w:fill="FFFFFF"/>
        </w:rPr>
        <w:t xml:space="preserve"> — </w:t>
      </w:r>
      <w:r w:rsidRPr="007327CE">
        <w:rPr>
          <w:rFonts w:asciiTheme="minorBidi" w:hAnsiTheme="minorBidi" w:cstheme="minorBidi"/>
          <w:sz w:val="24"/>
          <w:szCs w:val="24"/>
          <w:shd w:val="clear" w:color="auto" w:fill="FFFFFF"/>
        </w:rPr>
        <w:t xml:space="preserve">and the other parts of the tree, a separation alluded to in </w:t>
      </w:r>
      <w:r w:rsidR="00E62B18" w:rsidRPr="00E62B18">
        <w:rPr>
          <w:rFonts w:asciiTheme="minorBidi" w:hAnsiTheme="minorBidi" w:cstheme="minorBidi"/>
          <w:i/>
          <w:iCs/>
          <w:sz w:val="24"/>
          <w:szCs w:val="24"/>
          <w:shd w:val="clear" w:color="auto" w:fill="FFFFFF"/>
        </w:rPr>
        <w:t>Tanakh</w:t>
      </w:r>
      <w:r w:rsidRPr="007327CE">
        <w:rPr>
          <w:rFonts w:asciiTheme="minorBidi" w:hAnsiTheme="minorBidi" w:cstheme="minorBidi"/>
          <w:sz w:val="24"/>
          <w:szCs w:val="24"/>
          <w:shd w:val="clear" w:color="auto" w:fill="FFFFFF"/>
        </w:rPr>
        <w:t xml:space="preserve"> and prominent in the</w:t>
      </w:r>
      <w:r w:rsidR="00E62B18">
        <w:rPr>
          <w:rFonts w:asciiTheme="minorBidi" w:hAnsiTheme="minorBidi" w:cstheme="minorBidi"/>
          <w:sz w:val="24"/>
          <w:szCs w:val="24"/>
          <w:shd w:val="clear" w:color="auto" w:fill="FFFFFF"/>
        </w:rPr>
        <w:t xml:space="preserve"> Mishna and in the mitzva</w:t>
      </w:r>
      <w:r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of binding the three species together. Should the </w:t>
      </w:r>
      <w:r w:rsidRPr="007327CE">
        <w:rPr>
          <w:rFonts w:asciiTheme="minorBidi" w:hAnsiTheme="minorBidi" w:cstheme="minorBidi"/>
          <w:i/>
          <w:iCs/>
          <w:sz w:val="24"/>
          <w:szCs w:val="24"/>
          <w:shd w:val="clear" w:color="auto" w:fill="FFFFFF"/>
        </w:rPr>
        <w:t xml:space="preserve">etrog </w:t>
      </w:r>
      <w:r w:rsidRPr="007327CE">
        <w:rPr>
          <w:rFonts w:asciiTheme="minorBidi" w:hAnsiTheme="minorBidi" w:cstheme="minorBidi"/>
          <w:sz w:val="24"/>
          <w:szCs w:val="24"/>
          <w:shd w:val="clear" w:color="auto" w:fill="FFFFFF"/>
        </w:rPr>
        <w:t xml:space="preserve">be kept apart from the </w:t>
      </w:r>
      <w:r w:rsidRPr="007327CE">
        <w:rPr>
          <w:rFonts w:asciiTheme="minorBidi" w:hAnsiTheme="minorBidi" w:cstheme="minorBidi"/>
          <w:i/>
          <w:iCs/>
          <w:sz w:val="24"/>
          <w:szCs w:val="24"/>
          <w:shd w:val="clear" w:color="auto" w:fill="FFFFFF"/>
        </w:rPr>
        <w:t>lulav</w:t>
      </w:r>
      <w:r w:rsidRPr="007327CE">
        <w:rPr>
          <w:rFonts w:asciiTheme="minorBidi" w:hAnsiTheme="minorBidi" w:cstheme="minorBidi"/>
          <w:sz w:val="24"/>
          <w:szCs w:val="24"/>
          <w:shd w:val="clear" w:color="auto" w:fill="FFFFFF"/>
        </w:rPr>
        <w:t xml:space="preserve"> as is implied by these sources, or should </w:t>
      </w:r>
      <w:r w:rsidR="001D2A76" w:rsidRPr="007327CE">
        <w:rPr>
          <w:rFonts w:asciiTheme="minorBidi" w:hAnsiTheme="minorBidi" w:cstheme="minorBidi"/>
          <w:sz w:val="24"/>
          <w:szCs w:val="24"/>
          <w:shd w:val="clear" w:color="auto" w:fill="FFFFFF"/>
        </w:rPr>
        <w:t xml:space="preserve">it </w:t>
      </w:r>
      <w:r w:rsidRPr="007327CE">
        <w:rPr>
          <w:rFonts w:asciiTheme="minorBidi" w:hAnsiTheme="minorBidi" w:cstheme="minorBidi"/>
          <w:sz w:val="24"/>
          <w:szCs w:val="24"/>
          <w:shd w:val="clear" w:color="auto" w:fill="FFFFFF"/>
        </w:rPr>
        <w:t xml:space="preserve">be joined to it as is implied by the meaning of the </w:t>
      </w:r>
      <w:r w:rsidRPr="009B4D8D">
        <w:rPr>
          <w:rFonts w:asciiTheme="minorBidi" w:hAnsiTheme="minorBidi" w:cstheme="minorBidi"/>
          <w:sz w:val="24"/>
          <w:szCs w:val="24"/>
          <w:shd w:val="clear" w:color="auto" w:fill="FFFFFF"/>
        </w:rPr>
        <w:t>mitzva</w:t>
      </w:r>
      <w:r w:rsidRPr="007327CE">
        <w:rPr>
          <w:rFonts w:asciiTheme="minorBidi" w:hAnsiTheme="minorBidi" w:cstheme="minorBidi"/>
          <w:sz w:val="24"/>
          <w:szCs w:val="24"/>
          <w:shd w:val="clear" w:color="auto" w:fill="FFFFFF"/>
        </w:rPr>
        <w:t xml:space="preserve"> as explained above and in the words of the Ari? In order to understand this, let us go back and examine the general idea of the holiday of Sukkot. </w:t>
      </w:r>
    </w:p>
    <w:p w14:paraId="25EEEB68" w14:textId="7D21D79D" w:rsidR="0096749B" w:rsidRDefault="0096749B" w:rsidP="009B4D8D">
      <w:pPr>
        <w:spacing w:line="240" w:lineRule="auto"/>
        <w:ind w:firstLine="720"/>
        <w:rPr>
          <w:rFonts w:asciiTheme="minorBidi" w:hAnsiTheme="minorBidi" w:cstheme="minorBidi"/>
          <w:sz w:val="24"/>
          <w:szCs w:val="24"/>
          <w:shd w:val="clear" w:color="auto" w:fill="FFFFFF"/>
        </w:rPr>
      </w:pPr>
    </w:p>
    <w:p w14:paraId="16599E7E" w14:textId="7890ECF8" w:rsidR="008613CF" w:rsidRPr="009B4D8D" w:rsidRDefault="009B4D8D" w:rsidP="009B4D8D">
      <w:pPr>
        <w:spacing w:line="240" w:lineRule="auto"/>
        <w:rPr>
          <w:rFonts w:asciiTheme="minorBidi" w:hAnsiTheme="minorBidi" w:cstheme="minorBidi"/>
          <w:b/>
          <w:bCs/>
          <w:sz w:val="24"/>
          <w:szCs w:val="24"/>
          <w:shd w:val="clear" w:color="auto" w:fill="FFFFFF"/>
        </w:rPr>
      </w:pPr>
      <w:r w:rsidRPr="009B4D8D">
        <w:rPr>
          <w:rFonts w:asciiTheme="minorBidi" w:hAnsiTheme="minorBidi" w:cstheme="minorBidi"/>
          <w:b/>
          <w:bCs/>
          <w:sz w:val="24"/>
          <w:szCs w:val="24"/>
          <w:shd w:val="clear" w:color="auto" w:fill="FFFFFF"/>
        </w:rPr>
        <w:t>The Ingathering of the Fruit Causes the Trees to be Forgotten</w:t>
      </w:r>
    </w:p>
    <w:p w14:paraId="0E6B8266" w14:textId="77777777" w:rsidR="0096749B" w:rsidRPr="007327CE" w:rsidRDefault="0096749B" w:rsidP="009B4D8D">
      <w:pPr>
        <w:spacing w:line="240" w:lineRule="auto"/>
        <w:rPr>
          <w:rFonts w:asciiTheme="minorBidi" w:hAnsiTheme="minorBidi" w:cstheme="minorBidi"/>
          <w:sz w:val="24"/>
          <w:szCs w:val="24"/>
        </w:rPr>
      </w:pPr>
    </w:p>
    <w:p w14:paraId="217DDDE1" w14:textId="7984B703" w:rsidR="00F00C35"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The Torah </w:t>
      </w:r>
      <w:r w:rsidR="0096749B" w:rsidRPr="007327CE">
        <w:rPr>
          <w:rFonts w:asciiTheme="minorBidi" w:hAnsiTheme="minorBidi" w:cstheme="minorBidi"/>
          <w:sz w:val="24"/>
          <w:szCs w:val="24"/>
          <w:shd w:val="clear" w:color="auto" w:fill="FFFFFF"/>
        </w:rPr>
        <w:t xml:space="preserve">connects the idea of Sukkot as the holiday of the ingathering to the </w:t>
      </w:r>
      <w:r w:rsidR="0096749B" w:rsidRPr="009B4D8D">
        <w:rPr>
          <w:rFonts w:asciiTheme="minorBidi" w:hAnsiTheme="minorBidi" w:cstheme="minorBidi"/>
          <w:sz w:val="24"/>
          <w:szCs w:val="24"/>
          <w:shd w:val="clear" w:color="auto" w:fill="FFFFFF"/>
        </w:rPr>
        <w:t>mitzva</w:t>
      </w:r>
      <w:r w:rsidR="0096749B" w:rsidRPr="007327CE">
        <w:rPr>
          <w:rFonts w:asciiTheme="minorBidi" w:hAnsiTheme="minorBidi" w:cstheme="minorBidi"/>
          <w:i/>
          <w:iCs/>
          <w:sz w:val="24"/>
          <w:szCs w:val="24"/>
          <w:shd w:val="clear" w:color="auto" w:fill="FFFFFF"/>
        </w:rPr>
        <w:t xml:space="preserve"> </w:t>
      </w:r>
      <w:r w:rsidR="0096749B" w:rsidRPr="007327CE">
        <w:rPr>
          <w:rFonts w:asciiTheme="minorBidi" w:hAnsiTheme="minorBidi" w:cstheme="minorBidi"/>
          <w:sz w:val="24"/>
          <w:szCs w:val="24"/>
          <w:shd w:val="clear" w:color="auto" w:fill="FFFFFF"/>
        </w:rPr>
        <w:t xml:space="preserve">of the </w:t>
      </w:r>
      <w:r w:rsidR="00702958" w:rsidRPr="00702958">
        <w:rPr>
          <w:rFonts w:asciiTheme="minorBidi" w:hAnsiTheme="minorBidi" w:cstheme="minorBidi"/>
          <w:i/>
          <w:sz w:val="24"/>
          <w:szCs w:val="24"/>
          <w:shd w:val="clear" w:color="auto" w:fill="FFFFFF"/>
        </w:rPr>
        <w:t>arba minim</w:t>
      </w:r>
      <w:r w:rsidR="0096749B" w:rsidRPr="007327CE">
        <w:rPr>
          <w:rFonts w:asciiTheme="minorBidi" w:hAnsiTheme="minorBidi" w:cstheme="minorBidi"/>
          <w:sz w:val="24"/>
          <w:szCs w:val="24"/>
          <w:shd w:val="clear" w:color="auto" w:fill="FFFFFF"/>
        </w:rPr>
        <w:t xml:space="preserve">. In contrast to the </w:t>
      </w:r>
      <w:r w:rsidR="0096749B" w:rsidRPr="009B4D8D">
        <w:rPr>
          <w:rFonts w:asciiTheme="minorBidi" w:hAnsiTheme="minorBidi" w:cstheme="minorBidi"/>
          <w:sz w:val="24"/>
          <w:szCs w:val="24"/>
          <w:shd w:val="clear" w:color="auto" w:fill="FFFFFF"/>
        </w:rPr>
        <w:t>mitzva</w:t>
      </w:r>
      <w:r w:rsidR="0096749B" w:rsidRPr="007327CE">
        <w:rPr>
          <w:rFonts w:asciiTheme="minorBidi" w:hAnsiTheme="minorBidi" w:cstheme="minorBidi"/>
          <w:i/>
          <w:iCs/>
          <w:sz w:val="24"/>
          <w:szCs w:val="24"/>
          <w:shd w:val="clear" w:color="auto" w:fill="FFFFFF"/>
        </w:rPr>
        <w:t xml:space="preserve"> </w:t>
      </w:r>
      <w:r w:rsidR="0096749B" w:rsidRPr="007327CE">
        <w:rPr>
          <w:rFonts w:asciiTheme="minorBidi" w:hAnsiTheme="minorBidi" w:cstheme="minorBidi"/>
          <w:sz w:val="24"/>
          <w:szCs w:val="24"/>
          <w:shd w:val="clear" w:color="auto" w:fill="FFFFFF"/>
        </w:rPr>
        <w:t xml:space="preserve">of </w:t>
      </w:r>
      <w:r w:rsidR="0096749B" w:rsidRPr="007327CE">
        <w:rPr>
          <w:rFonts w:asciiTheme="minorBidi" w:hAnsiTheme="minorBidi" w:cstheme="minorBidi"/>
          <w:i/>
          <w:iCs/>
          <w:sz w:val="24"/>
          <w:szCs w:val="24"/>
          <w:shd w:val="clear" w:color="auto" w:fill="FFFFFF"/>
        </w:rPr>
        <w:t>sukka</w:t>
      </w:r>
      <w:r w:rsidR="0096749B" w:rsidRPr="007327CE">
        <w:rPr>
          <w:rFonts w:asciiTheme="minorBidi" w:hAnsiTheme="minorBidi" w:cstheme="minorBidi"/>
          <w:sz w:val="24"/>
          <w:szCs w:val="24"/>
          <w:shd w:val="clear" w:color="auto" w:fill="FFFFFF"/>
        </w:rPr>
        <w:t xml:space="preserve">, </w:t>
      </w:r>
      <w:r w:rsidR="001D2A76" w:rsidRPr="007327CE">
        <w:rPr>
          <w:rFonts w:asciiTheme="minorBidi" w:hAnsiTheme="minorBidi" w:cstheme="minorBidi"/>
          <w:sz w:val="24"/>
          <w:szCs w:val="24"/>
          <w:shd w:val="clear" w:color="auto" w:fill="FFFFFF"/>
        </w:rPr>
        <w:t>concerning</w:t>
      </w:r>
      <w:r w:rsidR="0096749B" w:rsidRPr="007327CE">
        <w:rPr>
          <w:rFonts w:asciiTheme="minorBidi" w:hAnsiTheme="minorBidi" w:cstheme="minorBidi"/>
          <w:sz w:val="24"/>
          <w:szCs w:val="24"/>
          <w:shd w:val="clear" w:color="auto" w:fill="FFFFFF"/>
        </w:rPr>
        <w:t xml:space="preserve"> which no such connection is explicitly made, regarding the </w:t>
      </w:r>
      <w:r w:rsidR="00702958" w:rsidRPr="00702958">
        <w:rPr>
          <w:rFonts w:asciiTheme="minorBidi" w:hAnsiTheme="minorBidi" w:cstheme="minorBidi"/>
          <w:i/>
          <w:sz w:val="24"/>
          <w:szCs w:val="24"/>
          <w:shd w:val="clear" w:color="auto" w:fill="FFFFFF"/>
        </w:rPr>
        <w:t>arba minim</w:t>
      </w:r>
      <w:r w:rsidR="0096749B" w:rsidRPr="007327CE">
        <w:rPr>
          <w:rFonts w:asciiTheme="minorBidi" w:hAnsiTheme="minorBidi" w:cstheme="minorBidi"/>
          <w:sz w:val="24"/>
          <w:szCs w:val="24"/>
          <w:shd w:val="clear" w:color="auto" w:fill="FFFFFF"/>
        </w:rPr>
        <w:t>, it is stated</w:t>
      </w:r>
      <w:r w:rsidR="00F00C35">
        <w:rPr>
          <w:rFonts w:asciiTheme="minorBidi" w:hAnsiTheme="minorBidi" w:cstheme="minorBidi"/>
          <w:sz w:val="24"/>
          <w:szCs w:val="24"/>
          <w:shd w:val="clear" w:color="auto" w:fill="FFFFFF"/>
        </w:rPr>
        <w:t>:</w:t>
      </w:r>
    </w:p>
    <w:p w14:paraId="736DE5E6" w14:textId="77777777" w:rsidR="00F00C35" w:rsidRDefault="00F00C35" w:rsidP="009B4D8D">
      <w:pPr>
        <w:spacing w:line="240" w:lineRule="auto"/>
        <w:rPr>
          <w:rFonts w:asciiTheme="minorBidi" w:hAnsiTheme="minorBidi" w:cstheme="minorBidi"/>
          <w:sz w:val="24"/>
          <w:szCs w:val="24"/>
          <w:shd w:val="clear" w:color="auto" w:fill="FFFFFF"/>
        </w:rPr>
      </w:pPr>
    </w:p>
    <w:p w14:paraId="3569836C" w14:textId="1674A04B" w:rsidR="0096749B" w:rsidRPr="007327CE" w:rsidRDefault="0096749B" w:rsidP="009B4D8D">
      <w:pPr>
        <w:spacing w:line="240" w:lineRule="auto"/>
        <w:ind w:left="720"/>
        <w:rPr>
          <w:rFonts w:asciiTheme="minorBidi" w:hAnsiTheme="minorBidi" w:cstheme="minorBidi"/>
          <w:color w:val="000000"/>
          <w:sz w:val="24"/>
          <w:szCs w:val="24"/>
          <w:shd w:val="clear" w:color="auto" w:fill="FFFFFF"/>
        </w:rPr>
      </w:pPr>
      <w:r w:rsidRPr="007327CE">
        <w:rPr>
          <w:rFonts w:asciiTheme="minorBidi" w:hAnsiTheme="minorBidi" w:cstheme="minorBidi"/>
          <w:color w:val="000000"/>
          <w:sz w:val="24"/>
          <w:szCs w:val="24"/>
          <w:shd w:val="clear" w:color="auto" w:fill="FFFFFF"/>
        </w:rPr>
        <w:t xml:space="preserve">When you have gathered in the </w:t>
      </w:r>
      <w:r w:rsidR="00F00C35">
        <w:rPr>
          <w:rFonts w:asciiTheme="minorBidi" w:hAnsiTheme="minorBidi" w:cstheme="minorBidi"/>
          <w:color w:val="000000"/>
          <w:sz w:val="24"/>
          <w:szCs w:val="24"/>
          <w:shd w:val="clear" w:color="auto" w:fill="FFFFFF"/>
        </w:rPr>
        <w:t>produce</w:t>
      </w:r>
      <w:r w:rsidRPr="007327CE">
        <w:rPr>
          <w:rFonts w:asciiTheme="minorBidi" w:hAnsiTheme="minorBidi" w:cstheme="minorBidi"/>
          <w:color w:val="000000"/>
          <w:sz w:val="24"/>
          <w:szCs w:val="24"/>
          <w:shd w:val="clear" w:color="auto" w:fill="FFFFFF"/>
        </w:rPr>
        <w:t xml:space="preserve"> of the land, you shall keep the feast of the Lord seven days… And you shall take you on the first day fruit of </w:t>
      </w:r>
      <w:r w:rsidR="008613CF">
        <w:rPr>
          <w:rFonts w:asciiTheme="minorBidi" w:hAnsiTheme="minorBidi" w:cstheme="minorBidi"/>
          <w:color w:val="000000"/>
          <w:sz w:val="24"/>
          <w:szCs w:val="24"/>
          <w:shd w:val="clear" w:color="auto" w:fill="FFFFFF"/>
        </w:rPr>
        <w:t xml:space="preserve">a </w:t>
      </w:r>
      <w:r w:rsidRPr="007327CE">
        <w:rPr>
          <w:rFonts w:asciiTheme="minorBidi" w:hAnsiTheme="minorBidi" w:cstheme="minorBidi"/>
          <w:color w:val="000000"/>
          <w:sz w:val="24"/>
          <w:szCs w:val="24"/>
          <w:shd w:val="clear" w:color="auto" w:fill="FFFFFF"/>
        </w:rPr>
        <w:t xml:space="preserve">goodly tree, branches of palm-trees, and </w:t>
      </w:r>
      <w:r w:rsidR="008613CF">
        <w:rPr>
          <w:rFonts w:asciiTheme="minorBidi" w:hAnsiTheme="minorBidi" w:cstheme="minorBidi"/>
          <w:color w:val="000000"/>
          <w:sz w:val="24"/>
          <w:szCs w:val="24"/>
          <w:shd w:val="clear" w:color="auto" w:fill="FFFFFF"/>
        </w:rPr>
        <w:t>a bough</w:t>
      </w:r>
      <w:r w:rsidRPr="007327CE">
        <w:rPr>
          <w:rFonts w:asciiTheme="minorBidi" w:hAnsiTheme="minorBidi" w:cstheme="minorBidi"/>
          <w:color w:val="000000"/>
          <w:sz w:val="24"/>
          <w:szCs w:val="24"/>
          <w:shd w:val="clear" w:color="auto" w:fill="FFFFFF"/>
        </w:rPr>
        <w:t xml:space="preserve"> of thick trees, and willows of </w:t>
      </w:r>
      <w:r w:rsidR="008613CF">
        <w:rPr>
          <w:rFonts w:asciiTheme="minorBidi" w:hAnsiTheme="minorBidi" w:cstheme="minorBidi"/>
          <w:color w:val="000000"/>
          <w:sz w:val="24"/>
          <w:szCs w:val="24"/>
          <w:shd w:val="clear" w:color="auto" w:fill="FFFFFF"/>
        </w:rPr>
        <w:t>a brook</w:t>
      </w:r>
      <w:r w:rsidRPr="007327CE">
        <w:rPr>
          <w:rFonts w:asciiTheme="minorBidi" w:hAnsiTheme="minorBidi" w:cstheme="minorBidi"/>
          <w:color w:val="000000"/>
          <w:sz w:val="24"/>
          <w:szCs w:val="24"/>
          <w:shd w:val="clear" w:color="auto" w:fill="FFFFFF"/>
        </w:rPr>
        <w:t>, and you shall rejoice before the Lord your God seven days</w:t>
      </w:r>
      <w:r w:rsidR="00F00C35">
        <w:rPr>
          <w:rFonts w:asciiTheme="minorBidi" w:hAnsiTheme="minorBidi" w:cstheme="minorBidi"/>
          <w:color w:val="000000"/>
          <w:sz w:val="24"/>
          <w:szCs w:val="24"/>
          <w:shd w:val="clear" w:color="auto" w:fill="FFFFFF"/>
        </w:rPr>
        <w:t xml:space="preserve">. </w:t>
      </w:r>
      <w:r w:rsidRPr="007327CE">
        <w:rPr>
          <w:rFonts w:asciiTheme="minorBidi" w:hAnsiTheme="minorBidi" w:cstheme="minorBidi"/>
          <w:color w:val="000000"/>
          <w:sz w:val="24"/>
          <w:szCs w:val="24"/>
          <w:shd w:val="clear" w:color="auto" w:fill="FFFFFF"/>
        </w:rPr>
        <w:t>(</w:t>
      </w:r>
      <w:r w:rsidRPr="007327CE">
        <w:rPr>
          <w:rFonts w:asciiTheme="minorBidi" w:hAnsiTheme="minorBidi" w:cstheme="minorBidi"/>
          <w:i/>
          <w:iCs/>
          <w:color w:val="000000"/>
          <w:sz w:val="24"/>
          <w:szCs w:val="24"/>
          <w:shd w:val="clear" w:color="auto" w:fill="FFFFFF"/>
        </w:rPr>
        <w:t xml:space="preserve">Vayikra </w:t>
      </w:r>
      <w:r w:rsidRPr="007327CE">
        <w:rPr>
          <w:rFonts w:asciiTheme="minorBidi" w:hAnsiTheme="minorBidi" w:cstheme="minorBidi"/>
          <w:color w:val="000000"/>
          <w:sz w:val="24"/>
          <w:szCs w:val="24"/>
          <w:shd w:val="clear" w:color="auto" w:fill="FFFFFF"/>
        </w:rPr>
        <w:t>23:39-40).</w:t>
      </w:r>
    </w:p>
    <w:p w14:paraId="1C2EDCE9" w14:textId="7F6DE973" w:rsidR="009450AA" w:rsidRPr="007327CE" w:rsidRDefault="0096749B" w:rsidP="009B4D8D">
      <w:pPr>
        <w:spacing w:line="240" w:lineRule="auto"/>
        <w:ind w:firstLine="720"/>
        <w:rPr>
          <w:rFonts w:asciiTheme="minorBidi" w:hAnsiTheme="minorBidi" w:cstheme="minorBidi"/>
          <w:sz w:val="24"/>
          <w:szCs w:val="24"/>
          <w:shd w:val="clear" w:color="auto" w:fill="FFFFFF"/>
        </w:rPr>
      </w:pPr>
      <w:r w:rsidRPr="007327CE">
        <w:rPr>
          <w:rFonts w:asciiTheme="minorBidi" w:hAnsiTheme="minorBidi" w:cstheme="minorBidi"/>
          <w:color w:val="000000"/>
          <w:sz w:val="24"/>
          <w:szCs w:val="24"/>
          <w:shd w:val="clear" w:color="auto" w:fill="FFFFFF"/>
        </w:rPr>
        <w:t xml:space="preserve"> </w:t>
      </w:r>
    </w:p>
    <w:p w14:paraId="5E0D9EA4" w14:textId="68609839" w:rsidR="00F00C35"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What is the relationship between the </w:t>
      </w:r>
      <w:r w:rsidR="0096749B" w:rsidRPr="007327CE">
        <w:rPr>
          <w:rFonts w:asciiTheme="minorBidi" w:hAnsiTheme="minorBidi" w:cstheme="minorBidi"/>
          <w:sz w:val="24"/>
          <w:szCs w:val="24"/>
          <w:shd w:val="clear" w:color="auto" w:fill="FFFFFF"/>
        </w:rPr>
        <w:t>ingathering</w:t>
      </w:r>
      <w:r w:rsidRPr="007327CE">
        <w:rPr>
          <w:rFonts w:asciiTheme="minorBidi" w:hAnsiTheme="minorBidi" w:cstheme="minorBidi"/>
          <w:sz w:val="24"/>
          <w:szCs w:val="24"/>
          <w:shd w:val="clear" w:color="auto" w:fill="FFFFFF"/>
        </w:rPr>
        <w:t xml:space="preserve"> and 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The </w:t>
      </w:r>
      <w:r w:rsidR="0096749B" w:rsidRPr="007327CE">
        <w:rPr>
          <w:rFonts w:asciiTheme="minorBidi" w:hAnsiTheme="minorBidi" w:cstheme="minorBidi"/>
          <w:sz w:val="24"/>
          <w:szCs w:val="24"/>
          <w:shd w:val="clear" w:color="auto" w:fill="FFFFFF"/>
        </w:rPr>
        <w:t>essence</w:t>
      </w:r>
      <w:r w:rsidRPr="007327CE">
        <w:rPr>
          <w:rFonts w:asciiTheme="minorBidi" w:hAnsiTheme="minorBidi" w:cstheme="minorBidi"/>
          <w:sz w:val="24"/>
          <w:szCs w:val="24"/>
          <w:shd w:val="clear" w:color="auto" w:fill="FFFFFF"/>
        </w:rPr>
        <w:t xml:space="preserve"> of the holiday is the joy of the harvest and the</w:t>
      </w:r>
      <w:r w:rsidR="0096749B" w:rsidRPr="007327CE">
        <w:rPr>
          <w:rFonts w:asciiTheme="minorBidi" w:hAnsiTheme="minorBidi" w:cstheme="minorBidi"/>
          <w:sz w:val="24"/>
          <w:szCs w:val="24"/>
          <w:shd w:val="clear" w:color="auto" w:fill="FFFFFF"/>
        </w:rPr>
        <w:t xml:space="preserve"> expression of gratitude for it. </w:t>
      </w:r>
      <w:r w:rsidRPr="007327CE">
        <w:rPr>
          <w:rFonts w:asciiTheme="minorBidi" w:hAnsiTheme="minorBidi" w:cstheme="minorBidi"/>
          <w:sz w:val="24"/>
          <w:szCs w:val="24"/>
          <w:shd w:val="clear" w:color="auto" w:fill="FFFFFF"/>
        </w:rPr>
        <w:t xml:space="preserve">This joy is not only a natural feeling that </w:t>
      </w:r>
      <w:r w:rsidR="0096749B" w:rsidRPr="007327CE">
        <w:rPr>
          <w:rFonts w:asciiTheme="minorBidi" w:hAnsiTheme="minorBidi" w:cstheme="minorBidi"/>
          <w:sz w:val="24"/>
          <w:szCs w:val="24"/>
          <w:shd w:val="clear" w:color="auto" w:fill="FFFFFF"/>
        </w:rPr>
        <w:t xml:space="preserve">is part of human experience, but </w:t>
      </w:r>
      <w:r w:rsidRPr="007327CE">
        <w:rPr>
          <w:rFonts w:asciiTheme="minorBidi" w:hAnsiTheme="minorBidi" w:cstheme="minorBidi"/>
          <w:sz w:val="24"/>
          <w:szCs w:val="24"/>
          <w:shd w:val="clear" w:color="auto" w:fill="FFFFFF"/>
        </w:rPr>
        <w:t>also an imperative of the Torah.</w:t>
      </w:r>
      <w:r w:rsidR="0096749B" w:rsidRPr="007327CE">
        <w:rPr>
          <w:rFonts w:asciiTheme="minorBidi" w:hAnsiTheme="minorBidi" w:cstheme="minorBidi"/>
          <w:sz w:val="24"/>
          <w:szCs w:val="24"/>
          <w:shd w:val="clear" w:color="auto" w:fill="FFFFFF"/>
        </w:rPr>
        <w:t xml:space="preserve"> Man</w:t>
      </w:r>
      <w:r w:rsidR="00F00C35">
        <w:rPr>
          <w:rFonts w:asciiTheme="minorBidi" w:hAnsiTheme="minorBidi" w:cstheme="minorBidi"/>
          <w:sz w:val="24"/>
          <w:szCs w:val="24"/>
          <w:shd w:val="clear" w:color="auto" w:fill="FFFFFF"/>
        </w:rPr>
        <w:t>kind</w:t>
      </w:r>
      <w:r w:rsidR="0096749B" w:rsidRPr="007327CE">
        <w:rPr>
          <w:rFonts w:asciiTheme="minorBidi" w:hAnsiTheme="minorBidi" w:cstheme="minorBidi"/>
          <w:sz w:val="24"/>
          <w:szCs w:val="24"/>
          <w:shd w:val="clear" w:color="auto" w:fill="FFFFFF"/>
        </w:rPr>
        <w:t xml:space="preserve"> must rejoice in the </w:t>
      </w:r>
      <w:r w:rsidR="006634CF">
        <w:rPr>
          <w:rFonts w:asciiTheme="minorBidi" w:hAnsiTheme="minorBidi" w:cstheme="minorBidi"/>
          <w:sz w:val="24"/>
          <w:szCs w:val="24"/>
          <w:shd w:val="clear" w:color="auto" w:fill="FFFFFF"/>
        </w:rPr>
        <w:t>produce</w:t>
      </w:r>
      <w:r w:rsidRPr="007327CE">
        <w:rPr>
          <w:rFonts w:asciiTheme="minorBidi" w:hAnsiTheme="minorBidi" w:cstheme="minorBidi"/>
          <w:sz w:val="24"/>
          <w:szCs w:val="24"/>
          <w:shd w:val="clear" w:color="auto" w:fill="FFFFFF"/>
        </w:rPr>
        <w:t xml:space="preserve"> given to </w:t>
      </w:r>
      <w:r w:rsidR="00F00C35">
        <w:rPr>
          <w:rFonts w:asciiTheme="minorBidi" w:hAnsiTheme="minorBidi" w:cstheme="minorBidi"/>
          <w:sz w:val="24"/>
          <w:szCs w:val="24"/>
          <w:shd w:val="clear" w:color="auto" w:fill="FFFFFF"/>
        </w:rPr>
        <w:t>it</w:t>
      </w:r>
      <w:r w:rsidRPr="007327CE">
        <w:rPr>
          <w:rFonts w:asciiTheme="minorBidi" w:hAnsiTheme="minorBidi" w:cstheme="minorBidi"/>
          <w:sz w:val="24"/>
          <w:szCs w:val="24"/>
          <w:shd w:val="clear" w:color="auto" w:fill="FFFFFF"/>
        </w:rPr>
        <w:t xml:space="preserve"> by God and</w:t>
      </w:r>
      <w:r w:rsidR="0096749B" w:rsidRPr="007327CE">
        <w:rPr>
          <w:rFonts w:asciiTheme="minorBidi" w:hAnsiTheme="minorBidi" w:cstheme="minorBidi"/>
          <w:sz w:val="24"/>
          <w:szCs w:val="24"/>
          <w:shd w:val="clear" w:color="auto" w:fill="FFFFFF"/>
        </w:rPr>
        <w:t xml:space="preserve"> offer </w:t>
      </w:r>
      <w:r w:rsidR="00F00C35">
        <w:rPr>
          <w:rFonts w:asciiTheme="minorBidi" w:hAnsiTheme="minorBidi" w:cstheme="minorBidi"/>
          <w:sz w:val="24"/>
          <w:szCs w:val="24"/>
          <w:shd w:val="clear" w:color="auto" w:fill="FFFFFF"/>
        </w:rPr>
        <w:t>it</w:t>
      </w:r>
      <w:r w:rsidR="0096749B" w:rsidRPr="007327CE">
        <w:rPr>
          <w:rFonts w:asciiTheme="minorBidi" w:hAnsiTheme="minorBidi" w:cstheme="minorBidi"/>
          <w:sz w:val="24"/>
          <w:szCs w:val="24"/>
          <w:shd w:val="clear" w:color="auto" w:fill="FFFFFF"/>
        </w:rPr>
        <w:t>s thanks for it.</w:t>
      </w:r>
      <w:r w:rsidR="00E62B18">
        <w:rPr>
          <w:rFonts w:asciiTheme="minorBidi" w:hAnsiTheme="minorBidi" w:cstheme="minorBidi"/>
          <w:sz w:val="24"/>
          <w:szCs w:val="24"/>
          <w:shd w:val="clear" w:color="auto" w:fill="FFFFFF"/>
        </w:rPr>
        <w:t xml:space="preserve"> </w:t>
      </w:r>
    </w:p>
    <w:p w14:paraId="520615D4" w14:textId="77777777" w:rsidR="00F00C35" w:rsidRDefault="00F00C35" w:rsidP="009B4D8D">
      <w:pPr>
        <w:spacing w:line="240" w:lineRule="auto"/>
        <w:rPr>
          <w:rFonts w:asciiTheme="minorBidi" w:hAnsiTheme="minorBidi" w:cstheme="minorBidi"/>
          <w:sz w:val="24"/>
          <w:szCs w:val="24"/>
          <w:shd w:val="clear" w:color="auto" w:fill="FFFFFF"/>
        </w:rPr>
      </w:pPr>
    </w:p>
    <w:p w14:paraId="4CDDA385" w14:textId="2C0677E9" w:rsidR="009450AA" w:rsidRPr="007327CE" w:rsidRDefault="0096749B"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The </w:t>
      </w:r>
      <w:r w:rsidRPr="009B4D8D">
        <w:rPr>
          <w:rFonts w:asciiTheme="minorBidi" w:hAnsiTheme="minorBidi" w:cstheme="minorBidi"/>
          <w:sz w:val="24"/>
          <w:szCs w:val="24"/>
          <w:shd w:val="clear" w:color="auto" w:fill="FFFFFF"/>
        </w:rPr>
        <w:t>mitzva</w:t>
      </w:r>
      <w:r w:rsidRPr="007327CE">
        <w:rPr>
          <w:rFonts w:asciiTheme="minorBidi" w:hAnsiTheme="minorBidi" w:cstheme="minorBidi"/>
          <w:i/>
          <w:iCs/>
          <w:sz w:val="24"/>
          <w:szCs w:val="24"/>
          <w:shd w:val="clear" w:color="auto" w:fill="FFFFFF"/>
        </w:rPr>
        <w:t xml:space="preserve"> </w:t>
      </w:r>
      <w:r w:rsidRPr="007327CE">
        <w:rPr>
          <w:rFonts w:asciiTheme="minorBidi" w:hAnsiTheme="minorBidi" w:cstheme="minorBidi"/>
          <w:sz w:val="24"/>
          <w:szCs w:val="24"/>
          <w:shd w:val="clear" w:color="auto" w:fill="FFFFFF"/>
        </w:rPr>
        <w:t xml:space="preserve">of </w:t>
      </w:r>
      <w:r w:rsidR="0057093B">
        <w:rPr>
          <w:rFonts w:asciiTheme="minorBidi" w:hAnsiTheme="minorBidi" w:cstheme="minorBidi"/>
          <w:sz w:val="24"/>
          <w:szCs w:val="24"/>
          <w:shd w:val="clear" w:color="auto" w:fill="FFFFFF"/>
        </w:rPr>
        <w:t xml:space="preserve">taking </w:t>
      </w:r>
      <w:r w:rsidRPr="007327CE">
        <w:rPr>
          <w:rFonts w:asciiTheme="minorBidi" w:hAnsiTheme="minorBidi" w:cstheme="minorBidi"/>
          <w:sz w:val="24"/>
          <w:szCs w:val="24"/>
          <w:shd w:val="clear" w:color="auto" w:fill="FFFFFF"/>
        </w:rPr>
        <w:t xml:space="preserve">the </w:t>
      </w:r>
      <w:r w:rsidR="00702958" w:rsidRPr="00702958">
        <w:rPr>
          <w:rFonts w:asciiTheme="minorBidi" w:hAnsiTheme="minorBidi" w:cstheme="minorBidi"/>
          <w:i/>
          <w:sz w:val="24"/>
          <w:szCs w:val="24"/>
          <w:shd w:val="clear" w:color="auto" w:fill="FFFFFF"/>
        </w:rPr>
        <w:t>arba minim</w:t>
      </w:r>
      <w:r w:rsidRPr="007327CE">
        <w:rPr>
          <w:rFonts w:asciiTheme="minorBidi" w:hAnsiTheme="minorBidi" w:cstheme="minorBidi"/>
          <w:sz w:val="24"/>
          <w:szCs w:val="24"/>
          <w:shd w:val="clear" w:color="auto" w:fill="FFFFFF"/>
        </w:rPr>
        <w:t xml:space="preserve">, </w:t>
      </w:r>
      <w:r w:rsidR="00F00C35">
        <w:rPr>
          <w:rFonts w:asciiTheme="minorBidi" w:hAnsiTheme="minorBidi" w:cstheme="minorBidi"/>
          <w:sz w:val="24"/>
          <w:szCs w:val="24"/>
          <w:shd w:val="clear" w:color="auto" w:fill="FFFFFF"/>
        </w:rPr>
        <w:t>by</w:t>
      </w:r>
      <w:r w:rsidRPr="007327CE">
        <w:rPr>
          <w:rFonts w:asciiTheme="minorBidi" w:hAnsiTheme="minorBidi" w:cstheme="minorBidi"/>
          <w:sz w:val="24"/>
          <w:szCs w:val="24"/>
          <w:shd w:val="clear" w:color="auto" w:fill="FFFFFF"/>
        </w:rPr>
        <w:t xml:space="preserve"> contrast, brings about the opposite cognitive movement. It shifts one's attention from being directed exclusively toward the fruit. </w:t>
      </w:r>
      <w:r w:rsidR="009450AA" w:rsidRPr="007327CE">
        <w:rPr>
          <w:rFonts w:asciiTheme="minorBidi" w:hAnsiTheme="minorBidi" w:cstheme="minorBidi"/>
          <w:sz w:val="24"/>
          <w:szCs w:val="24"/>
          <w:shd w:val="clear" w:color="auto" w:fill="FFFFFF"/>
        </w:rPr>
        <w:t xml:space="preserve">During the </w:t>
      </w:r>
      <w:r w:rsidR="00F00C35">
        <w:rPr>
          <w:rFonts w:asciiTheme="minorBidi" w:hAnsiTheme="minorBidi" w:cstheme="minorBidi"/>
          <w:sz w:val="24"/>
          <w:szCs w:val="24"/>
          <w:shd w:val="clear" w:color="auto" w:fill="FFFFFF"/>
        </w:rPr>
        <w:t>harvest</w:t>
      </w:r>
      <w:r w:rsidR="009450AA" w:rsidRPr="007327CE">
        <w:rPr>
          <w:rFonts w:asciiTheme="minorBidi" w:hAnsiTheme="minorBidi" w:cstheme="minorBidi"/>
          <w:sz w:val="24"/>
          <w:szCs w:val="24"/>
          <w:shd w:val="clear" w:color="auto" w:fill="FFFFFF"/>
        </w:rPr>
        <w:t xml:space="preserve">, which is the </w:t>
      </w:r>
      <w:r w:rsidRPr="007327CE">
        <w:rPr>
          <w:rFonts w:asciiTheme="minorBidi" w:hAnsiTheme="minorBidi" w:cstheme="minorBidi"/>
          <w:sz w:val="24"/>
          <w:szCs w:val="24"/>
          <w:shd w:val="clear" w:color="auto" w:fill="FFFFFF"/>
        </w:rPr>
        <w:t>climax</w:t>
      </w:r>
      <w:r w:rsidR="009450AA" w:rsidRPr="007327CE">
        <w:rPr>
          <w:rFonts w:asciiTheme="minorBidi" w:hAnsiTheme="minorBidi" w:cstheme="minorBidi"/>
          <w:sz w:val="24"/>
          <w:szCs w:val="24"/>
          <w:shd w:val="clear" w:color="auto" w:fill="FFFFFF"/>
        </w:rPr>
        <w:t xml:space="preserve"> of the agricultural year</w:t>
      </w:r>
      <w:r w:rsidR="0078495A" w:rsidRPr="007327CE">
        <w:rPr>
          <w:rFonts w:asciiTheme="minorBidi" w:hAnsiTheme="minorBidi" w:cstheme="minorBidi"/>
          <w:sz w:val="24"/>
          <w:szCs w:val="24"/>
          <w:shd w:val="clear" w:color="auto" w:fill="FFFFFF"/>
        </w:rPr>
        <w:t xml:space="preserve">, a person's attention is directed toward </w:t>
      </w:r>
      <w:r w:rsidR="0057093B">
        <w:rPr>
          <w:rFonts w:asciiTheme="minorBidi" w:hAnsiTheme="minorBidi" w:cstheme="minorBidi"/>
          <w:sz w:val="24"/>
          <w:szCs w:val="24"/>
          <w:shd w:val="clear" w:color="auto" w:fill="FFFFFF"/>
        </w:rPr>
        <w:t>one’s</w:t>
      </w:r>
      <w:r w:rsidR="0078495A" w:rsidRPr="007327CE">
        <w:rPr>
          <w:rFonts w:asciiTheme="minorBidi" w:hAnsiTheme="minorBidi" w:cstheme="minorBidi"/>
          <w:sz w:val="24"/>
          <w:szCs w:val="24"/>
          <w:shd w:val="clear" w:color="auto" w:fill="FFFFFF"/>
        </w:rPr>
        <w:t xml:space="preserve"> produce. Finally, after much toil and expectation, </w:t>
      </w:r>
      <w:r w:rsidR="00F00C35">
        <w:rPr>
          <w:rFonts w:asciiTheme="minorBidi" w:hAnsiTheme="minorBidi" w:cstheme="minorBidi"/>
          <w:sz w:val="24"/>
          <w:szCs w:val="24"/>
          <w:shd w:val="clear" w:color="auto" w:fill="FFFFFF"/>
        </w:rPr>
        <w:t>one may hold the produce grown from the ground by the sweat of one’s</w:t>
      </w:r>
      <w:r w:rsidR="0078495A" w:rsidRPr="007327CE">
        <w:rPr>
          <w:rFonts w:asciiTheme="minorBidi" w:hAnsiTheme="minorBidi" w:cstheme="minorBidi"/>
          <w:sz w:val="24"/>
          <w:szCs w:val="24"/>
          <w:shd w:val="clear" w:color="auto" w:fill="FFFFFF"/>
        </w:rPr>
        <w:t xml:space="preserve"> brow. The act of ingathering itself takes place by picking the fruit </w:t>
      </w:r>
      <w:r w:rsidR="001D2A76" w:rsidRPr="007327CE">
        <w:rPr>
          <w:rFonts w:asciiTheme="minorBidi" w:hAnsiTheme="minorBidi" w:cstheme="minorBidi"/>
          <w:sz w:val="24"/>
          <w:szCs w:val="24"/>
          <w:shd w:val="clear" w:color="auto" w:fill="FFFFFF"/>
        </w:rPr>
        <w:t xml:space="preserve">and detaching it </w:t>
      </w:r>
      <w:r w:rsidR="0078495A" w:rsidRPr="007327CE">
        <w:rPr>
          <w:rFonts w:asciiTheme="minorBidi" w:hAnsiTheme="minorBidi" w:cstheme="minorBidi"/>
          <w:sz w:val="24"/>
          <w:szCs w:val="24"/>
          <w:shd w:val="clear" w:color="auto" w:fill="FFFFFF"/>
        </w:rPr>
        <w:t xml:space="preserve">from the tree, and it is liable to create also </w:t>
      </w:r>
      <w:r w:rsidR="009450AA" w:rsidRPr="007327CE">
        <w:rPr>
          <w:rFonts w:asciiTheme="minorBidi" w:hAnsiTheme="minorBidi" w:cstheme="minorBidi"/>
          <w:sz w:val="24"/>
          <w:szCs w:val="24"/>
          <w:shd w:val="clear" w:color="auto" w:fill="FFFFFF"/>
        </w:rPr>
        <w:t xml:space="preserve">a mental consciousness of disconnection from </w:t>
      </w:r>
      <w:r w:rsidR="0078495A" w:rsidRPr="007327CE">
        <w:rPr>
          <w:rFonts w:asciiTheme="minorBidi" w:hAnsiTheme="minorBidi" w:cstheme="minorBidi"/>
          <w:sz w:val="24"/>
          <w:szCs w:val="24"/>
          <w:shd w:val="clear" w:color="auto" w:fill="FFFFFF"/>
        </w:rPr>
        <w:t xml:space="preserve">the </w:t>
      </w:r>
      <w:r w:rsidR="009450AA" w:rsidRPr="007327CE">
        <w:rPr>
          <w:rFonts w:asciiTheme="minorBidi" w:hAnsiTheme="minorBidi" w:cstheme="minorBidi"/>
          <w:sz w:val="24"/>
          <w:szCs w:val="24"/>
          <w:shd w:val="clear" w:color="auto" w:fill="FFFFFF"/>
        </w:rPr>
        <w:t xml:space="preserve">wider circles that surround </w:t>
      </w:r>
      <w:r w:rsidR="0078495A" w:rsidRPr="007327CE">
        <w:rPr>
          <w:rFonts w:asciiTheme="minorBidi" w:hAnsiTheme="minorBidi" w:cstheme="minorBidi"/>
          <w:sz w:val="24"/>
          <w:szCs w:val="24"/>
          <w:shd w:val="clear" w:color="auto" w:fill="FFFFFF"/>
        </w:rPr>
        <w:t>a</w:t>
      </w:r>
      <w:r w:rsidR="009450AA" w:rsidRPr="007327CE">
        <w:rPr>
          <w:rFonts w:asciiTheme="minorBidi" w:hAnsiTheme="minorBidi" w:cstheme="minorBidi"/>
          <w:sz w:val="24"/>
          <w:szCs w:val="24"/>
          <w:shd w:val="clear" w:color="auto" w:fill="FFFFFF"/>
        </w:rPr>
        <w:t xml:space="preserve"> person. </w:t>
      </w:r>
      <w:r w:rsidR="0078495A" w:rsidRPr="007327CE">
        <w:rPr>
          <w:rFonts w:asciiTheme="minorBidi" w:hAnsiTheme="minorBidi" w:cstheme="minorBidi"/>
          <w:sz w:val="24"/>
          <w:szCs w:val="24"/>
          <w:shd w:val="clear" w:color="auto" w:fill="FFFFFF"/>
        </w:rPr>
        <w:t>At this stage, a person is liable to look exclusively at the fruit, see</w:t>
      </w:r>
      <w:r w:rsidR="0057093B">
        <w:rPr>
          <w:rFonts w:asciiTheme="minorBidi" w:hAnsiTheme="minorBidi" w:cstheme="minorBidi"/>
          <w:sz w:val="24"/>
          <w:szCs w:val="24"/>
          <w:shd w:val="clear" w:color="auto" w:fill="FFFFFF"/>
        </w:rPr>
        <w:t>ing</w:t>
      </w:r>
      <w:r w:rsidR="0078495A" w:rsidRPr="007327CE">
        <w:rPr>
          <w:rFonts w:asciiTheme="minorBidi" w:hAnsiTheme="minorBidi" w:cstheme="minorBidi"/>
          <w:sz w:val="24"/>
          <w:szCs w:val="24"/>
          <w:shd w:val="clear" w:color="auto" w:fill="FFFFFF"/>
        </w:rPr>
        <w:t xml:space="preserve"> the tree merely as an instrument which serves </w:t>
      </w:r>
      <w:r w:rsidR="00DD4A13">
        <w:rPr>
          <w:rFonts w:asciiTheme="minorBidi" w:hAnsiTheme="minorBidi" w:cstheme="minorBidi"/>
          <w:sz w:val="24"/>
          <w:szCs w:val="24"/>
          <w:shd w:val="clear" w:color="auto" w:fill="FFFFFF"/>
        </w:rPr>
        <w:t>one’s</w:t>
      </w:r>
      <w:r w:rsidR="0078495A" w:rsidRPr="007327CE">
        <w:rPr>
          <w:rFonts w:asciiTheme="minorBidi" w:hAnsiTheme="minorBidi" w:cstheme="minorBidi"/>
          <w:sz w:val="24"/>
          <w:szCs w:val="24"/>
          <w:shd w:val="clear" w:color="auto" w:fill="FFFFFF"/>
        </w:rPr>
        <w:t xml:space="preserve"> pleasure. This is not the Torah's </w:t>
      </w:r>
      <w:r w:rsidR="0078495A" w:rsidRPr="007327CE">
        <w:rPr>
          <w:rFonts w:asciiTheme="minorBidi" w:hAnsiTheme="minorBidi" w:cstheme="minorBidi"/>
          <w:sz w:val="24"/>
          <w:szCs w:val="24"/>
          <w:shd w:val="clear" w:color="auto" w:fill="FFFFFF"/>
        </w:rPr>
        <w:lastRenderedPageBreak/>
        <w:t>intention when it commands joy in the harvest, but it is liable to be the cost of this joy.</w:t>
      </w:r>
      <w:r w:rsidR="00E62B18">
        <w:rPr>
          <w:rFonts w:asciiTheme="minorBidi" w:hAnsiTheme="minorBidi" w:cstheme="minorBidi"/>
          <w:sz w:val="24"/>
          <w:szCs w:val="24"/>
          <w:shd w:val="clear" w:color="auto" w:fill="FFFFFF"/>
        </w:rPr>
        <w:t xml:space="preserve"> </w:t>
      </w:r>
    </w:p>
    <w:p w14:paraId="46674789" w14:textId="77777777" w:rsidR="0078495A" w:rsidRPr="007327CE" w:rsidRDefault="0078495A" w:rsidP="009B4D8D">
      <w:pPr>
        <w:spacing w:line="240" w:lineRule="auto"/>
        <w:ind w:firstLine="720"/>
        <w:rPr>
          <w:rFonts w:asciiTheme="minorBidi" w:hAnsiTheme="minorBidi" w:cstheme="minorBidi"/>
          <w:sz w:val="24"/>
          <w:szCs w:val="24"/>
          <w:shd w:val="clear" w:color="auto" w:fill="FFFFFF"/>
        </w:rPr>
      </w:pPr>
    </w:p>
    <w:p w14:paraId="6DD70D17" w14:textId="3032C43B" w:rsidR="009450AA" w:rsidRPr="007327CE" w:rsidRDefault="00DD4A13" w:rsidP="009B4D8D">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We may </w:t>
      </w:r>
      <w:r w:rsidR="009450AA" w:rsidRPr="007327CE">
        <w:rPr>
          <w:rFonts w:asciiTheme="minorBidi" w:hAnsiTheme="minorBidi" w:cstheme="minorBidi"/>
          <w:sz w:val="24"/>
          <w:szCs w:val="24"/>
          <w:shd w:val="clear" w:color="auto" w:fill="FFFFFF"/>
        </w:rPr>
        <w:t xml:space="preserve">of course ask: What's wrong </w:t>
      </w:r>
      <w:r w:rsidR="0078495A" w:rsidRPr="007327CE">
        <w:rPr>
          <w:rFonts w:asciiTheme="minorBidi" w:hAnsiTheme="minorBidi" w:cstheme="minorBidi"/>
          <w:sz w:val="24"/>
          <w:szCs w:val="24"/>
          <w:shd w:val="clear" w:color="auto" w:fill="FFFFFF"/>
        </w:rPr>
        <w:t xml:space="preserve">with that? Isn't the tree just an instrument designed to grow fruit for the benefit of mankind? </w:t>
      </w:r>
      <w:r w:rsidR="001D2A76" w:rsidRPr="007327CE">
        <w:rPr>
          <w:rFonts w:asciiTheme="minorBidi" w:hAnsiTheme="minorBidi" w:cstheme="minorBidi"/>
          <w:sz w:val="24"/>
          <w:szCs w:val="24"/>
          <w:shd w:val="clear" w:color="auto" w:fill="FFFFFF"/>
        </w:rPr>
        <w:t>Later in our discussion</w:t>
      </w:r>
      <w:r w:rsidR="00F00C35">
        <w:rPr>
          <w:rFonts w:asciiTheme="minorBidi" w:hAnsiTheme="minorBidi" w:cstheme="minorBidi"/>
          <w:sz w:val="24"/>
          <w:szCs w:val="24"/>
          <w:shd w:val="clear" w:color="auto" w:fill="FFFFFF"/>
        </w:rPr>
        <w:t>,</w:t>
      </w:r>
      <w:r w:rsidR="001D2A76" w:rsidRPr="007327CE">
        <w:rPr>
          <w:rFonts w:asciiTheme="minorBidi" w:hAnsiTheme="minorBidi" w:cstheme="minorBidi"/>
          <w:sz w:val="24"/>
          <w:szCs w:val="24"/>
          <w:shd w:val="clear" w:color="auto" w:fill="FFFFFF"/>
        </w:rPr>
        <w:t xml:space="preserve"> we</w:t>
      </w:r>
      <w:r w:rsidR="0078495A" w:rsidRPr="007327CE">
        <w:rPr>
          <w:rFonts w:asciiTheme="minorBidi" w:hAnsiTheme="minorBidi" w:cstheme="minorBidi"/>
          <w:sz w:val="24"/>
          <w:szCs w:val="24"/>
          <w:shd w:val="clear" w:color="auto" w:fill="FFFFFF"/>
        </w:rPr>
        <w:t xml:space="preserve"> will delve more deeply into this question, but before doing so, let us imagine what the </w:t>
      </w:r>
      <w:r w:rsidR="0078495A" w:rsidRPr="009B4D8D">
        <w:rPr>
          <w:rFonts w:asciiTheme="minorBidi" w:hAnsiTheme="minorBidi" w:cstheme="minorBidi"/>
          <w:sz w:val="24"/>
          <w:szCs w:val="24"/>
          <w:shd w:val="clear" w:color="auto" w:fill="FFFFFF"/>
        </w:rPr>
        <w:t>mitzva</w:t>
      </w:r>
      <w:r w:rsidR="0078495A" w:rsidRPr="007327CE">
        <w:rPr>
          <w:rFonts w:asciiTheme="minorBidi" w:hAnsiTheme="minorBidi" w:cstheme="minorBidi"/>
          <w:i/>
          <w:iCs/>
          <w:sz w:val="24"/>
          <w:szCs w:val="24"/>
          <w:shd w:val="clear" w:color="auto" w:fill="FFFFFF"/>
        </w:rPr>
        <w:t xml:space="preserve"> </w:t>
      </w:r>
      <w:r w:rsidR="0078495A" w:rsidRPr="007327CE">
        <w:rPr>
          <w:rFonts w:asciiTheme="minorBidi" w:hAnsiTheme="minorBidi" w:cstheme="minorBidi"/>
          <w:sz w:val="24"/>
          <w:szCs w:val="24"/>
          <w:shd w:val="clear" w:color="auto" w:fill="FFFFFF"/>
        </w:rPr>
        <w:t xml:space="preserve">of the </w:t>
      </w:r>
      <w:r w:rsidR="00702958" w:rsidRPr="00702958">
        <w:rPr>
          <w:rFonts w:asciiTheme="minorBidi" w:hAnsiTheme="minorBidi" w:cstheme="minorBidi"/>
          <w:i/>
          <w:sz w:val="24"/>
          <w:szCs w:val="24"/>
          <w:shd w:val="clear" w:color="auto" w:fill="FFFFFF"/>
        </w:rPr>
        <w:t>arba minim</w:t>
      </w:r>
      <w:r w:rsidR="0078495A" w:rsidRPr="007327CE">
        <w:rPr>
          <w:rFonts w:asciiTheme="minorBidi" w:hAnsiTheme="minorBidi" w:cstheme="minorBidi"/>
          <w:sz w:val="24"/>
          <w:szCs w:val="24"/>
          <w:shd w:val="clear" w:color="auto" w:fill="FFFFFF"/>
        </w:rPr>
        <w:t xml:space="preserve"> would</w:t>
      </w:r>
      <w:r w:rsidR="001D2A76" w:rsidRPr="007327CE">
        <w:rPr>
          <w:rFonts w:asciiTheme="minorBidi" w:hAnsiTheme="minorBidi" w:cstheme="minorBidi"/>
          <w:sz w:val="24"/>
          <w:szCs w:val="24"/>
          <w:shd w:val="clear" w:color="auto" w:fill="FFFFFF"/>
        </w:rPr>
        <w:t xml:space="preserve"> look</w:t>
      </w:r>
      <w:r w:rsidR="0078495A" w:rsidRPr="007327CE">
        <w:rPr>
          <w:rFonts w:asciiTheme="minorBidi" w:hAnsiTheme="minorBidi" w:cstheme="minorBidi"/>
          <w:sz w:val="24"/>
          <w:szCs w:val="24"/>
          <w:shd w:val="clear" w:color="auto" w:fill="FFFFFF"/>
        </w:rPr>
        <w:t xml:space="preserve"> like </w:t>
      </w:r>
      <w:r>
        <w:rPr>
          <w:rFonts w:asciiTheme="minorBidi" w:hAnsiTheme="minorBidi" w:cstheme="minorBidi"/>
          <w:sz w:val="24"/>
          <w:szCs w:val="24"/>
          <w:shd w:val="clear" w:color="auto" w:fill="FFFFFF"/>
        </w:rPr>
        <w:t xml:space="preserve">were </w:t>
      </w:r>
      <w:r w:rsidR="0078495A" w:rsidRPr="007327CE">
        <w:rPr>
          <w:rFonts w:asciiTheme="minorBidi" w:hAnsiTheme="minorBidi" w:cstheme="minorBidi"/>
          <w:sz w:val="24"/>
          <w:szCs w:val="24"/>
          <w:shd w:val="clear" w:color="auto" w:fill="FFFFFF"/>
        </w:rPr>
        <w:t xml:space="preserve">it </w:t>
      </w:r>
      <w:r>
        <w:rPr>
          <w:rFonts w:asciiTheme="minorBidi" w:hAnsiTheme="minorBidi" w:cstheme="minorBidi"/>
          <w:sz w:val="24"/>
          <w:szCs w:val="24"/>
          <w:shd w:val="clear" w:color="auto" w:fill="FFFFFF"/>
        </w:rPr>
        <w:t xml:space="preserve">to </w:t>
      </w:r>
      <w:r w:rsidR="0078495A" w:rsidRPr="007327CE">
        <w:rPr>
          <w:rFonts w:asciiTheme="minorBidi" w:hAnsiTheme="minorBidi" w:cstheme="minorBidi"/>
          <w:sz w:val="24"/>
          <w:szCs w:val="24"/>
          <w:shd w:val="clear" w:color="auto" w:fill="FFFFFF"/>
        </w:rPr>
        <w:t>come to express the joy in the fruit that benefits man.</w:t>
      </w:r>
    </w:p>
    <w:p w14:paraId="2DA0056A" w14:textId="77777777" w:rsidR="0078495A" w:rsidRPr="007327CE" w:rsidRDefault="0078495A" w:rsidP="009B4D8D">
      <w:pPr>
        <w:spacing w:line="240" w:lineRule="auto"/>
        <w:ind w:firstLine="720"/>
        <w:rPr>
          <w:rFonts w:asciiTheme="minorBidi" w:hAnsiTheme="minorBidi" w:cstheme="minorBidi"/>
          <w:sz w:val="24"/>
          <w:szCs w:val="24"/>
          <w:shd w:val="clear" w:color="auto" w:fill="FFFFFF"/>
        </w:rPr>
      </w:pPr>
    </w:p>
    <w:p w14:paraId="6E1E1B25" w14:textId="0C75504B" w:rsidR="009450AA" w:rsidRPr="007327CE" w:rsidRDefault="009450A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It </w:t>
      </w:r>
      <w:r w:rsidR="0078495A" w:rsidRPr="007327CE">
        <w:rPr>
          <w:rFonts w:asciiTheme="minorBidi" w:hAnsiTheme="minorBidi" w:cstheme="minorBidi"/>
          <w:sz w:val="24"/>
          <w:szCs w:val="24"/>
          <w:shd w:val="clear" w:color="auto" w:fill="FFFFFF"/>
        </w:rPr>
        <w:t>seems that</w:t>
      </w:r>
      <w:r w:rsidR="00DD4A13">
        <w:rPr>
          <w:rFonts w:asciiTheme="minorBidi" w:hAnsiTheme="minorBidi" w:cstheme="minorBidi"/>
          <w:sz w:val="24"/>
          <w:szCs w:val="24"/>
          <w:shd w:val="clear" w:color="auto" w:fill="FFFFFF"/>
        </w:rPr>
        <w:t>,</w:t>
      </w:r>
      <w:r w:rsidR="0078495A" w:rsidRPr="007327CE">
        <w:rPr>
          <w:rFonts w:asciiTheme="minorBidi" w:hAnsiTheme="minorBidi" w:cstheme="minorBidi"/>
          <w:sz w:val="24"/>
          <w:szCs w:val="24"/>
          <w:shd w:val="clear" w:color="auto" w:fill="FFFFFF"/>
        </w:rPr>
        <w:t xml:space="preserve"> </w:t>
      </w:r>
      <w:r w:rsidR="001D2A76" w:rsidRPr="007327CE">
        <w:rPr>
          <w:rFonts w:asciiTheme="minorBidi" w:hAnsiTheme="minorBidi" w:cstheme="minorBidi"/>
          <w:sz w:val="24"/>
          <w:szCs w:val="24"/>
          <w:shd w:val="clear" w:color="auto" w:fill="FFFFFF"/>
        </w:rPr>
        <w:t>were</w:t>
      </w:r>
      <w:r w:rsidR="00F00C35">
        <w:rPr>
          <w:rFonts w:asciiTheme="minorBidi" w:hAnsiTheme="minorBidi" w:cstheme="minorBidi"/>
          <w:sz w:val="24"/>
          <w:szCs w:val="24"/>
          <w:shd w:val="clear" w:color="auto" w:fill="FFFFFF"/>
        </w:rPr>
        <w:t xml:space="preserve"> one</w:t>
      </w:r>
      <w:r w:rsidR="001D2A76" w:rsidRPr="007327CE">
        <w:rPr>
          <w:rFonts w:asciiTheme="minorBidi" w:hAnsiTheme="minorBidi" w:cstheme="minorBidi"/>
          <w:sz w:val="24"/>
          <w:szCs w:val="24"/>
          <w:shd w:val="clear" w:color="auto" w:fill="FFFFFF"/>
        </w:rPr>
        <w:t xml:space="preserve"> </w:t>
      </w:r>
      <w:r w:rsidR="0078495A" w:rsidRPr="007327CE">
        <w:rPr>
          <w:rFonts w:asciiTheme="minorBidi" w:hAnsiTheme="minorBidi" w:cstheme="minorBidi"/>
          <w:sz w:val="24"/>
          <w:szCs w:val="24"/>
          <w:shd w:val="clear" w:color="auto" w:fill="FFFFFF"/>
        </w:rPr>
        <w:t xml:space="preserve">to take the </w:t>
      </w:r>
      <w:r w:rsidR="00702958" w:rsidRPr="00702958">
        <w:rPr>
          <w:rFonts w:asciiTheme="minorBidi" w:hAnsiTheme="minorBidi" w:cstheme="minorBidi"/>
          <w:i/>
          <w:sz w:val="24"/>
          <w:szCs w:val="24"/>
          <w:shd w:val="clear" w:color="auto" w:fill="FFFFFF"/>
        </w:rPr>
        <w:t>arba minim</w:t>
      </w:r>
      <w:r w:rsidR="0078495A" w:rsidRPr="007327CE">
        <w:rPr>
          <w:rFonts w:asciiTheme="minorBidi" w:hAnsiTheme="minorBidi" w:cstheme="minorBidi"/>
          <w:sz w:val="24"/>
          <w:szCs w:val="24"/>
          <w:shd w:val="clear" w:color="auto" w:fill="FFFFFF"/>
        </w:rPr>
        <w:t xml:space="preserve"> </w:t>
      </w:r>
      <w:r w:rsidR="005428A7" w:rsidRPr="007327CE">
        <w:rPr>
          <w:rFonts w:asciiTheme="minorBidi" w:hAnsiTheme="minorBidi" w:cstheme="minorBidi"/>
          <w:sz w:val="24"/>
          <w:szCs w:val="24"/>
          <w:shd w:val="clear" w:color="auto" w:fill="FFFFFF"/>
        </w:rPr>
        <w:t xml:space="preserve">out of the </w:t>
      </w:r>
      <w:r w:rsidR="001D2A76" w:rsidRPr="007327CE">
        <w:rPr>
          <w:rFonts w:asciiTheme="minorBidi" w:hAnsiTheme="minorBidi" w:cstheme="minorBidi"/>
          <w:sz w:val="24"/>
          <w:szCs w:val="24"/>
          <w:shd w:val="clear" w:color="auto" w:fill="FFFFFF"/>
        </w:rPr>
        <w:t>feeling</w:t>
      </w:r>
      <w:r w:rsidR="005428A7" w:rsidRPr="007327CE">
        <w:rPr>
          <w:rFonts w:asciiTheme="minorBidi" w:hAnsiTheme="minorBidi" w:cstheme="minorBidi"/>
          <w:sz w:val="24"/>
          <w:szCs w:val="24"/>
          <w:shd w:val="clear" w:color="auto" w:fill="FFFFFF"/>
        </w:rPr>
        <w:t xml:space="preserve"> that characterizes the </w:t>
      </w:r>
      <w:r w:rsidR="00F00C35">
        <w:rPr>
          <w:rFonts w:asciiTheme="minorBidi" w:hAnsiTheme="minorBidi" w:cstheme="minorBidi"/>
          <w:sz w:val="24"/>
          <w:szCs w:val="24"/>
          <w:shd w:val="clear" w:color="auto" w:fill="FFFFFF"/>
        </w:rPr>
        <w:t xml:space="preserve">harvest, one </w:t>
      </w:r>
      <w:r w:rsidR="005428A7" w:rsidRPr="007327CE">
        <w:rPr>
          <w:rFonts w:asciiTheme="minorBidi" w:hAnsiTheme="minorBidi" w:cstheme="minorBidi"/>
          <w:sz w:val="24"/>
          <w:szCs w:val="24"/>
          <w:shd w:val="clear" w:color="auto" w:fill="FFFFFF"/>
        </w:rPr>
        <w:t xml:space="preserve">would take only the </w:t>
      </w:r>
      <w:r w:rsidR="005428A7" w:rsidRPr="007327CE">
        <w:rPr>
          <w:rFonts w:asciiTheme="minorBidi" w:hAnsiTheme="minorBidi" w:cstheme="minorBidi"/>
          <w:i/>
          <w:iCs/>
          <w:sz w:val="24"/>
          <w:szCs w:val="24"/>
          <w:shd w:val="clear" w:color="auto" w:fill="FFFFFF"/>
        </w:rPr>
        <w:t xml:space="preserve">etrog. </w:t>
      </w:r>
      <w:r w:rsidR="005428A7" w:rsidRPr="007327CE">
        <w:rPr>
          <w:rFonts w:asciiTheme="minorBidi" w:hAnsiTheme="minorBidi" w:cstheme="minorBidi"/>
          <w:sz w:val="24"/>
          <w:szCs w:val="24"/>
          <w:shd w:val="clear" w:color="auto" w:fill="FFFFFF"/>
        </w:rPr>
        <w:t>At most</w:t>
      </w:r>
      <w:r w:rsidR="00F00C35">
        <w:rPr>
          <w:rFonts w:asciiTheme="minorBidi" w:hAnsiTheme="minorBidi" w:cstheme="minorBidi"/>
          <w:sz w:val="24"/>
          <w:szCs w:val="24"/>
          <w:shd w:val="clear" w:color="auto" w:fill="FFFFFF"/>
        </w:rPr>
        <w:t>, one might</w:t>
      </w:r>
      <w:r w:rsidR="00DD4A13">
        <w:rPr>
          <w:rFonts w:asciiTheme="minorBidi" w:hAnsiTheme="minorBidi" w:cstheme="minorBidi"/>
          <w:sz w:val="24"/>
          <w:szCs w:val="24"/>
          <w:shd w:val="clear" w:color="auto" w:fill="FFFFFF"/>
        </w:rPr>
        <w:t xml:space="preserve"> </w:t>
      </w:r>
      <w:r w:rsidR="005428A7" w:rsidRPr="007327CE">
        <w:rPr>
          <w:rFonts w:asciiTheme="minorBidi" w:hAnsiTheme="minorBidi" w:cstheme="minorBidi"/>
          <w:sz w:val="24"/>
          <w:szCs w:val="24"/>
          <w:shd w:val="clear" w:color="auto" w:fill="FFFFFF"/>
        </w:rPr>
        <w:t>be prepared to take alongside it the other species</w:t>
      </w:r>
      <w:r w:rsidR="00F00C35">
        <w:rPr>
          <w:rFonts w:asciiTheme="minorBidi" w:hAnsiTheme="minorBidi" w:cstheme="minorBidi"/>
          <w:sz w:val="24"/>
          <w:szCs w:val="24"/>
          <w:shd w:val="clear" w:color="auto" w:fill="FFFFFF"/>
        </w:rPr>
        <w:t xml:space="preserve"> — </w:t>
      </w:r>
      <w:r w:rsidR="005428A7" w:rsidRPr="007327CE">
        <w:rPr>
          <w:rFonts w:asciiTheme="minorBidi" w:hAnsiTheme="minorBidi" w:cstheme="minorBidi"/>
          <w:sz w:val="24"/>
          <w:szCs w:val="24"/>
          <w:shd w:val="clear" w:color="auto" w:fill="FFFFFF"/>
        </w:rPr>
        <w:t>which are part of the tree</w:t>
      </w:r>
      <w:r w:rsidR="00F00C35">
        <w:rPr>
          <w:rFonts w:asciiTheme="minorBidi" w:hAnsiTheme="minorBidi" w:cstheme="minorBidi"/>
          <w:sz w:val="24"/>
          <w:szCs w:val="24"/>
          <w:shd w:val="clear" w:color="auto" w:fill="FFFFFF"/>
        </w:rPr>
        <w:t xml:space="preserve"> — i</w:t>
      </w:r>
      <w:r w:rsidR="005428A7" w:rsidRPr="007327CE">
        <w:rPr>
          <w:rFonts w:asciiTheme="minorBidi" w:hAnsiTheme="minorBidi" w:cstheme="minorBidi"/>
          <w:sz w:val="24"/>
          <w:szCs w:val="24"/>
          <w:shd w:val="clear" w:color="auto" w:fill="FFFFFF"/>
        </w:rPr>
        <w:t xml:space="preserve">n the left hand, the hand that usually serves the right hand. The Torah, however, </w:t>
      </w:r>
      <w:r w:rsidR="00F00C35">
        <w:rPr>
          <w:rFonts w:asciiTheme="minorBidi" w:hAnsiTheme="minorBidi" w:cstheme="minorBidi"/>
          <w:sz w:val="24"/>
          <w:szCs w:val="24"/>
          <w:shd w:val="clear" w:color="auto" w:fill="FFFFFF"/>
        </w:rPr>
        <w:t xml:space="preserve">strikes a different note; </w:t>
      </w:r>
      <w:r w:rsidRPr="007327CE">
        <w:rPr>
          <w:rFonts w:asciiTheme="minorBidi" w:hAnsiTheme="minorBidi" w:cstheme="minorBidi"/>
          <w:sz w:val="24"/>
          <w:szCs w:val="24"/>
          <w:shd w:val="clear" w:color="auto" w:fill="FFFFFF"/>
        </w:rPr>
        <w:t xml:space="preserve">through the </w:t>
      </w:r>
      <w:r w:rsidR="00702958" w:rsidRPr="00702958">
        <w:rPr>
          <w:rFonts w:asciiTheme="minorBidi" w:hAnsiTheme="minorBidi" w:cstheme="minorBidi"/>
          <w:i/>
          <w:sz w:val="24"/>
          <w:szCs w:val="24"/>
          <w:shd w:val="clear" w:color="auto" w:fill="FFFFFF"/>
        </w:rPr>
        <w:t>arba minim</w:t>
      </w:r>
      <w:r w:rsidR="00F00C35">
        <w:rPr>
          <w:rFonts w:asciiTheme="minorBidi" w:hAnsiTheme="minorBidi" w:cstheme="minorBidi"/>
          <w:i/>
          <w:sz w:val="24"/>
          <w:szCs w:val="24"/>
          <w:shd w:val="clear" w:color="auto" w:fill="FFFFFF"/>
        </w:rPr>
        <w:t>,</w:t>
      </w:r>
      <w:r w:rsidRPr="007327CE">
        <w:rPr>
          <w:rFonts w:asciiTheme="minorBidi" w:hAnsiTheme="minorBidi" w:cstheme="minorBidi"/>
          <w:sz w:val="24"/>
          <w:szCs w:val="24"/>
          <w:shd w:val="clear" w:color="auto" w:fill="FFFFFF"/>
        </w:rPr>
        <w:t xml:space="preserve"> it builds a deeper understanding of the tree-fruit relationship. The tree </w:t>
      </w:r>
      <w:r w:rsidR="005428A7" w:rsidRPr="007327CE">
        <w:rPr>
          <w:rFonts w:asciiTheme="minorBidi" w:hAnsiTheme="minorBidi" w:cstheme="minorBidi"/>
          <w:sz w:val="24"/>
          <w:szCs w:val="24"/>
          <w:shd w:val="clear" w:color="auto" w:fill="FFFFFF"/>
        </w:rPr>
        <w:t>should</w:t>
      </w:r>
      <w:r w:rsidRPr="007327CE">
        <w:rPr>
          <w:rFonts w:asciiTheme="minorBidi" w:hAnsiTheme="minorBidi" w:cstheme="minorBidi"/>
          <w:sz w:val="24"/>
          <w:szCs w:val="24"/>
          <w:shd w:val="clear" w:color="auto" w:fill="FFFFFF"/>
        </w:rPr>
        <w:t xml:space="preserve"> not to be regarded as a technical tool for fruit production, but</w:t>
      </w:r>
      <w:r w:rsidR="005428A7" w:rsidRPr="007327CE">
        <w:rPr>
          <w:rFonts w:asciiTheme="minorBidi" w:hAnsiTheme="minorBidi" w:cstheme="minorBidi"/>
          <w:sz w:val="24"/>
          <w:szCs w:val="24"/>
          <w:shd w:val="clear" w:color="auto" w:fill="FFFFFF"/>
        </w:rPr>
        <w:t xml:space="preserve"> rather</w:t>
      </w:r>
      <w:r w:rsidRPr="007327CE">
        <w:rPr>
          <w:rFonts w:asciiTheme="minorBidi" w:hAnsiTheme="minorBidi" w:cstheme="minorBidi"/>
          <w:sz w:val="24"/>
          <w:szCs w:val="24"/>
          <w:shd w:val="clear" w:color="auto" w:fill="FFFFFF"/>
        </w:rPr>
        <w:t xml:space="preserve"> the tree and fruit </w:t>
      </w:r>
      <w:r w:rsidR="005428A7" w:rsidRPr="007327CE">
        <w:rPr>
          <w:rFonts w:asciiTheme="minorBidi" w:hAnsiTheme="minorBidi" w:cstheme="minorBidi"/>
          <w:sz w:val="24"/>
          <w:szCs w:val="24"/>
          <w:shd w:val="clear" w:color="auto" w:fill="FFFFFF"/>
        </w:rPr>
        <w:t>should</w:t>
      </w:r>
      <w:r w:rsidRPr="007327CE">
        <w:rPr>
          <w:rFonts w:asciiTheme="minorBidi" w:hAnsiTheme="minorBidi" w:cstheme="minorBidi"/>
          <w:sz w:val="24"/>
          <w:szCs w:val="24"/>
          <w:shd w:val="clear" w:color="auto" w:fill="FFFFFF"/>
        </w:rPr>
        <w:t xml:space="preserve"> be regarded as two parts of </w:t>
      </w:r>
      <w:r w:rsidR="005428A7" w:rsidRPr="007327CE">
        <w:rPr>
          <w:rFonts w:asciiTheme="minorBidi" w:hAnsiTheme="minorBidi" w:cstheme="minorBidi"/>
          <w:sz w:val="24"/>
          <w:szCs w:val="24"/>
          <w:shd w:val="clear" w:color="auto" w:fill="FFFFFF"/>
        </w:rPr>
        <w:t>the same</w:t>
      </w:r>
      <w:r w:rsidRPr="007327CE">
        <w:rPr>
          <w:rFonts w:asciiTheme="minorBidi" w:hAnsiTheme="minorBidi" w:cstheme="minorBidi"/>
          <w:sz w:val="24"/>
          <w:szCs w:val="24"/>
          <w:shd w:val="clear" w:color="auto" w:fill="FFFFFF"/>
        </w:rPr>
        <w:t xml:space="preserve"> thing. </w:t>
      </w:r>
      <w:r w:rsidR="001D2A76" w:rsidRPr="007327CE">
        <w:rPr>
          <w:rFonts w:asciiTheme="minorBidi" w:hAnsiTheme="minorBidi" w:cstheme="minorBidi"/>
          <w:sz w:val="24"/>
          <w:szCs w:val="24"/>
          <w:shd w:val="clear" w:color="auto" w:fill="FFFFFF"/>
        </w:rPr>
        <w:t xml:space="preserve">Upon deeper consideration, </w:t>
      </w:r>
      <w:r w:rsidRPr="007327CE">
        <w:rPr>
          <w:rFonts w:asciiTheme="minorBidi" w:hAnsiTheme="minorBidi" w:cstheme="minorBidi"/>
          <w:sz w:val="24"/>
          <w:szCs w:val="24"/>
          <w:shd w:val="clear" w:color="auto" w:fill="FFFFFF"/>
        </w:rPr>
        <w:t xml:space="preserve">the importance of the tree even exceeds </w:t>
      </w:r>
      <w:r w:rsidR="005428A7" w:rsidRPr="007327CE">
        <w:rPr>
          <w:rFonts w:asciiTheme="minorBidi" w:hAnsiTheme="minorBidi" w:cstheme="minorBidi"/>
          <w:sz w:val="24"/>
          <w:szCs w:val="24"/>
          <w:shd w:val="clear" w:color="auto" w:fill="FFFFFF"/>
        </w:rPr>
        <w:t xml:space="preserve">that of the fruit. Just as the </w:t>
      </w:r>
      <w:r w:rsidR="00F00C35">
        <w:rPr>
          <w:rFonts w:asciiTheme="minorBidi" w:hAnsiTheme="minorBidi" w:cstheme="minorBidi"/>
          <w:sz w:val="24"/>
          <w:szCs w:val="24"/>
          <w:shd w:val="clear" w:color="auto" w:fill="FFFFFF"/>
        </w:rPr>
        <w:t>parent</w:t>
      </w:r>
      <w:r w:rsidRPr="007327CE">
        <w:rPr>
          <w:rFonts w:asciiTheme="minorBidi" w:hAnsiTheme="minorBidi" w:cstheme="minorBidi"/>
          <w:sz w:val="24"/>
          <w:szCs w:val="24"/>
          <w:shd w:val="clear" w:color="auto" w:fill="FFFFFF"/>
        </w:rPr>
        <w:t xml:space="preserve"> is not a means of creating the</w:t>
      </w:r>
      <w:r w:rsidR="00F00C35">
        <w:rPr>
          <w:rFonts w:asciiTheme="minorBidi" w:hAnsiTheme="minorBidi" w:cstheme="minorBidi"/>
          <w:sz w:val="24"/>
          <w:szCs w:val="24"/>
          <w:shd w:val="clear" w:color="auto" w:fill="FFFFFF"/>
        </w:rPr>
        <w:t xml:space="preserve"> child</w:t>
      </w:r>
      <w:r w:rsidRPr="007327CE">
        <w:rPr>
          <w:rFonts w:asciiTheme="minorBidi" w:hAnsiTheme="minorBidi" w:cstheme="minorBidi"/>
          <w:sz w:val="24"/>
          <w:szCs w:val="24"/>
          <w:shd w:val="clear" w:color="auto" w:fill="FFFFFF"/>
        </w:rPr>
        <w:t xml:space="preserve">, but </w:t>
      </w:r>
      <w:r w:rsidR="005428A7" w:rsidRPr="007327CE">
        <w:rPr>
          <w:rFonts w:asciiTheme="minorBidi" w:hAnsiTheme="minorBidi" w:cstheme="minorBidi"/>
          <w:sz w:val="24"/>
          <w:szCs w:val="24"/>
          <w:shd w:val="clear" w:color="auto" w:fill="FFFFFF"/>
        </w:rPr>
        <w:t xml:space="preserve">rather the </w:t>
      </w:r>
      <w:r w:rsidR="00F00C35">
        <w:rPr>
          <w:rFonts w:asciiTheme="minorBidi" w:hAnsiTheme="minorBidi" w:cstheme="minorBidi"/>
          <w:sz w:val="24"/>
          <w:szCs w:val="24"/>
          <w:shd w:val="clear" w:color="auto" w:fill="FFFFFF"/>
        </w:rPr>
        <w:t>child</w:t>
      </w:r>
      <w:r w:rsidR="005428A7" w:rsidRPr="007327CE">
        <w:rPr>
          <w:rFonts w:asciiTheme="minorBidi" w:hAnsiTheme="minorBidi" w:cstheme="minorBidi"/>
          <w:sz w:val="24"/>
          <w:szCs w:val="24"/>
          <w:shd w:val="clear" w:color="auto" w:fill="FFFFFF"/>
        </w:rPr>
        <w:t xml:space="preserve"> is a manifestation of the </w:t>
      </w:r>
      <w:r w:rsidR="00F00C35">
        <w:rPr>
          <w:rFonts w:asciiTheme="minorBidi" w:hAnsiTheme="minorBidi" w:cstheme="minorBidi"/>
          <w:sz w:val="24"/>
          <w:szCs w:val="24"/>
          <w:shd w:val="clear" w:color="auto" w:fill="FFFFFF"/>
        </w:rPr>
        <w:t>parent</w:t>
      </w:r>
      <w:r w:rsidRPr="007327CE">
        <w:rPr>
          <w:rFonts w:asciiTheme="minorBidi" w:hAnsiTheme="minorBidi" w:cstheme="minorBidi"/>
          <w:sz w:val="24"/>
          <w:szCs w:val="24"/>
          <w:shd w:val="clear" w:color="auto" w:fill="FFFFFF"/>
        </w:rPr>
        <w:t xml:space="preserve">'s miraculous power to create life and continuity, so too is the fruit </w:t>
      </w:r>
      <w:r w:rsidR="005428A7" w:rsidRPr="007327CE">
        <w:rPr>
          <w:rFonts w:asciiTheme="minorBidi" w:hAnsiTheme="minorBidi" w:cstheme="minorBidi"/>
          <w:sz w:val="24"/>
          <w:szCs w:val="24"/>
          <w:shd w:val="clear" w:color="auto" w:fill="FFFFFF"/>
        </w:rPr>
        <w:t>a manifestation of the tree's power to be a "fruit tree."</w:t>
      </w:r>
      <w:r w:rsidRPr="007327CE">
        <w:rPr>
          <w:rFonts w:asciiTheme="minorBidi" w:hAnsiTheme="minorBidi" w:cstheme="minorBidi"/>
          <w:sz w:val="24"/>
          <w:szCs w:val="24"/>
          <w:shd w:val="clear" w:color="auto" w:fill="FFFFFF"/>
        </w:rPr>
        <w:t xml:space="preserve"> The loss of connection to the tree is </w:t>
      </w:r>
      <w:r w:rsidR="005428A7" w:rsidRPr="007327CE">
        <w:rPr>
          <w:rFonts w:asciiTheme="minorBidi" w:hAnsiTheme="minorBidi" w:cstheme="minorBidi"/>
          <w:sz w:val="24"/>
          <w:szCs w:val="24"/>
          <w:shd w:val="clear" w:color="auto" w:fill="FFFFFF"/>
        </w:rPr>
        <w:t>a</w:t>
      </w:r>
      <w:r w:rsidRPr="007327CE">
        <w:rPr>
          <w:rFonts w:asciiTheme="minorBidi" w:hAnsiTheme="minorBidi" w:cstheme="minorBidi"/>
          <w:sz w:val="24"/>
          <w:szCs w:val="24"/>
          <w:shd w:val="clear" w:color="auto" w:fill="FFFFFF"/>
        </w:rPr>
        <w:t xml:space="preserve"> loss of connection to the </w:t>
      </w:r>
      <w:r w:rsidR="005428A7" w:rsidRPr="007327CE">
        <w:rPr>
          <w:rFonts w:asciiTheme="minorBidi" w:hAnsiTheme="minorBidi" w:cstheme="minorBidi"/>
          <w:sz w:val="24"/>
          <w:szCs w:val="24"/>
          <w:shd w:val="clear" w:color="auto" w:fill="FFFFFF"/>
        </w:rPr>
        <w:t xml:space="preserve">entire expanse </w:t>
      </w:r>
      <w:r w:rsidRPr="007327CE">
        <w:rPr>
          <w:rFonts w:asciiTheme="minorBidi" w:hAnsiTheme="minorBidi" w:cstheme="minorBidi"/>
          <w:sz w:val="24"/>
          <w:szCs w:val="24"/>
          <w:shd w:val="clear" w:color="auto" w:fill="FFFFFF"/>
        </w:rPr>
        <w:t xml:space="preserve">of life within which </w:t>
      </w:r>
      <w:r w:rsidR="00F00C35">
        <w:rPr>
          <w:rFonts w:asciiTheme="minorBidi" w:hAnsiTheme="minorBidi" w:cstheme="minorBidi"/>
          <w:sz w:val="24"/>
          <w:szCs w:val="24"/>
          <w:shd w:val="clear" w:color="auto" w:fill="FFFFFF"/>
        </w:rPr>
        <w:t>hu</w:t>
      </w:r>
      <w:r w:rsidRPr="007327CE">
        <w:rPr>
          <w:rFonts w:asciiTheme="minorBidi" w:hAnsiTheme="minorBidi" w:cstheme="minorBidi"/>
          <w:sz w:val="24"/>
          <w:szCs w:val="24"/>
          <w:shd w:val="clear" w:color="auto" w:fill="FFFFFF"/>
        </w:rPr>
        <w:t>man</w:t>
      </w:r>
      <w:r w:rsidR="00F00C35">
        <w:rPr>
          <w:rFonts w:asciiTheme="minorBidi" w:hAnsiTheme="minorBidi" w:cstheme="minorBidi"/>
          <w:sz w:val="24"/>
          <w:szCs w:val="24"/>
          <w:shd w:val="clear" w:color="auto" w:fill="FFFFFF"/>
        </w:rPr>
        <w:t>kind</w:t>
      </w:r>
      <w:r w:rsidRPr="007327CE">
        <w:rPr>
          <w:rFonts w:asciiTheme="minorBidi" w:hAnsiTheme="minorBidi" w:cstheme="minorBidi"/>
          <w:sz w:val="24"/>
          <w:szCs w:val="24"/>
          <w:shd w:val="clear" w:color="auto" w:fill="FFFFFF"/>
        </w:rPr>
        <w:t xml:space="preserve"> is found, for the </w:t>
      </w:r>
      <w:r w:rsidR="005428A7" w:rsidRPr="007327CE">
        <w:rPr>
          <w:rFonts w:asciiTheme="minorBidi" w:hAnsiTheme="minorBidi" w:cstheme="minorBidi"/>
          <w:sz w:val="24"/>
          <w:szCs w:val="24"/>
          <w:shd w:val="clear" w:color="auto" w:fill="FFFFFF"/>
        </w:rPr>
        <w:t xml:space="preserve">sake of the </w:t>
      </w:r>
      <w:r w:rsidRPr="007327CE">
        <w:rPr>
          <w:rFonts w:asciiTheme="minorBidi" w:hAnsiTheme="minorBidi" w:cstheme="minorBidi"/>
          <w:sz w:val="24"/>
          <w:szCs w:val="24"/>
          <w:shd w:val="clear" w:color="auto" w:fill="FFFFFF"/>
        </w:rPr>
        <w:t>immediate and tangible</w:t>
      </w:r>
      <w:r w:rsidR="005428A7" w:rsidRPr="007327CE">
        <w:rPr>
          <w:rFonts w:asciiTheme="minorBidi" w:hAnsiTheme="minorBidi" w:cstheme="minorBidi"/>
          <w:sz w:val="24"/>
          <w:szCs w:val="24"/>
          <w:shd w:val="clear" w:color="auto" w:fill="FFFFFF"/>
        </w:rPr>
        <w:t xml:space="preserve"> "here" and "now" of the narrow person, who concentrat</w:t>
      </w:r>
      <w:r w:rsidR="00DD4A13">
        <w:rPr>
          <w:rFonts w:asciiTheme="minorBidi" w:hAnsiTheme="minorBidi" w:cstheme="minorBidi"/>
          <w:sz w:val="24"/>
          <w:szCs w:val="24"/>
          <w:shd w:val="clear" w:color="auto" w:fill="FFFFFF"/>
        </w:rPr>
        <w:t>es</w:t>
      </w:r>
      <w:r w:rsidR="005428A7" w:rsidRPr="007327CE">
        <w:rPr>
          <w:rFonts w:asciiTheme="minorBidi" w:hAnsiTheme="minorBidi" w:cstheme="minorBidi"/>
          <w:sz w:val="24"/>
          <w:szCs w:val="24"/>
          <w:shd w:val="clear" w:color="auto" w:fill="FFFFFF"/>
        </w:rPr>
        <w:t xml:space="preserve"> exclusively on the fruit.</w:t>
      </w:r>
      <w:r w:rsidR="00E62B18">
        <w:rPr>
          <w:rFonts w:asciiTheme="minorBidi" w:hAnsiTheme="minorBidi" w:cstheme="minorBidi"/>
          <w:sz w:val="24"/>
          <w:szCs w:val="24"/>
          <w:shd w:val="clear" w:color="auto" w:fill="FFFFFF"/>
        </w:rPr>
        <w:t xml:space="preserve"> </w:t>
      </w:r>
    </w:p>
    <w:p w14:paraId="479C8FCA" w14:textId="77777777" w:rsidR="005428A7" w:rsidRPr="007327CE" w:rsidRDefault="005428A7" w:rsidP="009B4D8D">
      <w:pPr>
        <w:spacing w:line="240" w:lineRule="auto"/>
        <w:ind w:firstLine="720"/>
        <w:rPr>
          <w:rFonts w:asciiTheme="minorBidi" w:hAnsiTheme="minorBidi" w:cstheme="minorBidi"/>
          <w:sz w:val="24"/>
          <w:szCs w:val="24"/>
          <w:shd w:val="clear" w:color="auto" w:fill="FFFFFF"/>
        </w:rPr>
      </w:pPr>
    </w:p>
    <w:p w14:paraId="4D381F89" w14:textId="1330DBB2" w:rsidR="00F00C35" w:rsidRDefault="00F00C35" w:rsidP="009B4D8D">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Taking </w:t>
      </w:r>
      <w:r w:rsidR="009450AA" w:rsidRPr="007327CE">
        <w:rPr>
          <w:rFonts w:asciiTheme="minorBidi" w:hAnsiTheme="minorBidi" w:cstheme="minorBidi"/>
          <w:sz w:val="24"/>
          <w:szCs w:val="24"/>
          <w:shd w:val="clear" w:color="auto" w:fill="FFFFFF"/>
        </w:rPr>
        <w:t xml:space="preserve">the </w:t>
      </w:r>
      <w:r w:rsidR="00702958" w:rsidRPr="00702958">
        <w:rPr>
          <w:rFonts w:asciiTheme="minorBidi" w:hAnsiTheme="minorBidi" w:cstheme="minorBidi"/>
          <w:i/>
          <w:sz w:val="24"/>
          <w:szCs w:val="24"/>
          <w:shd w:val="clear" w:color="auto" w:fill="FFFFFF"/>
        </w:rPr>
        <w:t>arba minim</w:t>
      </w:r>
      <w:r w:rsidR="009450AA" w:rsidRPr="007327CE">
        <w:rPr>
          <w:rFonts w:asciiTheme="minorBidi" w:hAnsiTheme="minorBidi" w:cstheme="minorBidi"/>
          <w:sz w:val="24"/>
          <w:szCs w:val="24"/>
          <w:shd w:val="clear" w:color="auto" w:fill="FFFFFF"/>
        </w:rPr>
        <w:t xml:space="preserve"> in o</w:t>
      </w:r>
      <w:r>
        <w:rPr>
          <w:rFonts w:asciiTheme="minorBidi" w:hAnsiTheme="minorBidi" w:cstheme="minorBidi"/>
          <w:sz w:val="24"/>
          <w:szCs w:val="24"/>
          <w:shd w:val="clear" w:color="auto" w:fill="FFFFFF"/>
        </w:rPr>
        <w:t xml:space="preserve">ne’s </w:t>
      </w:r>
      <w:r w:rsidR="009450AA" w:rsidRPr="007327CE">
        <w:rPr>
          <w:rFonts w:asciiTheme="minorBidi" w:hAnsiTheme="minorBidi" w:cstheme="minorBidi"/>
          <w:sz w:val="24"/>
          <w:szCs w:val="24"/>
          <w:shd w:val="clear" w:color="auto" w:fill="FFFFFF"/>
        </w:rPr>
        <w:t>hands</w:t>
      </w:r>
      <w:r>
        <w:rPr>
          <w:rFonts w:asciiTheme="minorBidi" w:hAnsiTheme="minorBidi" w:cstheme="minorBidi"/>
          <w:sz w:val="24"/>
          <w:szCs w:val="24"/>
          <w:shd w:val="clear" w:color="auto" w:fill="FFFFFF"/>
        </w:rPr>
        <w:t xml:space="preserve"> is a declaration </w:t>
      </w:r>
      <w:r w:rsidR="001D2A76" w:rsidRPr="007327CE">
        <w:rPr>
          <w:rFonts w:asciiTheme="minorBidi" w:hAnsiTheme="minorBidi" w:cstheme="minorBidi"/>
          <w:sz w:val="24"/>
          <w:szCs w:val="24"/>
          <w:shd w:val="clear" w:color="auto" w:fill="FFFFFF"/>
        </w:rPr>
        <w:t>that the tree is the main thing;</w:t>
      </w:r>
      <w:r w:rsidR="009450AA" w:rsidRPr="007327CE">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the tree</w:t>
      </w:r>
      <w:r w:rsidR="009450AA" w:rsidRPr="007327CE">
        <w:rPr>
          <w:rFonts w:asciiTheme="minorBidi" w:hAnsiTheme="minorBidi" w:cstheme="minorBidi"/>
          <w:sz w:val="24"/>
          <w:szCs w:val="24"/>
          <w:shd w:val="clear" w:color="auto" w:fill="FFFFFF"/>
        </w:rPr>
        <w:t xml:space="preserve"> is </w:t>
      </w:r>
      <w:r w:rsidR="001D2A76" w:rsidRPr="007327CE">
        <w:rPr>
          <w:rFonts w:asciiTheme="minorBidi" w:hAnsiTheme="minorBidi" w:cstheme="minorBidi"/>
          <w:sz w:val="24"/>
          <w:szCs w:val="24"/>
          <w:shd w:val="clear" w:color="auto" w:fill="FFFFFF"/>
        </w:rPr>
        <w:t xml:space="preserve">taken </w:t>
      </w:r>
      <w:r w:rsidR="0069610A" w:rsidRPr="007327CE">
        <w:rPr>
          <w:rFonts w:asciiTheme="minorBidi" w:hAnsiTheme="minorBidi" w:cstheme="minorBidi"/>
          <w:sz w:val="24"/>
          <w:szCs w:val="24"/>
          <w:shd w:val="clear" w:color="auto" w:fill="FFFFFF"/>
        </w:rPr>
        <w:t xml:space="preserve">in the </w:t>
      </w:r>
      <w:r w:rsidR="009450AA" w:rsidRPr="007327CE">
        <w:rPr>
          <w:rFonts w:asciiTheme="minorBidi" w:hAnsiTheme="minorBidi" w:cstheme="minorBidi"/>
          <w:sz w:val="24"/>
          <w:szCs w:val="24"/>
          <w:shd w:val="clear" w:color="auto" w:fill="FFFFFF"/>
        </w:rPr>
        <w:t>right hand</w:t>
      </w:r>
      <w:r w:rsidR="0069610A" w:rsidRPr="007327CE">
        <w:rPr>
          <w:rFonts w:asciiTheme="minorBidi" w:hAnsiTheme="minorBidi" w:cstheme="minorBidi"/>
          <w:sz w:val="24"/>
          <w:szCs w:val="24"/>
          <w:shd w:val="clear" w:color="auto" w:fill="FFFFFF"/>
        </w:rPr>
        <w:t>,</w:t>
      </w:r>
      <w:r w:rsidR="009450AA" w:rsidRPr="007327CE">
        <w:rPr>
          <w:rFonts w:asciiTheme="minorBidi" w:hAnsiTheme="minorBidi" w:cstheme="minorBidi"/>
          <w:sz w:val="24"/>
          <w:szCs w:val="24"/>
          <w:shd w:val="clear" w:color="auto" w:fill="FFFFFF"/>
        </w:rPr>
        <w:t xml:space="preserve"> and the fruit is</w:t>
      </w:r>
      <w:r w:rsidR="0069610A" w:rsidRPr="007327CE">
        <w:rPr>
          <w:rFonts w:asciiTheme="minorBidi" w:hAnsiTheme="minorBidi" w:cstheme="minorBidi"/>
          <w:sz w:val="24"/>
          <w:szCs w:val="24"/>
          <w:shd w:val="clear" w:color="auto" w:fill="FFFFFF"/>
        </w:rPr>
        <w:t xml:space="preserve"> </w:t>
      </w:r>
      <w:r w:rsidR="001D2A76" w:rsidRPr="007327CE">
        <w:rPr>
          <w:rFonts w:asciiTheme="minorBidi" w:hAnsiTheme="minorBidi" w:cstheme="minorBidi"/>
          <w:sz w:val="24"/>
          <w:szCs w:val="24"/>
          <w:shd w:val="clear" w:color="auto" w:fill="FFFFFF"/>
        </w:rPr>
        <w:t>taken</w:t>
      </w:r>
      <w:r w:rsidR="0069610A" w:rsidRPr="007327CE">
        <w:rPr>
          <w:rFonts w:asciiTheme="minorBidi" w:hAnsiTheme="minorBidi" w:cstheme="minorBidi"/>
          <w:sz w:val="24"/>
          <w:szCs w:val="24"/>
          <w:shd w:val="clear" w:color="auto" w:fill="FFFFFF"/>
        </w:rPr>
        <w:t xml:space="preserve"> in the left hand</w:t>
      </w:r>
      <w:r w:rsidR="009450AA" w:rsidRPr="007327CE">
        <w:rPr>
          <w:rFonts w:asciiTheme="minorBidi" w:hAnsiTheme="minorBidi" w:cstheme="minorBidi"/>
          <w:sz w:val="24"/>
          <w:szCs w:val="24"/>
          <w:shd w:val="clear" w:color="auto" w:fill="FFFFFF"/>
        </w:rPr>
        <w:t xml:space="preserve">. Then, </w:t>
      </w:r>
      <w:r>
        <w:rPr>
          <w:rFonts w:asciiTheme="minorBidi" w:hAnsiTheme="minorBidi" w:cstheme="minorBidi"/>
          <w:sz w:val="24"/>
          <w:szCs w:val="24"/>
          <w:shd w:val="clear" w:color="auto" w:fill="FFFFFF"/>
        </w:rPr>
        <w:t xml:space="preserve">the joining of the two </w:t>
      </w:r>
      <w:r w:rsidR="005D602F">
        <w:rPr>
          <w:rFonts w:asciiTheme="minorBidi" w:hAnsiTheme="minorBidi" w:cstheme="minorBidi"/>
          <w:sz w:val="24"/>
          <w:szCs w:val="24"/>
          <w:shd w:val="clear" w:color="auto" w:fill="FFFFFF"/>
        </w:rPr>
        <w:t>hands</w:t>
      </w:r>
      <w:r w:rsidR="009450AA" w:rsidRPr="007327CE">
        <w:rPr>
          <w:rFonts w:asciiTheme="minorBidi" w:hAnsiTheme="minorBidi" w:cstheme="minorBidi"/>
          <w:sz w:val="24"/>
          <w:szCs w:val="24"/>
          <w:shd w:val="clear" w:color="auto" w:fill="FFFFFF"/>
        </w:rPr>
        <w:t xml:space="preserve"> conne</w:t>
      </w:r>
      <w:r>
        <w:rPr>
          <w:rFonts w:asciiTheme="minorBidi" w:hAnsiTheme="minorBidi" w:cstheme="minorBidi"/>
          <w:sz w:val="24"/>
          <w:szCs w:val="24"/>
          <w:shd w:val="clear" w:color="auto" w:fill="FFFFFF"/>
        </w:rPr>
        <w:t>cts</w:t>
      </w:r>
      <w:r w:rsidR="009450AA" w:rsidRPr="007327CE">
        <w:rPr>
          <w:rFonts w:asciiTheme="minorBidi" w:hAnsiTheme="minorBidi" w:cstheme="minorBidi"/>
          <w:sz w:val="24"/>
          <w:szCs w:val="24"/>
          <w:shd w:val="clear" w:color="auto" w:fill="FFFFFF"/>
        </w:rPr>
        <w:t xml:space="preserve"> the </w:t>
      </w:r>
      <w:r w:rsidR="00702958" w:rsidRPr="00702958">
        <w:rPr>
          <w:rFonts w:asciiTheme="minorBidi" w:hAnsiTheme="minorBidi" w:cstheme="minorBidi"/>
          <w:i/>
          <w:sz w:val="24"/>
          <w:szCs w:val="24"/>
          <w:shd w:val="clear" w:color="auto" w:fill="FFFFFF"/>
        </w:rPr>
        <w:t>arba minim</w:t>
      </w:r>
      <w:r w:rsidR="009450AA" w:rsidRPr="007327CE">
        <w:rPr>
          <w:rFonts w:asciiTheme="minorBidi" w:hAnsiTheme="minorBidi" w:cstheme="minorBidi"/>
          <w:sz w:val="24"/>
          <w:szCs w:val="24"/>
          <w:shd w:val="clear" w:color="auto" w:fill="FFFFFF"/>
        </w:rPr>
        <w:t xml:space="preserve"> and unit</w:t>
      </w:r>
      <w:r>
        <w:rPr>
          <w:rFonts w:asciiTheme="minorBidi" w:hAnsiTheme="minorBidi" w:cstheme="minorBidi"/>
          <w:sz w:val="24"/>
          <w:szCs w:val="24"/>
          <w:shd w:val="clear" w:color="auto" w:fill="FFFFFF"/>
        </w:rPr>
        <w:t>es</w:t>
      </w:r>
      <w:r w:rsidR="009450AA" w:rsidRPr="007327CE">
        <w:rPr>
          <w:rFonts w:asciiTheme="minorBidi" w:hAnsiTheme="minorBidi" w:cstheme="minorBidi"/>
          <w:sz w:val="24"/>
          <w:szCs w:val="24"/>
          <w:shd w:val="clear" w:color="auto" w:fill="FFFFFF"/>
        </w:rPr>
        <w:t xml:space="preserve"> the tree with the fruit. The full circle of life that comes from the Divine </w:t>
      </w:r>
      <w:r w:rsidR="0069610A" w:rsidRPr="007327CE">
        <w:rPr>
          <w:rFonts w:asciiTheme="minorBidi" w:hAnsiTheme="minorBidi" w:cstheme="minorBidi"/>
          <w:sz w:val="24"/>
          <w:szCs w:val="24"/>
          <w:shd w:val="clear" w:color="auto" w:fill="FFFFFF"/>
        </w:rPr>
        <w:t>s</w:t>
      </w:r>
      <w:r w:rsidR="009450AA" w:rsidRPr="007327CE">
        <w:rPr>
          <w:rFonts w:asciiTheme="minorBidi" w:hAnsiTheme="minorBidi" w:cstheme="minorBidi"/>
          <w:sz w:val="24"/>
          <w:szCs w:val="24"/>
          <w:shd w:val="clear" w:color="auto" w:fill="FFFFFF"/>
        </w:rPr>
        <w:t>ource</w:t>
      </w:r>
      <w:r>
        <w:rPr>
          <w:rFonts w:asciiTheme="minorBidi" w:hAnsiTheme="minorBidi" w:cstheme="minorBidi"/>
          <w:sz w:val="24"/>
          <w:szCs w:val="24"/>
          <w:shd w:val="clear" w:color="auto" w:fill="FFFFFF"/>
        </w:rPr>
        <w:t xml:space="preserve"> — w</w:t>
      </w:r>
      <w:r w:rsidR="0069610A" w:rsidRPr="007327CE">
        <w:rPr>
          <w:rFonts w:asciiTheme="minorBidi" w:hAnsiTheme="minorBidi" w:cstheme="minorBidi"/>
          <w:sz w:val="24"/>
          <w:szCs w:val="24"/>
          <w:shd w:val="clear" w:color="auto" w:fill="FFFFFF"/>
        </w:rPr>
        <w:t>hich brings abundant water that reaches the tree branches by way of</w:t>
      </w:r>
      <w:r w:rsidR="00752B77" w:rsidRPr="007327CE">
        <w:rPr>
          <w:rFonts w:asciiTheme="minorBidi" w:hAnsiTheme="minorBidi" w:cstheme="minorBidi"/>
          <w:sz w:val="24"/>
          <w:szCs w:val="24"/>
          <w:shd w:val="clear" w:color="auto" w:fill="FFFFFF"/>
        </w:rPr>
        <w:t xml:space="preserve"> the roots and fills the produce</w:t>
      </w:r>
      <w:r>
        <w:rPr>
          <w:rFonts w:asciiTheme="minorBidi" w:hAnsiTheme="minorBidi" w:cstheme="minorBidi"/>
          <w:sz w:val="24"/>
          <w:szCs w:val="24"/>
          <w:shd w:val="clear" w:color="auto" w:fill="FFFFFF"/>
        </w:rPr>
        <w:t xml:space="preserve"> — </w:t>
      </w:r>
      <w:r w:rsidR="0069610A" w:rsidRPr="007327CE">
        <w:rPr>
          <w:rFonts w:asciiTheme="minorBidi" w:hAnsiTheme="minorBidi" w:cstheme="minorBidi"/>
          <w:sz w:val="24"/>
          <w:szCs w:val="24"/>
          <w:shd w:val="clear" w:color="auto" w:fill="FFFFFF"/>
        </w:rPr>
        <w:t xml:space="preserve">is the </w:t>
      </w:r>
      <w:r w:rsidR="00DD4A13">
        <w:rPr>
          <w:rFonts w:asciiTheme="minorBidi" w:hAnsiTheme="minorBidi" w:cstheme="minorBidi"/>
          <w:sz w:val="24"/>
          <w:szCs w:val="24"/>
          <w:shd w:val="clear" w:color="auto" w:fill="FFFFFF"/>
        </w:rPr>
        <w:t xml:space="preserve">whole </w:t>
      </w:r>
      <w:r w:rsidR="0069610A" w:rsidRPr="007327CE">
        <w:rPr>
          <w:rFonts w:asciiTheme="minorBidi" w:hAnsiTheme="minorBidi" w:cstheme="minorBidi"/>
          <w:sz w:val="24"/>
          <w:szCs w:val="24"/>
          <w:shd w:val="clear" w:color="auto" w:fill="FFFFFF"/>
        </w:rPr>
        <w:t xml:space="preserve">expanse that surrounds a person and in which </w:t>
      </w:r>
      <w:r>
        <w:rPr>
          <w:rFonts w:asciiTheme="minorBidi" w:hAnsiTheme="minorBidi" w:cstheme="minorBidi"/>
          <w:sz w:val="24"/>
          <w:szCs w:val="24"/>
          <w:shd w:val="clear" w:color="auto" w:fill="FFFFFF"/>
        </w:rPr>
        <w:t>on</w:t>
      </w:r>
      <w:r w:rsidR="0069610A" w:rsidRPr="007327CE">
        <w:rPr>
          <w:rFonts w:asciiTheme="minorBidi" w:hAnsiTheme="minorBidi" w:cstheme="minorBidi"/>
          <w:sz w:val="24"/>
          <w:szCs w:val="24"/>
          <w:shd w:val="clear" w:color="auto" w:fill="FFFFFF"/>
        </w:rPr>
        <w:t xml:space="preserve">e is meant to live. The eating of the fruit of the tree does not </w:t>
      </w:r>
      <w:r w:rsidR="0069610A" w:rsidRPr="007327CE">
        <w:rPr>
          <w:rFonts w:asciiTheme="minorBidi" w:hAnsiTheme="minorBidi" w:cstheme="minorBidi"/>
          <w:sz w:val="24"/>
          <w:szCs w:val="24"/>
          <w:shd w:val="clear" w:color="auto" w:fill="FFFFFF"/>
        </w:rPr>
        <w:lastRenderedPageBreak/>
        <w:t>stand in a</w:t>
      </w:r>
      <w:r w:rsidR="00DD4A13">
        <w:rPr>
          <w:rFonts w:asciiTheme="minorBidi" w:hAnsiTheme="minorBidi" w:cstheme="minorBidi"/>
          <w:sz w:val="24"/>
          <w:szCs w:val="24"/>
          <w:shd w:val="clear" w:color="auto" w:fill="FFFFFF"/>
        </w:rPr>
        <w:t xml:space="preserve"> </w:t>
      </w:r>
      <w:r w:rsidR="0069610A" w:rsidRPr="007327CE">
        <w:rPr>
          <w:rFonts w:asciiTheme="minorBidi" w:hAnsiTheme="minorBidi" w:cstheme="minorBidi"/>
          <w:sz w:val="24"/>
          <w:szCs w:val="24"/>
          <w:shd w:val="clear" w:color="auto" w:fill="FFFFFF"/>
        </w:rPr>
        <w:t xml:space="preserve">vacuum, but rather is the product of a person's connection to </w:t>
      </w:r>
      <w:r w:rsidR="005D602F">
        <w:rPr>
          <w:rFonts w:asciiTheme="minorBidi" w:hAnsiTheme="minorBidi" w:cstheme="minorBidi"/>
          <w:sz w:val="24"/>
          <w:szCs w:val="24"/>
          <w:shd w:val="clear" w:color="auto" w:fill="FFFFFF"/>
        </w:rPr>
        <w:t>the</w:t>
      </w:r>
      <w:r w:rsidR="0069610A" w:rsidRPr="007327CE">
        <w:rPr>
          <w:rFonts w:asciiTheme="minorBidi" w:hAnsiTheme="minorBidi" w:cstheme="minorBidi"/>
          <w:sz w:val="24"/>
          <w:szCs w:val="24"/>
          <w:shd w:val="clear" w:color="auto" w:fill="FFFFFF"/>
        </w:rPr>
        <w:t xml:space="preserve"> Divine source, and to the tree which He causes to grow in order to give life to man. </w:t>
      </w:r>
    </w:p>
    <w:p w14:paraId="1E8EE476" w14:textId="77777777" w:rsidR="00F00C35" w:rsidRDefault="00F00C35" w:rsidP="009B4D8D">
      <w:pPr>
        <w:spacing w:line="240" w:lineRule="auto"/>
        <w:rPr>
          <w:rFonts w:asciiTheme="minorBidi" w:hAnsiTheme="minorBidi" w:cstheme="minorBidi"/>
          <w:sz w:val="24"/>
          <w:szCs w:val="24"/>
          <w:shd w:val="clear" w:color="auto" w:fill="FFFFFF"/>
        </w:rPr>
      </w:pPr>
    </w:p>
    <w:p w14:paraId="14045AF2" w14:textId="7D1EB83D" w:rsidR="009450AA" w:rsidRPr="007327CE" w:rsidRDefault="0069610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 xml:space="preserve">We will </w:t>
      </w:r>
      <w:r w:rsidR="009450AA" w:rsidRPr="007327CE">
        <w:rPr>
          <w:rFonts w:asciiTheme="minorBidi" w:hAnsiTheme="minorBidi" w:cstheme="minorBidi"/>
          <w:sz w:val="24"/>
          <w:szCs w:val="24"/>
          <w:shd w:val="clear" w:color="auto" w:fill="FFFFFF"/>
        </w:rPr>
        <w:t>elaborate further on this</w:t>
      </w:r>
      <w:r w:rsidRPr="007327CE">
        <w:rPr>
          <w:rFonts w:asciiTheme="minorBidi" w:hAnsiTheme="minorBidi" w:cstheme="minorBidi"/>
          <w:sz w:val="24"/>
          <w:szCs w:val="24"/>
          <w:shd w:val="clear" w:color="auto" w:fill="FFFFFF"/>
        </w:rPr>
        <w:t xml:space="preserve"> matter</w:t>
      </w:r>
      <w:r w:rsidR="009450AA" w:rsidRPr="007327CE">
        <w:rPr>
          <w:rFonts w:asciiTheme="minorBidi" w:hAnsiTheme="minorBidi" w:cstheme="minorBidi"/>
          <w:sz w:val="24"/>
          <w:szCs w:val="24"/>
          <w:shd w:val="clear" w:color="auto" w:fill="FFFFFF"/>
        </w:rPr>
        <w:t xml:space="preserve"> in the </w:t>
      </w:r>
      <w:r w:rsidRPr="007327CE">
        <w:rPr>
          <w:rFonts w:asciiTheme="minorBidi" w:hAnsiTheme="minorBidi" w:cstheme="minorBidi"/>
          <w:i/>
          <w:iCs/>
          <w:sz w:val="24"/>
          <w:szCs w:val="24"/>
          <w:shd w:val="clear" w:color="auto" w:fill="FFFFFF"/>
        </w:rPr>
        <w:t xml:space="preserve">shiur </w:t>
      </w:r>
      <w:r w:rsidRPr="007327CE">
        <w:rPr>
          <w:rFonts w:asciiTheme="minorBidi" w:hAnsiTheme="minorBidi" w:cstheme="minorBidi"/>
          <w:sz w:val="24"/>
          <w:szCs w:val="24"/>
          <w:shd w:val="clear" w:color="auto" w:fill="FFFFFF"/>
        </w:rPr>
        <w:t xml:space="preserve">dealing with the </w:t>
      </w:r>
      <w:r w:rsidRPr="007327CE">
        <w:rPr>
          <w:rFonts w:asciiTheme="minorBidi" w:hAnsiTheme="minorBidi" w:cstheme="minorBidi"/>
          <w:i/>
          <w:iCs/>
          <w:sz w:val="24"/>
          <w:szCs w:val="24"/>
          <w:shd w:val="clear" w:color="auto" w:fill="FFFFFF"/>
        </w:rPr>
        <w:t>etrog.</w:t>
      </w:r>
    </w:p>
    <w:p w14:paraId="361D4D84" w14:textId="01680190" w:rsidR="0069610A" w:rsidRPr="007327CE" w:rsidRDefault="0069610A" w:rsidP="009B4D8D">
      <w:pPr>
        <w:spacing w:line="240" w:lineRule="auto"/>
        <w:rPr>
          <w:rFonts w:asciiTheme="minorBidi" w:hAnsiTheme="minorBidi" w:cstheme="minorBidi"/>
          <w:sz w:val="24"/>
          <w:szCs w:val="24"/>
          <w:shd w:val="clear" w:color="auto" w:fill="FFFFFF"/>
        </w:rPr>
      </w:pPr>
    </w:p>
    <w:p w14:paraId="67A6D14F" w14:textId="77777777" w:rsidR="007327CE" w:rsidRPr="007327CE" w:rsidRDefault="007327CE" w:rsidP="009B4D8D">
      <w:pPr>
        <w:spacing w:line="240" w:lineRule="auto"/>
        <w:rPr>
          <w:rFonts w:asciiTheme="minorBidi" w:hAnsiTheme="minorBidi" w:cstheme="minorBidi"/>
          <w:sz w:val="24"/>
          <w:szCs w:val="24"/>
          <w:shd w:val="clear" w:color="auto" w:fill="FFFFFF"/>
        </w:rPr>
      </w:pPr>
    </w:p>
    <w:p w14:paraId="1D339241" w14:textId="277583D4" w:rsidR="0069610A" w:rsidRPr="007327CE" w:rsidRDefault="0069610A" w:rsidP="009B4D8D">
      <w:pPr>
        <w:spacing w:line="240" w:lineRule="auto"/>
        <w:rPr>
          <w:rFonts w:asciiTheme="minorBidi" w:hAnsiTheme="minorBidi" w:cstheme="minorBidi"/>
          <w:sz w:val="24"/>
          <w:szCs w:val="24"/>
          <w:shd w:val="clear" w:color="auto" w:fill="FFFFFF"/>
        </w:rPr>
      </w:pPr>
      <w:r w:rsidRPr="007327CE">
        <w:rPr>
          <w:rFonts w:asciiTheme="minorBidi" w:hAnsiTheme="minorBidi" w:cstheme="minorBidi"/>
          <w:sz w:val="24"/>
          <w:szCs w:val="24"/>
          <w:shd w:val="clear" w:color="auto" w:fill="FFFFFF"/>
        </w:rPr>
        <w:t>(Translated by David Strauss)</w:t>
      </w:r>
    </w:p>
    <w:sectPr w:rsidR="0069610A" w:rsidRPr="007327CE">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06BFC" w14:textId="77777777" w:rsidR="00A037C8" w:rsidRDefault="00A037C8">
      <w:r>
        <w:separator/>
      </w:r>
    </w:p>
  </w:endnote>
  <w:endnote w:type="continuationSeparator" w:id="0">
    <w:p w14:paraId="0419D8F1" w14:textId="77777777" w:rsidR="00A037C8" w:rsidRDefault="00A0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68484"/>
      <w:docPartObj>
        <w:docPartGallery w:val="Page Numbers (Bottom of Page)"/>
        <w:docPartUnique/>
      </w:docPartObj>
    </w:sdtPr>
    <w:sdtEndPr>
      <w:rPr>
        <w:noProof/>
      </w:rPr>
    </w:sdtEndPr>
    <w:sdtContent>
      <w:p w14:paraId="5AAC8B7C" w14:textId="689B93EB" w:rsidR="00822F95" w:rsidRDefault="00822F95">
        <w:pPr>
          <w:pStyle w:val="Footer"/>
          <w:jc w:val="center"/>
        </w:pPr>
        <w:r>
          <w:fldChar w:fldCharType="begin"/>
        </w:r>
        <w:r>
          <w:instrText xml:space="preserve"> PAGE   \* MERGEFORMAT </w:instrText>
        </w:r>
        <w:r>
          <w:fldChar w:fldCharType="separate"/>
        </w:r>
        <w:r w:rsidR="00C800A9">
          <w:rPr>
            <w:noProof/>
          </w:rPr>
          <w:t>1</w:t>
        </w:r>
        <w:r>
          <w:rPr>
            <w:noProof/>
          </w:rPr>
          <w:fldChar w:fldCharType="end"/>
        </w:r>
      </w:p>
    </w:sdtContent>
  </w:sdt>
  <w:p w14:paraId="75BC5D02" w14:textId="77777777" w:rsidR="00822F95" w:rsidRDefault="00822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B81ED" w14:textId="77777777" w:rsidR="00A037C8" w:rsidRDefault="00A037C8">
      <w:r>
        <w:separator/>
      </w:r>
    </w:p>
  </w:footnote>
  <w:footnote w:type="continuationSeparator" w:id="0">
    <w:p w14:paraId="6BDD51F3" w14:textId="77777777" w:rsidR="00A037C8" w:rsidRDefault="00A037C8">
      <w:r>
        <w:continuationSeparator/>
      </w:r>
    </w:p>
  </w:footnote>
  <w:footnote w:id="1">
    <w:p w14:paraId="29492F81" w14:textId="0F49FDA9" w:rsidR="00414A0C" w:rsidRPr="0044011D" w:rsidRDefault="00414A0C" w:rsidP="009B4D8D">
      <w:pPr>
        <w:pStyle w:val="FootnoteText"/>
        <w:spacing w:line="240" w:lineRule="auto"/>
        <w:rPr>
          <w:rFonts w:asciiTheme="minorBidi" w:hAnsiTheme="minorBidi" w:cstheme="minorBidi"/>
        </w:rPr>
      </w:pPr>
      <w:r w:rsidRPr="0044011D">
        <w:rPr>
          <w:rStyle w:val="FootnoteReference"/>
          <w:rFonts w:asciiTheme="minorBidi" w:hAnsiTheme="minorBidi" w:cstheme="minorBidi"/>
        </w:rPr>
        <w:footnoteRef/>
      </w:r>
      <w:r w:rsidR="00E7199E" w:rsidRPr="0044011D">
        <w:rPr>
          <w:rFonts w:asciiTheme="minorBidi" w:hAnsiTheme="minorBidi" w:cstheme="minorBidi"/>
        </w:rPr>
        <w:t xml:space="preserve"> A plant has a part whose job it is to create a connection between the plant and water</w:t>
      </w:r>
      <w:r w:rsidR="00E62B18">
        <w:rPr>
          <w:rFonts w:asciiTheme="minorBidi" w:hAnsiTheme="minorBidi" w:cstheme="minorBidi"/>
        </w:rPr>
        <w:t xml:space="preserve"> — </w:t>
      </w:r>
      <w:r w:rsidR="00E7199E" w:rsidRPr="0044011D">
        <w:rPr>
          <w:rFonts w:asciiTheme="minorBidi" w:hAnsiTheme="minorBidi" w:cstheme="minorBidi"/>
        </w:rPr>
        <w:t>the root. In this sense</w:t>
      </w:r>
      <w:r w:rsidR="00E62B18">
        <w:rPr>
          <w:rFonts w:asciiTheme="minorBidi" w:hAnsiTheme="minorBidi" w:cstheme="minorBidi"/>
        </w:rPr>
        <w:t>,</w:t>
      </w:r>
      <w:r w:rsidR="00E7199E" w:rsidRPr="0044011D">
        <w:rPr>
          <w:rFonts w:asciiTheme="minorBidi" w:hAnsiTheme="minorBidi" w:cstheme="minorBidi"/>
        </w:rPr>
        <w:t xml:space="preserve"> we can liken the role of the </w:t>
      </w:r>
      <w:r w:rsidR="00E7199E" w:rsidRPr="0044011D">
        <w:rPr>
          <w:rFonts w:asciiTheme="minorBidi" w:hAnsiTheme="minorBidi" w:cstheme="minorBidi"/>
          <w:i/>
          <w:iCs/>
        </w:rPr>
        <w:t>arava</w:t>
      </w:r>
      <w:r w:rsidR="00E7199E" w:rsidRPr="0044011D">
        <w:rPr>
          <w:rFonts w:asciiTheme="minorBidi" w:hAnsiTheme="minorBidi" w:cstheme="minorBidi"/>
        </w:rPr>
        <w:t xml:space="preserve"> among the </w:t>
      </w:r>
      <w:r w:rsidR="00702958" w:rsidRPr="00702958">
        <w:rPr>
          <w:rFonts w:asciiTheme="minorBidi" w:hAnsiTheme="minorBidi" w:cstheme="minorBidi"/>
          <w:i/>
        </w:rPr>
        <w:t>arba minim</w:t>
      </w:r>
      <w:r w:rsidR="00E7199E" w:rsidRPr="0044011D">
        <w:rPr>
          <w:rFonts w:asciiTheme="minorBidi" w:hAnsiTheme="minorBidi" w:cstheme="minorBidi"/>
        </w:rPr>
        <w:t xml:space="preserve"> to the role of the root of a plant, and indeed the </w:t>
      </w:r>
      <w:r w:rsidR="00E7199E" w:rsidRPr="0044011D">
        <w:rPr>
          <w:rFonts w:asciiTheme="minorBidi" w:hAnsiTheme="minorBidi" w:cstheme="minorBidi"/>
          <w:i/>
          <w:iCs/>
        </w:rPr>
        <w:t>arava</w:t>
      </w:r>
      <w:r w:rsidR="00E7199E" w:rsidRPr="0044011D">
        <w:rPr>
          <w:rFonts w:asciiTheme="minorBidi" w:hAnsiTheme="minorBidi" w:cstheme="minorBidi"/>
        </w:rPr>
        <w:t xml:space="preserve"> has particularly strong roots that find their way to the water around them. The Torah, however, does not command us to take </w:t>
      </w:r>
      <w:r w:rsidR="00E7199E" w:rsidRPr="0044011D">
        <w:rPr>
          <w:rFonts w:asciiTheme="minorBidi" w:hAnsiTheme="minorBidi" w:cstheme="minorBidi"/>
          <w:i/>
          <w:iCs/>
        </w:rPr>
        <w:t xml:space="preserve">arava </w:t>
      </w:r>
      <w:r w:rsidR="00E7199E" w:rsidRPr="0044011D">
        <w:rPr>
          <w:rFonts w:asciiTheme="minorBidi" w:hAnsiTheme="minorBidi" w:cstheme="minorBidi"/>
        </w:rPr>
        <w:t xml:space="preserve">roots, but rather the </w:t>
      </w:r>
      <w:r w:rsidR="00E7199E" w:rsidRPr="0044011D">
        <w:rPr>
          <w:rFonts w:asciiTheme="minorBidi" w:hAnsiTheme="minorBidi" w:cstheme="minorBidi"/>
          <w:i/>
          <w:iCs/>
        </w:rPr>
        <w:t>arava</w:t>
      </w:r>
      <w:r w:rsidR="00E7199E" w:rsidRPr="0044011D">
        <w:rPr>
          <w:rFonts w:asciiTheme="minorBidi" w:hAnsiTheme="minorBidi" w:cstheme="minorBidi"/>
        </w:rPr>
        <w:t xml:space="preserve"> itself. The entire </w:t>
      </w:r>
      <w:r w:rsidR="00E7199E" w:rsidRPr="0044011D">
        <w:rPr>
          <w:rFonts w:asciiTheme="minorBidi" w:hAnsiTheme="minorBidi" w:cstheme="minorBidi"/>
          <w:i/>
          <w:iCs/>
        </w:rPr>
        <w:t>arava</w:t>
      </w:r>
      <w:r w:rsidR="00E7199E" w:rsidRPr="0044011D">
        <w:rPr>
          <w:rFonts w:asciiTheme="minorBidi" w:hAnsiTheme="minorBidi" w:cstheme="minorBidi"/>
        </w:rPr>
        <w:t xml:space="preserve"> tree expresses connection to water, as it is particularly dependent on </w:t>
      </w:r>
      <w:r w:rsidR="007A7F55" w:rsidRPr="0044011D">
        <w:rPr>
          <w:rFonts w:asciiTheme="minorBidi" w:hAnsiTheme="minorBidi" w:cstheme="minorBidi"/>
        </w:rPr>
        <w:t>it</w:t>
      </w:r>
      <w:r w:rsidR="00E7199E" w:rsidRPr="0044011D">
        <w:rPr>
          <w:rFonts w:asciiTheme="minorBidi" w:hAnsiTheme="minorBidi" w:cstheme="minorBidi"/>
        </w:rPr>
        <w:t>.</w:t>
      </w:r>
      <w:r w:rsidRPr="0044011D">
        <w:rPr>
          <w:rFonts w:asciiTheme="minorBidi" w:hAnsiTheme="minorBidi" w:cstheme="minorBidi"/>
        </w:rPr>
        <w:t xml:space="preserve"> </w:t>
      </w:r>
    </w:p>
  </w:footnote>
  <w:footnote w:id="2">
    <w:p w14:paraId="632B95EC" w14:textId="1CB3F3AE" w:rsidR="0032610C" w:rsidRPr="0044011D" w:rsidRDefault="0032610C" w:rsidP="009B4D8D">
      <w:pPr>
        <w:pStyle w:val="FootnoteText"/>
        <w:spacing w:line="240" w:lineRule="auto"/>
        <w:rPr>
          <w:rFonts w:asciiTheme="minorBidi" w:hAnsiTheme="minorBidi" w:cstheme="minorBidi"/>
        </w:rPr>
      </w:pPr>
      <w:r w:rsidRPr="0044011D">
        <w:rPr>
          <w:rStyle w:val="FootnoteReference"/>
          <w:rFonts w:asciiTheme="minorBidi" w:hAnsiTheme="minorBidi" w:cstheme="minorBidi"/>
        </w:rPr>
        <w:footnoteRef/>
      </w:r>
      <w:r w:rsidR="00E7199E" w:rsidRPr="0044011D">
        <w:rPr>
          <w:rFonts w:asciiTheme="minorBidi" w:hAnsiTheme="minorBidi" w:cstheme="minorBidi"/>
        </w:rPr>
        <w:t xml:space="preserve"> </w:t>
      </w:r>
      <w:r w:rsidR="00E62B18">
        <w:rPr>
          <w:rFonts w:asciiTheme="minorBidi" w:hAnsiTheme="minorBidi" w:cstheme="minorBidi"/>
        </w:rPr>
        <w:t xml:space="preserve">This </w:t>
      </w:r>
      <w:r w:rsidR="00E7199E" w:rsidRPr="0044011D">
        <w:rPr>
          <w:rFonts w:asciiTheme="minorBidi" w:hAnsiTheme="minorBidi" w:cstheme="minorBidi"/>
        </w:rPr>
        <w:t>corresponds</w:t>
      </w:r>
      <w:r w:rsidR="00E62B18">
        <w:rPr>
          <w:rFonts w:asciiTheme="minorBidi" w:hAnsiTheme="minorBidi" w:cstheme="minorBidi"/>
        </w:rPr>
        <w:t>,</w:t>
      </w:r>
      <w:r w:rsidR="00E7199E" w:rsidRPr="0044011D">
        <w:rPr>
          <w:rFonts w:asciiTheme="minorBidi" w:hAnsiTheme="minorBidi" w:cstheme="minorBidi"/>
        </w:rPr>
        <w:t xml:space="preserve"> </w:t>
      </w:r>
      <w:r w:rsidR="007A7F55" w:rsidRPr="0044011D">
        <w:rPr>
          <w:rFonts w:asciiTheme="minorBidi" w:hAnsiTheme="minorBidi" w:cstheme="minorBidi"/>
        </w:rPr>
        <w:t>according to Kabbala</w:t>
      </w:r>
      <w:r w:rsidR="00E62B18">
        <w:rPr>
          <w:rFonts w:asciiTheme="minorBidi" w:hAnsiTheme="minorBidi" w:cstheme="minorBidi"/>
        </w:rPr>
        <w:t>,</w:t>
      </w:r>
      <w:r w:rsidR="007A7F55" w:rsidRPr="0044011D">
        <w:rPr>
          <w:rFonts w:asciiTheme="minorBidi" w:hAnsiTheme="minorBidi" w:cstheme="minorBidi"/>
        </w:rPr>
        <w:t xml:space="preserve"> to the ninth </w:t>
      </w:r>
      <w:r w:rsidR="007A7F55" w:rsidRPr="0044011D">
        <w:rPr>
          <w:rFonts w:asciiTheme="minorBidi" w:hAnsiTheme="minorBidi" w:cstheme="minorBidi"/>
          <w:i/>
          <w:iCs/>
        </w:rPr>
        <w:t>sefira</w:t>
      </w:r>
      <w:r w:rsidR="007A7F55" w:rsidRPr="0044011D">
        <w:rPr>
          <w:rFonts w:asciiTheme="minorBidi" w:hAnsiTheme="minorBidi" w:cstheme="minorBidi"/>
        </w:rPr>
        <w:t xml:space="preserve">, the </w:t>
      </w:r>
      <w:r w:rsidR="007A7F55" w:rsidRPr="0044011D">
        <w:rPr>
          <w:rFonts w:asciiTheme="minorBidi" w:hAnsiTheme="minorBidi" w:cstheme="minorBidi"/>
          <w:i/>
          <w:iCs/>
        </w:rPr>
        <w:t xml:space="preserve">sefira </w:t>
      </w:r>
      <w:r w:rsidR="007A7F55" w:rsidRPr="0044011D">
        <w:rPr>
          <w:rFonts w:asciiTheme="minorBidi" w:hAnsiTheme="minorBidi" w:cstheme="minorBidi"/>
        </w:rPr>
        <w:t xml:space="preserve">of </w:t>
      </w:r>
      <w:r w:rsidR="00E62B18">
        <w:rPr>
          <w:rFonts w:asciiTheme="minorBidi" w:hAnsiTheme="minorBidi" w:cstheme="minorBidi"/>
          <w:i/>
          <w:iCs/>
        </w:rPr>
        <w:t>y</w:t>
      </w:r>
      <w:r w:rsidR="007A7F55" w:rsidRPr="0044011D">
        <w:rPr>
          <w:rFonts w:asciiTheme="minorBidi" w:hAnsiTheme="minorBidi" w:cstheme="minorBidi"/>
          <w:i/>
          <w:iCs/>
        </w:rPr>
        <w:t>esod</w:t>
      </w:r>
      <w:r w:rsidR="00E62B18">
        <w:rPr>
          <w:rFonts w:asciiTheme="minorBidi" w:hAnsiTheme="minorBidi" w:cstheme="minorBidi"/>
          <w:i/>
          <w:iCs/>
        </w:rPr>
        <w:t xml:space="preserve"> </w:t>
      </w:r>
    </w:p>
  </w:footnote>
  <w:footnote w:id="3">
    <w:p w14:paraId="63777716" w14:textId="4A73A63E" w:rsidR="0032610C" w:rsidRPr="0044011D" w:rsidRDefault="0032610C" w:rsidP="009B4D8D">
      <w:pPr>
        <w:pStyle w:val="FootnoteText"/>
        <w:spacing w:line="240" w:lineRule="auto"/>
        <w:rPr>
          <w:rFonts w:asciiTheme="minorBidi" w:hAnsiTheme="minorBidi" w:cstheme="minorBidi"/>
        </w:rPr>
      </w:pPr>
      <w:r w:rsidRPr="0044011D">
        <w:rPr>
          <w:rStyle w:val="FootnoteReference"/>
          <w:rFonts w:asciiTheme="minorBidi" w:hAnsiTheme="minorBidi" w:cstheme="minorBidi"/>
        </w:rPr>
        <w:footnoteRef/>
      </w:r>
      <w:r w:rsidRPr="0044011D">
        <w:rPr>
          <w:rFonts w:asciiTheme="minorBidi" w:hAnsiTheme="minorBidi" w:cstheme="minorBidi"/>
        </w:rPr>
        <w:t xml:space="preserve"> </w:t>
      </w:r>
      <w:r w:rsidR="00E62B18">
        <w:rPr>
          <w:rFonts w:asciiTheme="minorBidi" w:hAnsiTheme="minorBidi" w:cstheme="minorBidi"/>
        </w:rPr>
        <w:t xml:space="preserve">This </w:t>
      </w:r>
      <w:r w:rsidR="00E7199E" w:rsidRPr="0044011D">
        <w:rPr>
          <w:rFonts w:asciiTheme="minorBidi" w:hAnsiTheme="minorBidi" w:cstheme="minorBidi"/>
        </w:rPr>
        <w:t>corresponds</w:t>
      </w:r>
      <w:r w:rsidR="006634CF">
        <w:rPr>
          <w:rFonts w:asciiTheme="minorBidi" w:hAnsiTheme="minorBidi" w:cstheme="minorBidi"/>
        </w:rPr>
        <w:t>,</w:t>
      </w:r>
      <w:r w:rsidR="00E7199E" w:rsidRPr="0044011D">
        <w:rPr>
          <w:rFonts w:asciiTheme="minorBidi" w:hAnsiTheme="minorBidi" w:cstheme="minorBidi"/>
        </w:rPr>
        <w:t xml:space="preserve"> </w:t>
      </w:r>
      <w:r w:rsidR="007A7F55" w:rsidRPr="0044011D">
        <w:rPr>
          <w:rFonts w:asciiTheme="minorBidi" w:hAnsiTheme="minorBidi" w:cstheme="minorBidi"/>
        </w:rPr>
        <w:t>according to Kabbala</w:t>
      </w:r>
      <w:r w:rsidR="006634CF">
        <w:rPr>
          <w:rFonts w:asciiTheme="minorBidi" w:hAnsiTheme="minorBidi" w:cstheme="minorBidi"/>
        </w:rPr>
        <w:t>,</w:t>
      </w:r>
      <w:r w:rsidR="007A7F55" w:rsidRPr="0044011D">
        <w:rPr>
          <w:rFonts w:asciiTheme="minorBidi" w:hAnsiTheme="minorBidi" w:cstheme="minorBidi"/>
        </w:rPr>
        <w:t xml:space="preserve"> to the tenth </w:t>
      </w:r>
      <w:r w:rsidR="007A7F55" w:rsidRPr="0044011D">
        <w:rPr>
          <w:rFonts w:asciiTheme="minorBidi" w:hAnsiTheme="minorBidi" w:cstheme="minorBidi"/>
          <w:i/>
          <w:iCs/>
        </w:rPr>
        <w:t>sefira</w:t>
      </w:r>
      <w:r w:rsidR="007A7F55" w:rsidRPr="0044011D">
        <w:rPr>
          <w:rFonts w:asciiTheme="minorBidi" w:hAnsiTheme="minorBidi" w:cstheme="minorBidi"/>
        </w:rPr>
        <w:t xml:space="preserve">, the </w:t>
      </w:r>
      <w:r w:rsidR="007A7F55" w:rsidRPr="0044011D">
        <w:rPr>
          <w:rFonts w:asciiTheme="minorBidi" w:hAnsiTheme="minorBidi" w:cstheme="minorBidi"/>
          <w:i/>
          <w:iCs/>
        </w:rPr>
        <w:t xml:space="preserve">sefira </w:t>
      </w:r>
      <w:r w:rsidR="007A7F55" w:rsidRPr="0044011D">
        <w:rPr>
          <w:rFonts w:asciiTheme="minorBidi" w:hAnsiTheme="minorBidi" w:cstheme="minorBidi"/>
        </w:rPr>
        <w:t xml:space="preserve">of </w:t>
      </w:r>
      <w:r w:rsidR="007A7F55" w:rsidRPr="0044011D">
        <w:rPr>
          <w:rFonts w:asciiTheme="minorBidi" w:hAnsiTheme="minorBidi" w:cstheme="minorBidi"/>
          <w:i/>
          <w:iCs/>
        </w:rPr>
        <w:t>Malkhut</w:t>
      </w:r>
      <w:r w:rsidR="007A7F55" w:rsidRPr="0044011D">
        <w:rPr>
          <w:rFonts w:asciiTheme="minorBidi" w:hAnsiTheme="minorBidi" w:cstheme="minorBidi"/>
        </w:rPr>
        <w:t xml:space="preserve">, which is also called </w:t>
      </w:r>
      <w:r w:rsidR="00E62B18">
        <w:rPr>
          <w:rFonts w:asciiTheme="minorBidi" w:hAnsiTheme="minorBidi" w:cstheme="minorBidi"/>
        </w:rPr>
        <w:t>c</w:t>
      </w:r>
      <w:r w:rsidR="007A7F55" w:rsidRPr="0044011D">
        <w:rPr>
          <w:rFonts w:asciiTheme="minorBidi" w:hAnsiTheme="minorBidi" w:cstheme="minorBidi"/>
        </w:rPr>
        <w:t>rown</w:t>
      </w:r>
      <w:r w:rsidR="00E62B18">
        <w:rPr>
          <w:rFonts w:asciiTheme="minorBidi" w:hAnsiTheme="minorBidi" w:cstheme="minorBidi"/>
        </w:rPr>
        <w:t xml:space="preserve">, </w:t>
      </w:r>
      <w:r w:rsidR="00E62B18" w:rsidRPr="00E62B18">
        <w:rPr>
          <w:rFonts w:asciiTheme="minorBidi" w:hAnsiTheme="minorBidi" w:cstheme="minorBidi"/>
          <w:i/>
          <w:iCs/>
        </w:rPr>
        <w:t>keter</w:t>
      </w:r>
      <w:r w:rsidR="00E62B18">
        <w:rPr>
          <w:rFonts w:asciiTheme="minorBidi" w:hAnsiTheme="minorBidi" w:cstheme="minorBidi"/>
        </w:rPr>
        <w:t>.</w:t>
      </w:r>
      <w:r w:rsidR="007A7F55" w:rsidRPr="0044011D">
        <w:rPr>
          <w:rFonts w:asciiTheme="minorBidi" w:hAnsiTheme="minorBidi" w:cstheme="minorBidi"/>
          <w:i/>
          <w:iCs/>
        </w:rPr>
        <w:t xml:space="preserve"> </w:t>
      </w:r>
    </w:p>
  </w:footnote>
  <w:footnote w:id="4">
    <w:p w14:paraId="3F270670" w14:textId="3ACCBF0D" w:rsidR="0032610C" w:rsidRPr="0044011D" w:rsidRDefault="0032610C" w:rsidP="009B4D8D">
      <w:pPr>
        <w:pStyle w:val="FootnoteText"/>
        <w:spacing w:line="240" w:lineRule="auto"/>
        <w:rPr>
          <w:rFonts w:asciiTheme="minorBidi" w:hAnsiTheme="minorBidi" w:cstheme="minorBidi"/>
        </w:rPr>
      </w:pPr>
      <w:r w:rsidRPr="0044011D">
        <w:rPr>
          <w:rStyle w:val="FootnoteReference"/>
          <w:rFonts w:asciiTheme="minorBidi" w:hAnsiTheme="minorBidi" w:cstheme="minorBidi"/>
        </w:rPr>
        <w:footnoteRef/>
      </w:r>
      <w:r w:rsidRPr="0044011D">
        <w:rPr>
          <w:rFonts w:asciiTheme="minorBidi" w:hAnsiTheme="minorBidi" w:cstheme="minorBidi"/>
        </w:rPr>
        <w:t xml:space="preserve"> </w:t>
      </w:r>
      <w:r w:rsidR="00E7199E" w:rsidRPr="0044011D">
        <w:rPr>
          <w:rFonts w:asciiTheme="minorBidi" w:hAnsiTheme="minorBidi" w:cstheme="minorBidi"/>
        </w:rPr>
        <w:t xml:space="preserve">See the </w:t>
      </w:r>
      <w:r w:rsidR="007A7F55" w:rsidRPr="0044011D">
        <w:rPr>
          <w:rFonts w:asciiTheme="minorBidi" w:hAnsiTheme="minorBidi" w:cstheme="minorBidi"/>
        </w:rPr>
        <w:t>doubt</w:t>
      </w:r>
      <w:r w:rsidR="00E62B18">
        <w:rPr>
          <w:rFonts w:asciiTheme="minorBidi" w:hAnsiTheme="minorBidi" w:cstheme="minorBidi"/>
        </w:rPr>
        <w:t xml:space="preserve"> expressed by Rav</w:t>
      </w:r>
      <w:r w:rsidR="00E7199E" w:rsidRPr="0044011D">
        <w:rPr>
          <w:rFonts w:asciiTheme="minorBidi" w:hAnsiTheme="minorBidi" w:cstheme="minorBidi"/>
        </w:rPr>
        <w:t xml:space="preserve"> Yosef </w:t>
      </w:r>
      <w:r w:rsidR="008613CF">
        <w:rPr>
          <w:rFonts w:asciiTheme="minorBidi" w:hAnsiTheme="minorBidi" w:cstheme="minorBidi"/>
        </w:rPr>
        <w:t>Ka</w:t>
      </w:r>
      <w:r w:rsidR="00E7199E" w:rsidRPr="0044011D">
        <w:rPr>
          <w:rFonts w:asciiTheme="minorBidi" w:hAnsiTheme="minorBidi" w:cstheme="minorBidi"/>
        </w:rPr>
        <w:t>ro</w:t>
      </w:r>
      <w:r w:rsidR="00E62B18">
        <w:rPr>
          <w:rFonts w:asciiTheme="minorBidi" w:hAnsiTheme="minorBidi" w:cstheme="minorBidi"/>
        </w:rPr>
        <w:t>:</w:t>
      </w:r>
      <w:r w:rsidR="00E7199E" w:rsidRPr="0044011D">
        <w:rPr>
          <w:rFonts w:asciiTheme="minorBidi" w:hAnsiTheme="minorBidi" w:cstheme="minorBidi"/>
        </w:rPr>
        <w:t xml:space="preserve"> </w:t>
      </w:r>
      <w:r w:rsidR="007A7F55" w:rsidRPr="0044011D">
        <w:rPr>
          <w:rFonts w:asciiTheme="minorBidi" w:hAnsiTheme="minorBidi" w:cstheme="minorBidi"/>
        </w:rPr>
        <w:t>must</w:t>
      </w:r>
      <w:r w:rsidR="00E7199E" w:rsidRPr="0044011D">
        <w:rPr>
          <w:rFonts w:asciiTheme="minorBidi" w:hAnsiTheme="minorBidi" w:cstheme="minorBidi"/>
        </w:rPr>
        <w:t xml:space="preserve"> </w:t>
      </w:r>
      <w:r w:rsidR="007A7F55" w:rsidRPr="0044011D">
        <w:rPr>
          <w:rFonts w:asciiTheme="minorBidi" w:hAnsiTheme="minorBidi" w:cstheme="minorBidi"/>
        </w:rPr>
        <w:t xml:space="preserve">one join the </w:t>
      </w:r>
      <w:r w:rsidR="007A7F55" w:rsidRPr="0044011D">
        <w:rPr>
          <w:rFonts w:asciiTheme="minorBidi" w:hAnsiTheme="minorBidi" w:cstheme="minorBidi"/>
          <w:i/>
          <w:iCs/>
        </w:rPr>
        <w:t xml:space="preserve">etrog </w:t>
      </w:r>
      <w:r w:rsidR="007A7F55" w:rsidRPr="0044011D">
        <w:rPr>
          <w:rFonts w:asciiTheme="minorBidi" w:hAnsiTheme="minorBidi" w:cstheme="minorBidi"/>
        </w:rPr>
        <w:t xml:space="preserve">to the bundle containing the </w:t>
      </w:r>
      <w:r w:rsidR="007A7F55" w:rsidRPr="0044011D">
        <w:rPr>
          <w:rFonts w:asciiTheme="minorBidi" w:hAnsiTheme="minorBidi" w:cstheme="minorBidi"/>
          <w:i/>
          <w:iCs/>
        </w:rPr>
        <w:t xml:space="preserve">lulav </w:t>
      </w:r>
      <w:r w:rsidR="007A7F55" w:rsidRPr="0044011D">
        <w:rPr>
          <w:rFonts w:asciiTheme="minorBidi" w:hAnsiTheme="minorBidi" w:cstheme="minorBidi"/>
        </w:rPr>
        <w:t xml:space="preserve">and wave them together, or should </w:t>
      </w:r>
      <w:r w:rsidR="00F00C35">
        <w:rPr>
          <w:rFonts w:asciiTheme="minorBidi" w:hAnsiTheme="minorBidi" w:cstheme="minorBidi"/>
        </w:rPr>
        <w:t>one</w:t>
      </w:r>
      <w:r w:rsidR="007A7F55" w:rsidRPr="0044011D">
        <w:rPr>
          <w:rFonts w:asciiTheme="minorBidi" w:hAnsiTheme="minorBidi" w:cstheme="minorBidi"/>
        </w:rPr>
        <w:t xml:space="preserve"> wave only the bundle containing the </w:t>
      </w:r>
      <w:r w:rsidR="007A7F55" w:rsidRPr="0044011D">
        <w:rPr>
          <w:rFonts w:asciiTheme="minorBidi" w:hAnsiTheme="minorBidi" w:cstheme="minorBidi"/>
          <w:i/>
          <w:iCs/>
        </w:rPr>
        <w:t>lulav</w:t>
      </w:r>
      <w:r w:rsidR="00E62B18">
        <w:rPr>
          <w:rFonts w:asciiTheme="minorBidi" w:hAnsiTheme="minorBidi" w:cstheme="minorBidi"/>
        </w:rPr>
        <w:t>?</w:t>
      </w:r>
      <w:r w:rsidR="007A7F55" w:rsidRPr="0044011D">
        <w:rPr>
          <w:rFonts w:asciiTheme="minorBidi" w:hAnsiTheme="minorBidi" w:cstheme="minorBidi"/>
        </w:rPr>
        <w:t xml:space="preserve"> See also his practical ruling to wave them</w:t>
      </w:r>
      <w:r w:rsidR="007A7F55" w:rsidRPr="0044011D">
        <w:rPr>
          <w:rFonts w:asciiTheme="minorBidi" w:hAnsiTheme="minorBidi" w:cstheme="minorBidi"/>
          <w:i/>
          <w:iCs/>
        </w:rPr>
        <w:t xml:space="preserve"> </w:t>
      </w:r>
      <w:r w:rsidR="007A7F55" w:rsidRPr="0044011D">
        <w:rPr>
          <w:rFonts w:asciiTheme="minorBidi" w:hAnsiTheme="minorBidi" w:cstheme="minorBidi"/>
        </w:rPr>
        <w:t>connected to each other, base</w:t>
      </w:r>
      <w:r w:rsidR="00752B77" w:rsidRPr="0044011D">
        <w:rPr>
          <w:rFonts w:asciiTheme="minorBidi" w:hAnsiTheme="minorBidi" w:cstheme="minorBidi"/>
        </w:rPr>
        <w:t>d</w:t>
      </w:r>
      <w:r w:rsidR="007A7F55" w:rsidRPr="0044011D">
        <w:rPr>
          <w:rFonts w:asciiTheme="minorBidi" w:hAnsiTheme="minorBidi" w:cstheme="minorBidi"/>
        </w:rPr>
        <w:t xml:space="preserve"> on </w:t>
      </w:r>
      <w:r w:rsidR="00752B77" w:rsidRPr="0044011D">
        <w:rPr>
          <w:rFonts w:asciiTheme="minorBidi" w:hAnsiTheme="minorBidi" w:cstheme="minorBidi"/>
        </w:rPr>
        <w:t xml:space="preserve">a </w:t>
      </w:r>
      <w:r w:rsidR="007A7F55" w:rsidRPr="0044011D">
        <w:rPr>
          <w:rFonts w:asciiTheme="minorBidi" w:hAnsiTheme="minorBidi" w:cstheme="minorBidi"/>
        </w:rPr>
        <w:t xml:space="preserve">dream of the </w:t>
      </w:r>
      <w:r w:rsidR="00F00C35">
        <w:rPr>
          <w:rFonts w:asciiTheme="minorBidi" w:hAnsiTheme="minorBidi" w:cstheme="minorBidi"/>
        </w:rPr>
        <w:t>K</w:t>
      </w:r>
      <w:r w:rsidR="007A7F55" w:rsidRPr="0044011D">
        <w:rPr>
          <w:rFonts w:asciiTheme="minorBidi" w:hAnsiTheme="minorBidi" w:cstheme="minorBidi"/>
        </w:rPr>
        <w:t>abbalist Ra</w:t>
      </w:r>
      <w:r w:rsidR="00F00C35">
        <w:rPr>
          <w:rFonts w:asciiTheme="minorBidi" w:hAnsiTheme="minorBidi" w:cstheme="minorBidi"/>
        </w:rPr>
        <w:t>v</w:t>
      </w:r>
      <w:r w:rsidR="007A7F55" w:rsidRPr="0044011D">
        <w:rPr>
          <w:rFonts w:asciiTheme="minorBidi" w:hAnsiTheme="minorBidi" w:cstheme="minorBidi"/>
        </w:rPr>
        <w:t xml:space="preserve"> Menachem </w:t>
      </w:r>
      <w:r w:rsidR="00752B77" w:rsidRPr="0044011D">
        <w:rPr>
          <w:rFonts w:asciiTheme="minorBidi" w:hAnsiTheme="minorBidi" w:cstheme="minorBidi"/>
        </w:rPr>
        <w:t>Recanati</w:t>
      </w:r>
      <w:r w:rsidR="007A7F55" w:rsidRPr="0044011D">
        <w:rPr>
          <w:rFonts w:asciiTheme="minorBidi" w:hAnsiTheme="minorBidi" w:cstheme="minorBidi"/>
        </w:rPr>
        <w:t xml:space="preserve">, who saw the </w:t>
      </w:r>
      <w:r w:rsidR="00702958" w:rsidRPr="00702958">
        <w:rPr>
          <w:rFonts w:asciiTheme="minorBidi" w:hAnsiTheme="minorBidi" w:cstheme="minorBidi"/>
          <w:i/>
        </w:rPr>
        <w:t>arba minim</w:t>
      </w:r>
      <w:r w:rsidR="007A7F55" w:rsidRPr="0044011D">
        <w:rPr>
          <w:rFonts w:asciiTheme="minorBidi" w:hAnsiTheme="minorBidi" w:cstheme="minorBidi"/>
        </w:rPr>
        <w:t xml:space="preserve"> in the form of the letters of the Tetragrammaton (</w:t>
      </w:r>
      <w:r w:rsidR="00752B77" w:rsidRPr="0044011D">
        <w:rPr>
          <w:rFonts w:asciiTheme="minorBidi" w:hAnsiTheme="minorBidi" w:cstheme="minorBidi"/>
          <w:i/>
          <w:iCs/>
        </w:rPr>
        <w:t>Beit Yosef</w:t>
      </w:r>
      <w:r w:rsidR="00F00C35">
        <w:rPr>
          <w:rFonts w:asciiTheme="minorBidi" w:hAnsiTheme="minorBidi" w:cstheme="minorBidi"/>
          <w:i/>
          <w:iCs/>
        </w:rPr>
        <w:t>,</w:t>
      </w:r>
      <w:r w:rsidR="00752B77" w:rsidRPr="0044011D">
        <w:rPr>
          <w:rFonts w:asciiTheme="minorBidi" w:hAnsiTheme="minorBidi" w:cstheme="minorBidi"/>
          <w:i/>
          <w:iCs/>
        </w:rPr>
        <w:t xml:space="preserve"> O</w:t>
      </w:r>
      <w:r w:rsidR="008613CF">
        <w:rPr>
          <w:rFonts w:asciiTheme="minorBidi" w:hAnsiTheme="minorBidi" w:cstheme="minorBidi"/>
          <w:i/>
          <w:iCs/>
        </w:rPr>
        <w:t>C</w:t>
      </w:r>
      <w:r w:rsidR="007A7F55" w:rsidRPr="0044011D">
        <w:rPr>
          <w:rFonts w:asciiTheme="minorBidi" w:hAnsiTheme="minorBidi" w:cstheme="minorBidi"/>
          <w:i/>
          <w:iCs/>
        </w:rPr>
        <w:t xml:space="preserve"> </w:t>
      </w:r>
      <w:r w:rsidR="007A7F55" w:rsidRPr="0044011D">
        <w:rPr>
          <w:rFonts w:asciiTheme="minorBidi" w:hAnsiTheme="minorBidi" w:cstheme="minorBidi"/>
        </w:rPr>
        <w:t xml:space="preserve">651, s.v. </w:t>
      </w:r>
      <w:r w:rsidR="00F00C35">
        <w:rPr>
          <w:rFonts w:asciiTheme="minorBidi" w:hAnsiTheme="minorBidi" w:cstheme="minorBidi"/>
          <w:i/>
          <w:iCs/>
        </w:rPr>
        <w:t>I</w:t>
      </w:r>
      <w:r w:rsidR="007A7F55" w:rsidRPr="0044011D">
        <w:rPr>
          <w:rFonts w:asciiTheme="minorBidi" w:hAnsiTheme="minorBidi" w:cstheme="minorBidi"/>
          <w:i/>
          <w:iCs/>
        </w:rPr>
        <w:t>m tzarikh</w:t>
      </w:r>
      <w:r w:rsidR="00F00C35">
        <w:rPr>
          <w:rFonts w:asciiTheme="minorBidi" w:hAnsiTheme="minorBidi" w:cstheme="minorBidi"/>
        </w:rPr>
        <w:t>;</w:t>
      </w:r>
      <w:r w:rsidR="007A7F55" w:rsidRPr="0044011D">
        <w:rPr>
          <w:rFonts w:asciiTheme="minorBidi" w:hAnsiTheme="minorBidi" w:cstheme="minorBidi"/>
        </w:rPr>
        <w:t xml:space="preserve"> and the ruling in </w:t>
      </w:r>
      <w:r w:rsidR="007A7F55" w:rsidRPr="0044011D">
        <w:rPr>
          <w:rFonts w:asciiTheme="minorBidi" w:hAnsiTheme="minorBidi" w:cstheme="minorBidi"/>
          <w:i/>
          <w:iCs/>
        </w:rPr>
        <w:t>Shulchan Arukh</w:t>
      </w:r>
      <w:r w:rsidR="00C646A4" w:rsidRPr="0044011D">
        <w:rPr>
          <w:rFonts w:asciiTheme="minorBidi" w:hAnsiTheme="minorBidi" w:cstheme="minorBidi"/>
        </w:rPr>
        <w:t>, ad loc.).</w:t>
      </w:r>
    </w:p>
  </w:footnote>
  <w:footnote w:id="5">
    <w:p w14:paraId="23958661" w14:textId="5E07F6C3" w:rsidR="0032610C" w:rsidRPr="0044011D" w:rsidRDefault="0032610C" w:rsidP="009B4D8D">
      <w:pPr>
        <w:pStyle w:val="FootnoteText"/>
        <w:spacing w:line="240" w:lineRule="auto"/>
        <w:rPr>
          <w:rFonts w:asciiTheme="minorBidi" w:hAnsiTheme="minorBidi" w:cstheme="minorBidi"/>
        </w:rPr>
      </w:pPr>
      <w:r w:rsidRPr="0044011D">
        <w:rPr>
          <w:rStyle w:val="FootnoteReference"/>
          <w:rFonts w:asciiTheme="minorBidi" w:hAnsiTheme="minorBidi" w:cstheme="minorBidi"/>
        </w:rPr>
        <w:footnoteRef/>
      </w:r>
      <w:r w:rsidRPr="0044011D">
        <w:rPr>
          <w:rFonts w:asciiTheme="minorBidi" w:hAnsiTheme="minorBidi" w:cstheme="minorBidi"/>
        </w:rPr>
        <w:t xml:space="preserve"> </w:t>
      </w:r>
      <w:r w:rsidR="00E7199E" w:rsidRPr="0044011D">
        <w:rPr>
          <w:rFonts w:asciiTheme="minorBidi" w:hAnsiTheme="minorBidi" w:cstheme="minorBidi"/>
        </w:rPr>
        <w:t>The disconnect</w:t>
      </w:r>
      <w:r w:rsidR="006634CF">
        <w:rPr>
          <w:rFonts w:asciiTheme="minorBidi" w:hAnsiTheme="minorBidi" w:cstheme="minorBidi"/>
        </w:rPr>
        <w:t>ion</w:t>
      </w:r>
      <w:r w:rsidR="00E7199E" w:rsidRPr="0044011D">
        <w:rPr>
          <w:rFonts w:asciiTheme="minorBidi" w:hAnsiTheme="minorBidi" w:cstheme="minorBidi"/>
        </w:rPr>
        <w:t xml:space="preserve"> between the last </w:t>
      </w:r>
      <w:r w:rsidR="00C646A4" w:rsidRPr="0044011D">
        <w:rPr>
          <w:rFonts w:asciiTheme="minorBidi" w:hAnsiTheme="minorBidi" w:cstheme="minorBidi"/>
          <w:i/>
          <w:iCs/>
        </w:rPr>
        <w:t>sefira</w:t>
      </w:r>
      <w:r w:rsidR="00E7199E" w:rsidRPr="0044011D">
        <w:rPr>
          <w:rFonts w:asciiTheme="minorBidi" w:hAnsiTheme="minorBidi" w:cstheme="minorBidi"/>
        </w:rPr>
        <w:t xml:space="preserve">, the </w:t>
      </w:r>
      <w:r w:rsidR="00C646A4" w:rsidRPr="0044011D">
        <w:rPr>
          <w:rFonts w:asciiTheme="minorBidi" w:hAnsiTheme="minorBidi" w:cstheme="minorBidi"/>
          <w:i/>
          <w:iCs/>
        </w:rPr>
        <w:t xml:space="preserve">sefira </w:t>
      </w:r>
      <w:r w:rsidR="00C646A4" w:rsidRPr="0044011D">
        <w:rPr>
          <w:rFonts w:asciiTheme="minorBidi" w:hAnsiTheme="minorBidi" w:cstheme="minorBidi"/>
        </w:rPr>
        <w:t xml:space="preserve">of </w:t>
      </w:r>
      <w:r w:rsidR="006634CF">
        <w:rPr>
          <w:rFonts w:asciiTheme="minorBidi" w:hAnsiTheme="minorBidi" w:cstheme="minorBidi"/>
          <w:i/>
          <w:iCs/>
        </w:rPr>
        <w:t>m</w:t>
      </w:r>
      <w:r w:rsidR="00C646A4" w:rsidRPr="0044011D">
        <w:rPr>
          <w:rFonts w:asciiTheme="minorBidi" w:hAnsiTheme="minorBidi" w:cstheme="minorBidi"/>
          <w:i/>
          <w:iCs/>
        </w:rPr>
        <w:t xml:space="preserve">alkhut </w:t>
      </w:r>
      <w:r w:rsidR="00C646A4" w:rsidRPr="0044011D">
        <w:rPr>
          <w:rFonts w:asciiTheme="minorBidi" w:hAnsiTheme="minorBidi" w:cstheme="minorBidi"/>
        </w:rPr>
        <w:t xml:space="preserve">(and sometimes additional </w:t>
      </w:r>
      <w:r w:rsidR="00C646A4" w:rsidRPr="0044011D">
        <w:rPr>
          <w:rFonts w:asciiTheme="minorBidi" w:hAnsiTheme="minorBidi" w:cstheme="minorBidi"/>
          <w:i/>
          <w:iCs/>
        </w:rPr>
        <w:t>sefirot</w:t>
      </w:r>
      <w:r w:rsidR="00C646A4" w:rsidRPr="0044011D">
        <w:rPr>
          <w:rFonts w:asciiTheme="minorBidi" w:hAnsiTheme="minorBidi" w:cstheme="minorBidi"/>
        </w:rPr>
        <w:t xml:space="preserve">) and higher </w:t>
      </w:r>
      <w:r w:rsidR="00C646A4" w:rsidRPr="0044011D">
        <w:rPr>
          <w:rFonts w:asciiTheme="minorBidi" w:hAnsiTheme="minorBidi" w:cstheme="minorBidi"/>
          <w:i/>
          <w:iCs/>
        </w:rPr>
        <w:t>sefirot</w:t>
      </w:r>
      <w:r w:rsidR="00C646A4" w:rsidRPr="0044011D">
        <w:rPr>
          <w:rFonts w:asciiTheme="minorBidi" w:hAnsiTheme="minorBidi" w:cstheme="minorBidi"/>
        </w:rPr>
        <w:t xml:space="preserve">, is referred to by </w:t>
      </w:r>
      <w:r w:rsidR="00F00C35">
        <w:rPr>
          <w:rFonts w:asciiTheme="minorBidi" w:hAnsiTheme="minorBidi" w:cstheme="minorBidi"/>
        </w:rPr>
        <w:t>K</w:t>
      </w:r>
      <w:r w:rsidR="00C646A4" w:rsidRPr="0044011D">
        <w:rPr>
          <w:rFonts w:asciiTheme="minorBidi" w:hAnsiTheme="minorBidi" w:cstheme="minorBidi"/>
        </w:rPr>
        <w:t>abbalists by way of a term taken from the plant world</w:t>
      </w:r>
      <w:r w:rsidR="00F00C35">
        <w:rPr>
          <w:rFonts w:asciiTheme="minorBidi" w:hAnsiTheme="minorBidi" w:cstheme="minorBidi"/>
        </w:rPr>
        <w:t>:</w:t>
      </w:r>
      <w:r w:rsidR="00C646A4" w:rsidRPr="0044011D">
        <w:rPr>
          <w:rFonts w:asciiTheme="minorBidi" w:hAnsiTheme="minorBidi" w:cstheme="minorBidi"/>
        </w:rPr>
        <w:t xml:space="preserve"> </w:t>
      </w:r>
      <w:r w:rsidR="00752B77" w:rsidRPr="0044011D">
        <w:rPr>
          <w:rFonts w:asciiTheme="minorBidi" w:hAnsiTheme="minorBidi" w:cstheme="minorBidi"/>
          <w:i/>
          <w:iCs/>
        </w:rPr>
        <w:t>kitzutz b</w:t>
      </w:r>
      <w:r w:rsidR="008613CF">
        <w:rPr>
          <w:rFonts w:asciiTheme="minorBidi" w:hAnsiTheme="minorBidi" w:cstheme="minorBidi"/>
          <w:i/>
          <w:iCs/>
        </w:rPr>
        <w:t>i</w:t>
      </w:r>
      <w:r w:rsidR="00752B77" w:rsidRPr="0044011D">
        <w:rPr>
          <w:rFonts w:asciiTheme="minorBidi" w:hAnsiTheme="minorBidi" w:cstheme="minorBidi"/>
          <w:i/>
          <w:iCs/>
        </w:rPr>
        <w:t>-ntiot</w:t>
      </w:r>
      <w:r w:rsidR="00752B77" w:rsidRPr="0044011D">
        <w:rPr>
          <w:rFonts w:asciiTheme="minorBidi" w:hAnsiTheme="minorBidi" w:cstheme="minorBidi"/>
        </w:rPr>
        <w:t>,</w:t>
      </w:r>
      <w:r w:rsidR="00752B77" w:rsidRPr="0044011D">
        <w:rPr>
          <w:rFonts w:asciiTheme="minorBidi" w:hAnsiTheme="minorBidi" w:cstheme="minorBidi"/>
          <w:i/>
          <w:iCs/>
        </w:rPr>
        <w:t xml:space="preserve"> </w:t>
      </w:r>
      <w:r w:rsidR="00C646A4" w:rsidRPr="0044011D">
        <w:rPr>
          <w:rFonts w:asciiTheme="minorBidi" w:hAnsiTheme="minorBidi" w:cstheme="minorBidi"/>
        </w:rPr>
        <w:t xml:space="preserve">cutting saplings (see, for example, </w:t>
      </w:r>
      <w:r w:rsidR="00C646A4" w:rsidRPr="0044011D">
        <w:rPr>
          <w:rFonts w:asciiTheme="minorBidi" w:hAnsiTheme="minorBidi" w:cstheme="minorBidi"/>
          <w:i/>
          <w:iCs/>
        </w:rPr>
        <w:t>Sha'arei Ora</w:t>
      </w:r>
      <w:r w:rsidR="00C646A4" w:rsidRPr="0044011D">
        <w:rPr>
          <w:rFonts w:asciiTheme="minorBidi" w:hAnsiTheme="minorBidi" w:cstheme="minorBidi"/>
        </w:rPr>
        <w:t xml:space="preserve">, </w:t>
      </w:r>
      <w:r w:rsidR="00F00C35">
        <w:rPr>
          <w:rFonts w:asciiTheme="minorBidi" w:hAnsiTheme="minorBidi" w:cstheme="minorBidi"/>
          <w:i/>
          <w:iCs/>
        </w:rPr>
        <w:t>S</w:t>
      </w:r>
      <w:r w:rsidR="00C646A4" w:rsidRPr="0044011D">
        <w:rPr>
          <w:rFonts w:asciiTheme="minorBidi" w:hAnsiTheme="minorBidi" w:cstheme="minorBidi"/>
          <w:i/>
          <w:iCs/>
        </w:rPr>
        <w:t xml:space="preserve">ha'ar </w:t>
      </w:r>
      <w:r w:rsidR="00C646A4" w:rsidRPr="0044011D">
        <w:rPr>
          <w:rFonts w:asciiTheme="minorBidi" w:hAnsiTheme="minorBidi" w:cstheme="minorBidi"/>
        </w:rPr>
        <w:t xml:space="preserve">5). The view that sees the </w:t>
      </w:r>
      <w:r w:rsidR="00C646A4" w:rsidRPr="00F00C35">
        <w:rPr>
          <w:rFonts w:asciiTheme="minorBidi" w:hAnsiTheme="minorBidi" w:cstheme="minorBidi"/>
        </w:rPr>
        <w:t>mitzva</w:t>
      </w:r>
      <w:r w:rsidR="00C646A4" w:rsidRPr="0044011D">
        <w:rPr>
          <w:rFonts w:asciiTheme="minorBidi" w:hAnsiTheme="minorBidi" w:cstheme="minorBidi"/>
          <w:i/>
          <w:iCs/>
        </w:rPr>
        <w:t xml:space="preserve"> </w:t>
      </w:r>
      <w:r w:rsidR="00C646A4" w:rsidRPr="0044011D">
        <w:rPr>
          <w:rFonts w:asciiTheme="minorBidi" w:hAnsiTheme="minorBidi" w:cstheme="minorBidi"/>
        </w:rPr>
        <w:t xml:space="preserve">of the </w:t>
      </w:r>
      <w:r w:rsidR="00702958" w:rsidRPr="00702958">
        <w:rPr>
          <w:rFonts w:asciiTheme="minorBidi" w:hAnsiTheme="minorBidi" w:cstheme="minorBidi"/>
          <w:i/>
        </w:rPr>
        <w:t>arba minim</w:t>
      </w:r>
      <w:r w:rsidR="00C646A4" w:rsidRPr="0044011D">
        <w:rPr>
          <w:rFonts w:asciiTheme="minorBidi" w:hAnsiTheme="minorBidi" w:cstheme="minorBidi"/>
        </w:rPr>
        <w:t xml:space="preserve"> as dealing with one whole tree, and not with a collection of four different plants, the view based on which the Ari explains the prohibtion to separate between the </w:t>
      </w:r>
      <w:r w:rsidR="00C646A4" w:rsidRPr="0044011D">
        <w:rPr>
          <w:rFonts w:asciiTheme="minorBidi" w:hAnsiTheme="minorBidi" w:cstheme="minorBidi"/>
          <w:i/>
          <w:iCs/>
        </w:rPr>
        <w:t xml:space="preserve">etrog </w:t>
      </w:r>
      <w:r w:rsidR="00C646A4" w:rsidRPr="0044011D">
        <w:rPr>
          <w:rFonts w:asciiTheme="minorBidi" w:hAnsiTheme="minorBidi" w:cstheme="minorBidi"/>
        </w:rPr>
        <w:t xml:space="preserve">and the </w:t>
      </w:r>
      <w:r w:rsidR="00C646A4" w:rsidRPr="0044011D">
        <w:rPr>
          <w:rFonts w:asciiTheme="minorBidi" w:hAnsiTheme="minorBidi" w:cstheme="minorBidi"/>
          <w:i/>
          <w:iCs/>
        </w:rPr>
        <w:t>lulav</w:t>
      </w:r>
      <w:r w:rsidR="00C646A4" w:rsidRPr="0044011D">
        <w:rPr>
          <w:rFonts w:asciiTheme="minorBidi" w:hAnsiTheme="minorBidi" w:cstheme="minorBidi"/>
        </w:rPr>
        <w:t xml:space="preserve"> (which are, as stated, a revelation of the </w:t>
      </w:r>
      <w:r w:rsidR="00C646A4" w:rsidRPr="0044011D">
        <w:rPr>
          <w:rFonts w:asciiTheme="minorBidi" w:hAnsiTheme="minorBidi" w:cstheme="minorBidi"/>
          <w:i/>
          <w:iCs/>
        </w:rPr>
        <w:t xml:space="preserve">sefira </w:t>
      </w:r>
      <w:r w:rsidR="00C646A4" w:rsidRPr="0044011D">
        <w:rPr>
          <w:rFonts w:asciiTheme="minorBidi" w:hAnsiTheme="minorBidi" w:cstheme="minorBidi"/>
        </w:rPr>
        <w:t xml:space="preserve">of </w:t>
      </w:r>
      <w:r w:rsidR="00F00C35">
        <w:rPr>
          <w:rFonts w:asciiTheme="minorBidi" w:hAnsiTheme="minorBidi" w:cstheme="minorBidi"/>
          <w:i/>
          <w:iCs/>
        </w:rPr>
        <w:t>m</w:t>
      </w:r>
      <w:r w:rsidR="00C646A4" w:rsidRPr="0044011D">
        <w:rPr>
          <w:rFonts w:asciiTheme="minorBidi" w:hAnsiTheme="minorBidi" w:cstheme="minorBidi"/>
          <w:i/>
          <w:iCs/>
        </w:rPr>
        <w:t>alkhut</w:t>
      </w:r>
      <w:r w:rsidR="00C646A4" w:rsidRPr="0044011D">
        <w:rPr>
          <w:rFonts w:asciiTheme="minorBidi" w:hAnsiTheme="minorBidi" w:cstheme="minorBidi"/>
        </w:rPr>
        <w:t xml:space="preserve"> and the </w:t>
      </w:r>
      <w:r w:rsidR="00C646A4" w:rsidRPr="0044011D">
        <w:rPr>
          <w:rFonts w:asciiTheme="minorBidi" w:hAnsiTheme="minorBidi" w:cstheme="minorBidi"/>
          <w:i/>
          <w:iCs/>
        </w:rPr>
        <w:t xml:space="preserve">sefira </w:t>
      </w:r>
      <w:r w:rsidR="00C646A4" w:rsidRPr="0044011D">
        <w:rPr>
          <w:rFonts w:asciiTheme="minorBidi" w:hAnsiTheme="minorBidi" w:cstheme="minorBidi"/>
        </w:rPr>
        <w:t xml:space="preserve">of </w:t>
      </w:r>
      <w:r w:rsidR="00F00C35">
        <w:rPr>
          <w:rFonts w:asciiTheme="minorBidi" w:hAnsiTheme="minorBidi" w:cstheme="minorBidi"/>
          <w:i/>
          <w:iCs/>
        </w:rPr>
        <w:t>y</w:t>
      </w:r>
      <w:r w:rsidR="00C646A4" w:rsidRPr="0044011D">
        <w:rPr>
          <w:rFonts w:asciiTheme="minorBidi" w:hAnsiTheme="minorBidi" w:cstheme="minorBidi"/>
          <w:i/>
          <w:iCs/>
        </w:rPr>
        <w:t xml:space="preserve">esod </w:t>
      </w:r>
      <w:r w:rsidR="00C646A4" w:rsidRPr="0044011D">
        <w:rPr>
          <w:rFonts w:asciiTheme="minorBidi" w:hAnsiTheme="minorBidi" w:cstheme="minorBidi"/>
        </w:rPr>
        <w:t xml:space="preserve">that is above it) </w:t>
      </w:r>
      <w:r w:rsidR="00E111F8" w:rsidRPr="0044011D">
        <w:rPr>
          <w:rFonts w:asciiTheme="minorBidi" w:hAnsiTheme="minorBidi" w:cstheme="minorBidi"/>
        </w:rPr>
        <w:t>makes</w:t>
      </w:r>
      <w:r w:rsidR="00C646A4" w:rsidRPr="0044011D">
        <w:rPr>
          <w:rFonts w:asciiTheme="minorBidi" w:hAnsiTheme="minorBidi" w:cstheme="minorBidi"/>
        </w:rPr>
        <w:t xml:space="preserve"> the expression "cutting saplings"</w:t>
      </w:r>
      <w:r w:rsidR="00E7199E" w:rsidRPr="0044011D">
        <w:rPr>
          <w:rFonts w:asciiTheme="minorBidi" w:hAnsiTheme="minorBidi" w:cstheme="minorBidi"/>
        </w:rPr>
        <w:t xml:space="preserve"> </w:t>
      </w:r>
      <w:r w:rsidR="00E111F8" w:rsidRPr="0044011D">
        <w:rPr>
          <w:rFonts w:asciiTheme="minorBidi" w:hAnsiTheme="minorBidi" w:cstheme="minorBidi"/>
        </w:rPr>
        <w:t>clear and concrete. W</w:t>
      </w:r>
      <w:r w:rsidR="00E7199E" w:rsidRPr="0044011D">
        <w:rPr>
          <w:rFonts w:asciiTheme="minorBidi" w:hAnsiTheme="minorBidi" w:cstheme="minorBidi"/>
        </w:rPr>
        <w:t xml:space="preserve">e will return to </w:t>
      </w:r>
      <w:r w:rsidR="00E111F8" w:rsidRPr="0044011D">
        <w:rPr>
          <w:rFonts w:asciiTheme="minorBidi" w:hAnsiTheme="minorBidi" w:cstheme="minorBidi"/>
        </w:rPr>
        <w:t xml:space="preserve">this matter </w:t>
      </w:r>
      <w:r w:rsidR="00752B77" w:rsidRPr="0044011D">
        <w:rPr>
          <w:rFonts w:asciiTheme="minorBidi" w:hAnsiTheme="minorBidi" w:cstheme="minorBidi"/>
        </w:rPr>
        <w:t>at a later point</w:t>
      </w:r>
      <w:r w:rsidR="00E111F8" w:rsidRPr="0044011D">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B534CE"/>
    <w:multiLevelType w:val="hybridMultilevel"/>
    <w:tmpl w:val="2080501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3D72740C"/>
    <w:multiLevelType w:val="hybridMultilevel"/>
    <w:tmpl w:val="F1FC05F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9"/>
  </w:num>
  <w:num w:numId="3">
    <w:abstractNumId w:val="11"/>
  </w:num>
  <w:num w:numId="4">
    <w:abstractNumId w:val="12"/>
  </w:num>
  <w:num w:numId="5">
    <w:abstractNumId w:val="18"/>
  </w:num>
  <w:num w:numId="6">
    <w:abstractNumId w:val="10"/>
  </w:num>
  <w:num w:numId="7">
    <w:abstractNumId w:val="2"/>
  </w:num>
  <w:num w:numId="8">
    <w:abstractNumId w:val="4"/>
  </w:num>
  <w:num w:numId="9">
    <w:abstractNumId w:val="20"/>
  </w:num>
  <w:num w:numId="10">
    <w:abstractNumId w:val="15"/>
  </w:num>
  <w:num w:numId="11">
    <w:abstractNumId w:val="1"/>
  </w:num>
  <w:num w:numId="12">
    <w:abstractNumId w:val="16"/>
  </w:num>
  <w:num w:numId="13">
    <w:abstractNumId w:val="6"/>
  </w:num>
  <w:num w:numId="14">
    <w:abstractNumId w:val="21"/>
  </w:num>
  <w:num w:numId="15">
    <w:abstractNumId w:val="3"/>
  </w:num>
  <w:num w:numId="16">
    <w:abstractNumId w:val="17"/>
  </w:num>
  <w:num w:numId="17">
    <w:abstractNumId w:val="13"/>
  </w:num>
  <w:num w:numId="18">
    <w:abstractNumId w:val="22"/>
  </w:num>
  <w:num w:numId="19">
    <w:abstractNumId w:val="14"/>
  </w:num>
  <w:num w:numId="20">
    <w:abstractNumId w:val="5"/>
  </w:num>
  <w:num w:numId="21">
    <w:abstractNumId w:val="0"/>
  </w:num>
  <w:num w:numId="22">
    <w:abstractNumId w:val="7"/>
  </w:num>
  <w:num w:numId="23">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el Bloch">
    <w15:presenceInfo w15:providerId="Windows Live" w15:userId="c28a480bbfc47f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B8D"/>
    <w:rsid w:val="000016BF"/>
    <w:rsid w:val="000018B7"/>
    <w:rsid w:val="00001B94"/>
    <w:rsid w:val="00001FBB"/>
    <w:rsid w:val="0000201F"/>
    <w:rsid w:val="0000222E"/>
    <w:rsid w:val="000025F8"/>
    <w:rsid w:val="00002C14"/>
    <w:rsid w:val="00002E57"/>
    <w:rsid w:val="00003429"/>
    <w:rsid w:val="0000370E"/>
    <w:rsid w:val="000039C4"/>
    <w:rsid w:val="00005118"/>
    <w:rsid w:val="000052A2"/>
    <w:rsid w:val="00005658"/>
    <w:rsid w:val="00005DF4"/>
    <w:rsid w:val="00006BA1"/>
    <w:rsid w:val="00006D60"/>
    <w:rsid w:val="00006E10"/>
    <w:rsid w:val="00006FA0"/>
    <w:rsid w:val="0000790C"/>
    <w:rsid w:val="00007CE4"/>
    <w:rsid w:val="000102E3"/>
    <w:rsid w:val="000109A8"/>
    <w:rsid w:val="000109B7"/>
    <w:rsid w:val="00010A61"/>
    <w:rsid w:val="00010E04"/>
    <w:rsid w:val="00010F43"/>
    <w:rsid w:val="00010FF2"/>
    <w:rsid w:val="00011104"/>
    <w:rsid w:val="00011D07"/>
    <w:rsid w:val="00012D8F"/>
    <w:rsid w:val="00012EA7"/>
    <w:rsid w:val="00012F84"/>
    <w:rsid w:val="000130C1"/>
    <w:rsid w:val="00013FF3"/>
    <w:rsid w:val="00014534"/>
    <w:rsid w:val="000153C9"/>
    <w:rsid w:val="000156A0"/>
    <w:rsid w:val="000156F9"/>
    <w:rsid w:val="00015A69"/>
    <w:rsid w:val="00015FBC"/>
    <w:rsid w:val="0001664B"/>
    <w:rsid w:val="00016782"/>
    <w:rsid w:val="00016870"/>
    <w:rsid w:val="00016FB4"/>
    <w:rsid w:val="0001714E"/>
    <w:rsid w:val="00017213"/>
    <w:rsid w:val="00017A50"/>
    <w:rsid w:val="00017EF4"/>
    <w:rsid w:val="000208C3"/>
    <w:rsid w:val="00020B76"/>
    <w:rsid w:val="00021134"/>
    <w:rsid w:val="00021A41"/>
    <w:rsid w:val="000224CC"/>
    <w:rsid w:val="00023419"/>
    <w:rsid w:val="00023591"/>
    <w:rsid w:val="0002359C"/>
    <w:rsid w:val="000249B2"/>
    <w:rsid w:val="00025274"/>
    <w:rsid w:val="0002540C"/>
    <w:rsid w:val="00025EFE"/>
    <w:rsid w:val="000265E7"/>
    <w:rsid w:val="00026929"/>
    <w:rsid w:val="00026C23"/>
    <w:rsid w:val="00026DEC"/>
    <w:rsid w:val="000271B0"/>
    <w:rsid w:val="000274B6"/>
    <w:rsid w:val="00027FD3"/>
    <w:rsid w:val="00030030"/>
    <w:rsid w:val="0003075D"/>
    <w:rsid w:val="000307F9"/>
    <w:rsid w:val="000319BA"/>
    <w:rsid w:val="00031E0C"/>
    <w:rsid w:val="00032F1F"/>
    <w:rsid w:val="00032F8D"/>
    <w:rsid w:val="0003325C"/>
    <w:rsid w:val="000333CD"/>
    <w:rsid w:val="0003378F"/>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296"/>
    <w:rsid w:val="0004336E"/>
    <w:rsid w:val="0004397D"/>
    <w:rsid w:val="00043BFB"/>
    <w:rsid w:val="00043C71"/>
    <w:rsid w:val="00043D96"/>
    <w:rsid w:val="00044809"/>
    <w:rsid w:val="0004497D"/>
    <w:rsid w:val="00045238"/>
    <w:rsid w:val="000454C8"/>
    <w:rsid w:val="00045A05"/>
    <w:rsid w:val="00045EF7"/>
    <w:rsid w:val="00045F5A"/>
    <w:rsid w:val="000460E1"/>
    <w:rsid w:val="00046732"/>
    <w:rsid w:val="00046C55"/>
    <w:rsid w:val="000479DC"/>
    <w:rsid w:val="00047ACB"/>
    <w:rsid w:val="000500E7"/>
    <w:rsid w:val="00050261"/>
    <w:rsid w:val="00051890"/>
    <w:rsid w:val="00051E35"/>
    <w:rsid w:val="00052238"/>
    <w:rsid w:val="00052400"/>
    <w:rsid w:val="00052989"/>
    <w:rsid w:val="0005300F"/>
    <w:rsid w:val="00053958"/>
    <w:rsid w:val="0005427D"/>
    <w:rsid w:val="00054568"/>
    <w:rsid w:val="00054748"/>
    <w:rsid w:val="00054BBB"/>
    <w:rsid w:val="00055040"/>
    <w:rsid w:val="000552F6"/>
    <w:rsid w:val="00055595"/>
    <w:rsid w:val="00055624"/>
    <w:rsid w:val="00055A81"/>
    <w:rsid w:val="00055D4B"/>
    <w:rsid w:val="00055DC2"/>
    <w:rsid w:val="0005631B"/>
    <w:rsid w:val="000565B1"/>
    <w:rsid w:val="00056F62"/>
    <w:rsid w:val="000576F1"/>
    <w:rsid w:val="000577F8"/>
    <w:rsid w:val="00057B2A"/>
    <w:rsid w:val="0006010A"/>
    <w:rsid w:val="00060D50"/>
    <w:rsid w:val="00061366"/>
    <w:rsid w:val="000622E9"/>
    <w:rsid w:val="00062768"/>
    <w:rsid w:val="000628E1"/>
    <w:rsid w:val="00063183"/>
    <w:rsid w:val="000643E5"/>
    <w:rsid w:val="000647EB"/>
    <w:rsid w:val="00064D8D"/>
    <w:rsid w:val="00064F92"/>
    <w:rsid w:val="000650E6"/>
    <w:rsid w:val="0006515C"/>
    <w:rsid w:val="00065784"/>
    <w:rsid w:val="0006614B"/>
    <w:rsid w:val="000663D1"/>
    <w:rsid w:val="00066B05"/>
    <w:rsid w:val="00066B88"/>
    <w:rsid w:val="00066E31"/>
    <w:rsid w:val="00070E38"/>
    <w:rsid w:val="00070EFC"/>
    <w:rsid w:val="000711B1"/>
    <w:rsid w:val="00071947"/>
    <w:rsid w:val="00071B5C"/>
    <w:rsid w:val="000721C0"/>
    <w:rsid w:val="00072382"/>
    <w:rsid w:val="000723CC"/>
    <w:rsid w:val="0007290B"/>
    <w:rsid w:val="0007290F"/>
    <w:rsid w:val="000747D1"/>
    <w:rsid w:val="00075C93"/>
    <w:rsid w:val="00075D22"/>
    <w:rsid w:val="00076BCB"/>
    <w:rsid w:val="00076F48"/>
    <w:rsid w:val="000772A3"/>
    <w:rsid w:val="00077A6A"/>
    <w:rsid w:val="00077D93"/>
    <w:rsid w:val="00080179"/>
    <w:rsid w:val="00081264"/>
    <w:rsid w:val="000814F0"/>
    <w:rsid w:val="00081A03"/>
    <w:rsid w:val="0008238E"/>
    <w:rsid w:val="000824CD"/>
    <w:rsid w:val="00082514"/>
    <w:rsid w:val="0008255D"/>
    <w:rsid w:val="00082900"/>
    <w:rsid w:val="00082BBC"/>
    <w:rsid w:val="00082FA6"/>
    <w:rsid w:val="00082FFA"/>
    <w:rsid w:val="000849B1"/>
    <w:rsid w:val="00084B0F"/>
    <w:rsid w:val="00084E22"/>
    <w:rsid w:val="000856F4"/>
    <w:rsid w:val="00085F18"/>
    <w:rsid w:val="000862A7"/>
    <w:rsid w:val="0008657C"/>
    <w:rsid w:val="00086807"/>
    <w:rsid w:val="00087261"/>
    <w:rsid w:val="000876D6"/>
    <w:rsid w:val="0008778E"/>
    <w:rsid w:val="00087AF7"/>
    <w:rsid w:val="00087F94"/>
    <w:rsid w:val="0009021C"/>
    <w:rsid w:val="00091678"/>
    <w:rsid w:val="00091B60"/>
    <w:rsid w:val="00091DF2"/>
    <w:rsid w:val="00091E38"/>
    <w:rsid w:val="00091E72"/>
    <w:rsid w:val="0009220D"/>
    <w:rsid w:val="0009227C"/>
    <w:rsid w:val="00093184"/>
    <w:rsid w:val="00093339"/>
    <w:rsid w:val="00093771"/>
    <w:rsid w:val="00093C34"/>
    <w:rsid w:val="00093D8D"/>
    <w:rsid w:val="00093EF3"/>
    <w:rsid w:val="00094502"/>
    <w:rsid w:val="00094E3D"/>
    <w:rsid w:val="00094EC9"/>
    <w:rsid w:val="00094F7B"/>
    <w:rsid w:val="00095403"/>
    <w:rsid w:val="000956A5"/>
    <w:rsid w:val="0009613B"/>
    <w:rsid w:val="000968ED"/>
    <w:rsid w:val="00096B26"/>
    <w:rsid w:val="00096E31"/>
    <w:rsid w:val="00097310"/>
    <w:rsid w:val="00097B80"/>
    <w:rsid w:val="00097C12"/>
    <w:rsid w:val="00097F39"/>
    <w:rsid w:val="000A027B"/>
    <w:rsid w:val="000A04F9"/>
    <w:rsid w:val="000A0C2B"/>
    <w:rsid w:val="000A0CC3"/>
    <w:rsid w:val="000A0DFC"/>
    <w:rsid w:val="000A1094"/>
    <w:rsid w:val="000A127B"/>
    <w:rsid w:val="000A1A19"/>
    <w:rsid w:val="000A1B19"/>
    <w:rsid w:val="000A2E12"/>
    <w:rsid w:val="000A3B33"/>
    <w:rsid w:val="000A3CF8"/>
    <w:rsid w:val="000A4484"/>
    <w:rsid w:val="000A56BE"/>
    <w:rsid w:val="000A5A04"/>
    <w:rsid w:val="000A7032"/>
    <w:rsid w:val="000B03A6"/>
    <w:rsid w:val="000B113B"/>
    <w:rsid w:val="000B1378"/>
    <w:rsid w:val="000B1E3D"/>
    <w:rsid w:val="000B2369"/>
    <w:rsid w:val="000B48E1"/>
    <w:rsid w:val="000B57B5"/>
    <w:rsid w:val="000B5C5D"/>
    <w:rsid w:val="000B6E33"/>
    <w:rsid w:val="000B6FFC"/>
    <w:rsid w:val="000B7DDD"/>
    <w:rsid w:val="000C0857"/>
    <w:rsid w:val="000C0867"/>
    <w:rsid w:val="000C0A2E"/>
    <w:rsid w:val="000C0EDF"/>
    <w:rsid w:val="000C10B5"/>
    <w:rsid w:val="000C113D"/>
    <w:rsid w:val="000C1C66"/>
    <w:rsid w:val="000C223A"/>
    <w:rsid w:val="000C2848"/>
    <w:rsid w:val="000C2923"/>
    <w:rsid w:val="000C2B5A"/>
    <w:rsid w:val="000C30F8"/>
    <w:rsid w:val="000C323C"/>
    <w:rsid w:val="000C3350"/>
    <w:rsid w:val="000C391D"/>
    <w:rsid w:val="000C3A6B"/>
    <w:rsid w:val="000C3C2E"/>
    <w:rsid w:val="000C3CD2"/>
    <w:rsid w:val="000C3E65"/>
    <w:rsid w:val="000C404B"/>
    <w:rsid w:val="000C4C9B"/>
    <w:rsid w:val="000C4DA4"/>
    <w:rsid w:val="000C6755"/>
    <w:rsid w:val="000C6C42"/>
    <w:rsid w:val="000C7CC3"/>
    <w:rsid w:val="000C7EEF"/>
    <w:rsid w:val="000C7FCF"/>
    <w:rsid w:val="000D077D"/>
    <w:rsid w:val="000D0E18"/>
    <w:rsid w:val="000D156A"/>
    <w:rsid w:val="000D15D6"/>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42B"/>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E7783"/>
    <w:rsid w:val="000F0425"/>
    <w:rsid w:val="000F0559"/>
    <w:rsid w:val="000F0BCE"/>
    <w:rsid w:val="000F1505"/>
    <w:rsid w:val="000F2B32"/>
    <w:rsid w:val="000F2C69"/>
    <w:rsid w:val="000F2C6B"/>
    <w:rsid w:val="000F2F3D"/>
    <w:rsid w:val="000F2F63"/>
    <w:rsid w:val="000F333D"/>
    <w:rsid w:val="000F3B83"/>
    <w:rsid w:val="000F48B9"/>
    <w:rsid w:val="000F49EB"/>
    <w:rsid w:val="000F5BFF"/>
    <w:rsid w:val="000F6189"/>
    <w:rsid w:val="000F69E2"/>
    <w:rsid w:val="000F6D9C"/>
    <w:rsid w:val="000F6DF8"/>
    <w:rsid w:val="000F6FB6"/>
    <w:rsid w:val="000F754D"/>
    <w:rsid w:val="000F786A"/>
    <w:rsid w:val="000F78A5"/>
    <w:rsid w:val="00100984"/>
    <w:rsid w:val="0010147E"/>
    <w:rsid w:val="0010196E"/>
    <w:rsid w:val="00101AE8"/>
    <w:rsid w:val="00101E29"/>
    <w:rsid w:val="00102498"/>
    <w:rsid w:val="00102841"/>
    <w:rsid w:val="0010320C"/>
    <w:rsid w:val="001041F9"/>
    <w:rsid w:val="00104434"/>
    <w:rsid w:val="00104584"/>
    <w:rsid w:val="00104F77"/>
    <w:rsid w:val="001052D7"/>
    <w:rsid w:val="00105333"/>
    <w:rsid w:val="00105472"/>
    <w:rsid w:val="00105B60"/>
    <w:rsid w:val="00105DC6"/>
    <w:rsid w:val="001066B6"/>
    <w:rsid w:val="00106EF5"/>
    <w:rsid w:val="001070A2"/>
    <w:rsid w:val="0010738A"/>
    <w:rsid w:val="00107452"/>
    <w:rsid w:val="001075D5"/>
    <w:rsid w:val="00107A16"/>
    <w:rsid w:val="00107C2F"/>
    <w:rsid w:val="001102D2"/>
    <w:rsid w:val="0011109E"/>
    <w:rsid w:val="0011182E"/>
    <w:rsid w:val="00111E2D"/>
    <w:rsid w:val="001123C6"/>
    <w:rsid w:val="001129CB"/>
    <w:rsid w:val="0011313F"/>
    <w:rsid w:val="00113331"/>
    <w:rsid w:val="0011367F"/>
    <w:rsid w:val="00113EB9"/>
    <w:rsid w:val="0011426C"/>
    <w:rsid w:val="0011543D"/>
    <w:rsid w:val="0011580B"/>
    <w:rsid w:val="001162C3"/>
    <w:rsid w:val="00116B74"/>
    <w:rsid w:val="00116BA0"/>
    <w:rsid w:val="00116F66"/>
    <w:rsid w:val="001172BB"/>
    <w:rsid w:val="00117858"/>
    <w:rsid w:val="00117919"/>
    <w:rsid w:val="001204D6"/>
    <w:rsid w:val="00120542"/>
    <w:rsid w:val="00120B20"/>
    <w:rsid w:val="001213F7"/>
    <w:rsid w:val="00121558"/>
    <w:rsid w:val="0012180B"/>
    <w:rsid w:val="001218F3"/>
    <w:rsid w:val="00122030"/>
    <w:rsid w:val="0012229D"/>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1C48"/>
    <w:rsid w:val="00133527"/>
    <w:rsid w:val="00133DA7"/>
    <w:rsid w:val="00134BA1"/>
    <w:rsid w:val="00134BD8"/>
    <w:rsid w:val="00135258"/>
    <w:rsid w:val="00135327"/>
    <w:rsid w:val="0013542A"/>
    <w:rsid w:val="00135F4B"/>
    <w:rsid w:val="00136253"/>
    <w:rsid w:val="0013667C"/>
    <w:rsid w:val="001368BA"/>
    <w:rsid w:val="001377C3"/>
    <w:rsid w:val="00137F57"/>
    <w:rsid w:val="00137FD0"/>
    <w:rsid w:val="00137FFB"/>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47DA9"/>
    <w:rsid w:val="00150960"/>
    <w:rsid w:val="00150AEF"/>
    <w:rsid w:val="00150C21"/>
    <w:rsid w:val="001520FD"/>
    <w:rsid w:val="001522E0"/>
    <w:rsid w:val="00152DE0"/>
    <w:rsid w:val="00153548"/>
    <w:rsid w:val="00153B0A"/>
    <w:rsid w:val="00154481"/>
    <w:rsid w:val="0015474F"/>
    <w:rsid w:val="00154F22"/>
    <w:rsid w:val="001551D6"/>
    <w:rsid w:val="001552BB"/>
    <w:rsid w:val="00155601"/>
    <w:rsid w:val="0015570F"/>
    <w:rsid w:val="00155E1F"/>
    <w:rsid w:val="001565FD"/>
    <w:rsid w:val="00156668"/>
    <w:rsid w:val="001575F3"/>
    <w:rsid w:val="0015762B"/>
    <w:rsid w:val="00157BAC"/>
    <w:rsid w:val="00157D93"/>
    <w:rsid w:val="0016051A"/>
    <w:rsid w:val="00161884"/>
    <w:rsid w:val="00161B5E"/>
    <w:rsid w:val="00161C01"/>
    <w:rsid w:val="00161D90"/>
    <w:rsid w:val="001623F8"/>
    <w:rsid w:val="001624BB"/>
    <w:rsid w:val="001625DD"/>
    <w:rsid w:val="001625F3"/>
    <w:rsid w:val="00162665"/>
    <w:rsid w:val="0016312E"/>
    <w:rsid w:val="001633CA"/>
    <w:rsid w:val="00163409"/>
    <w:rsid w:val="001637BB"/>
    <w:rsid w:val="001637C0"/>
    <w:rsid w:val="00163DCD"/>
    <w:rsid w:val="001641A6"/>
    <w:rsid w:val="00164A0F"/>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3A43"/>
    <w:rsid w:val="00175601"/>
    <w:rsid w:val="00175C4D"/>
    <w:rsid w:val="00175EC7"/>
    <w:rsid w:val="00176004"/>
    <w:rsid w:val="0017619C"/>
    <w:rsid w:val="00176253"/>
    <w:rsid w:val="001763F3"/>
    <w:rsid w:val="00176652"/>
    <w:rsid w:val="00176795"/>
    <w:rsid w:val="00176C3F"/>
    <w:rsid w:val="001770AA"/>
    <w:rsid w:val="00177F6B"/>
    <w:rsid w:val="001805C8"/>
    <w:rsid w:val="00180BCA"/>
    <w:rsid w:val="00180E07"/>
    <w:rsid w:val="00180F10"/>
    <w:rsid w:val="001814A0"/>
    <w:rsid w:val="001815CF"/>
    <w:rsid w:val="00181BE9"/>
    <w:rsid w:val="001822FF"/>
    <w:rsid w:val="001823D7"/>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6EA"/>
    <w:rsid w:val="00190CFE"/>
    <w:rsid w:val="001918CD"/>
    <w:rsid w:val="00191BF2"/>
    <w:rsid w:val="00192682"/>
    <w:rsid w:val="0019292B"/>
    <w:rsid w:val="00192ED5"/>
    <w:rsid w:val="001933EF"/>
    <w:rsid w:val="00193AA2"/>
    <w:rsid w:val="00193F56"/>
    <w:rsid w:val="00194826"/>
    <w:rsid w:val="00194EFB"/>
    <w:rsid w:val="00195918"/>
    <w:rsid w:val="00195B6D"/>
    <w:rsid w:val="00195D5B"/>
    <w:rsid w:val="00196852"/>
    <w:rsid w:val="00197C89"/>
    <w:rsid w:val="001A069B"/>
    <w:rsid w:val="001A0B95"/>
    <w:rsid w:val="001A0CD1"/>
    <w:rsid w:val="001A0E8F"/>
    <w:rsid w:val="001A1E6E"/>
    <w:rsid w:val="001A218D"/>
    <w:rsid w:val="001A2369"/>
    <w:rsid w:val="001A24EA"/>
    <w:rsid w:val="001A2664"/>
    <w:rsid w:val="001A2671"/>
    <w:rsid w:val="001A32FF"/>
    <w:rsid w:val="001A38E3"/>
    <w:rsid w:val="001A3A66"/>
    <w:rsid w:val="001A51F9"/>
    <w:rsid w:val="001A57EF"/>
    <w:rsid w:val="001A5886"/>
    <w:rsid w:val="001A5DA0"/>
    <w:rsid w:val="001A5F98"/>
    <w:rsid w:val="001A6D7E"/>
    <w:rsid w:val="001A6F1A"/>
    <w:rsid w:val="001A7BDE"/>
    <w:rsid w:val="001A7DF3"/>
    <w:rsid w:val="001B0084"/>
    <w:rsid w:val="001B0420"/>
    <w:rsid w:val="001B095A"/>
    <w:rsid w:val="001B0F0B"/>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0187"/>
    <w:rsid w:val="001C049B"/>
    <w:rsid w:val="001C07FB"/>
    <w:rsid w:val="001C1583"/>
    <w:rsid w:val="001C1729"/>
    <w:rsid w:val="001C24B0"/>
    <w:rsid w:val="001C340C"/>
    <w:rsid w:val="001C354E"/>
    <w:rsid w:val="001C3D6D"/>
    <w:rsid w:val="001C4416"/>
    <w:rsid w:val="001C506F"/>
    <w:rsid w:val="001C6882"/>
    <w:rsid w:val="001C7346"/>
    <w:rsid w:val="001C79C3"/>
    <w:rsid w:val="001D041F"/>
    <w:rsid w:val="001D0A25"/>
    <w:rsid w:val="001D0D6F"/>
    <w:rsid w:val="001D108D"/>
    <w:rsid w:val="001D1A5D"/>
    <w:rsid w:val="001D1F99"/>
    <w:rsid w:val="001D1FEB"/>
    <w:rsid w:val="001D2029"/>
    <w:rsid w:val="001D2247"/>
    <w:rsid w:val="001D26B5"/>
    <w:rsid w:val="001D2A76"/>
    <w:rsid w:val="001D2B6A"/>
    <w:rsid w:val="001D33CD"/>
    <w:rsid w:val="001D4538"/>
    <w:rsid w:val="001D46B2"/>
    <w:rsid w:val="001D48E2"/>
    <w:rsid w:val="001D4A96"/>
    <w:rsid w:val="001D5285"/>
    <w:rsid w:val="001D559B"/>
    <w:rsid w:val="001D6116"/>
    <w:rsid w:val="001D6176"/>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806"/>
    <w:rsid w:val="001E4AF5"/>
    <w:rsid w:val="001E4D6C"/>
    <w:rsid w:val="001E54F9"/>
    <w:rsid w:val="001E5692"/>
    <w:rsid w:val="001E6DE4"/>
    <w:rsid w:val="001E6EE8"/>
    <w:rsid w:val="001E7165"/>
    <w:rsid w:val="001E7C1C"/>
    <w:rsid w:val="001E7CB1"/>
    <w:rsid w:val="001F039D"/>
    <w:rsid w:val="001F10AB"/>
    <w:rsid w:val="001F1683"/>
    <w:rsid w:val="001F1AE2"/>
    <w:rsid w:val="001F24BB"/>
    <w:rsid w:val="001F273B"/>
    <w:rsid w:val="001F29C8"/>
    <w:rsid w:val="001F2C86"/>
    <w:rsid w:val="001F3177"/>
    <w:rsid w:val="001F338D"/>
    <w:rsid w:val="001F3865"/>
    <w:rsid w:val="001F38F6"/>
    <w:rsid w:val="001F3D41"/>
    <w:rsid w:val="001F3EF1"/>
    <w:rsid w:val="001F411B"/>
    <w:rsid w:val="001F4DCE"/>
    <w:rsid w:val="001F562D"/>
    <w:rsid w:val="001F5F6F"/>
    <w:rsid w:val="001F62F1"/>
    <w:rsid w:val="001F6854"/>
    <w:rsid w:val="001F750F"/>
    <w:rsid w:val="002000CA"/>
    <w:rsid w:val="00200617"/>
    <w:rsid w:val="0020083E"/>
    <w:rsid w:val="00200D30"/>
    <w:rsid w:val="00200D53"/>
    <w:rsid w:val="00201B6A"/>
    <w:rsid w:val="00201CCE"/>
    <w:rsid w:val="00202592"/>
    <w:rsid w:val="002028F9"/>
    <w:rsid w:val="002029A5"/>
    <w:rsid w:val="002031AD"/>
    <w:rsid w:val="0020332E"/>
    <w:rsid w:val="00203872"/>
    <w:rsid w:val="0020395E"/>
    <w:rsid w:val="0020396F"/>
    <w:rsid w:val="00203EA6"/>
    <w:rsid w:val="002058EF"/>
    <w:rsid w:val="00205951"/>
    <w:rsid w:val="00206001"/>
    <w:rsid w:val="002063FC"/>
    <w:rsid w:val="00206DB2"/>
    <w:rsid w:val="00207CD8"/>
    <w:rsid w:val="00207EA9"/>
    <w:rsid w:val="002104A7"/>
    <w:rsid w:val="0021064D"/>
    <w:rsid w:val="00210DEF"/>
    <w:rsid w:val="00210F38"/>
    <w:rsid w:val="00211487"/>
    <w:rsid w:val="002116CE"/>
    <w:rsid w:val="00211C52"/>
    <w:rsid w:val="00211C5A"/>
    <w:rsid w:val="00212A56"/>
    <w:rsid w:val="00212AE8"/>
    <w:rsid w:val="00213237"/>
    <w:rsid w:val="002136FB"/>
    <w:rsid w:val="00213A08"/>
    <w:rsid w:val="00214233"/>
    <w:rsid w:val="002147A4"/>
    <w:rsid w:val="002148AD"/>
    <w:rsid w:val="00214A76"/>
    <w:rsid w:val="00214C7A"/>
    <w:rsid w:val="00214D14"/>
    <w:rsid w:val="00214E72"/>
    <w:rsid w:val="00215130"/>
    <w:rsid w:val="00215646"/>
    <w:rsid w:val="0021614E"/>
    <w:rsid w:val="002170C6"/>
    <w:rsid w:val="002176E8"/>
    <w:rsid w:val="00217E5F"/>
    <w:rsid w:val="002203DF"/>
    <w:rsid w:val="00220629"/>
    <w:rsid w:val="00220868"/>
    <w:rsid w:val="00220ACD"/>
    <w:rsid w:val="00221BF6"/>
    <w:rsid w:val="00222373"/>
    <w:rsid w:val="002228B6"/>
    <w:rsid w:val="00222B1B"/>
    <w:rsid w:val="00223C21"/>
    <w:rsid w:val="00223CB8"/>
    <w:rsid w:val="00223E15"/>
    <w:rsid w:val="002255AB"/>
    <w:rsid w:val="002256E7"/>
    <w:rsid w:val="00225E54"/>
    <w:rsid w:val="00226970"/>
    <w:rsid w:val="0022743E"/>
    <w:rsid w:val="00227464"/>
    <w:rsid w:val="002275F9"/>
    <w:rsid w:val="00230358"/>
    <w:rsid w:val="00231198"/>
    <w:rsid w:val="00231306"/>
    <w:rsid w:val="0023180C"/>
    <w:rsid w:val="00231947"/>
    <w:rsid w:val="0023205E"/>
    <w:rsid w:val="002323FE"/>
    <w:rsid w:val="00232506"/>
    <w:rsid w:val="00232CB8"/>
    <w:rsid w:val="00232CEC"/>
    <w:rsid w:val="002339EE"/>
    <w:rsid w:val="00233EDC"/>
    <w:rsid w:val="002340DA"/>
    <w:rsid w:val="00234998"/>
    <w:rsid w:val="00234E5D"/>
    <w:rsid w:val="00235225"/>
    <w:rsid w:val="00235385"/>
    <w:rsid w:val="00235566"/>
    <w:rsid w:val="0023607A"/>
    <w:rsid w:val="00236259"/>
    <w:rsid w:val="00236B4F"/>
    <w:rsid w:val="00237495"/>
    <w:rsid w:val="0023751D"/>
    <w:rsid w:val="00237642"/>
    <w:rsid w:val="0023776F"/>
    <w:rsid w:val="00237BEE"/>
    <w:rsid w:val="00237D65"/>
    <w:rsid w:val="00240B1E"/>
    <w:rsid w:val="00240F2D"/>
    <w:rsid w:val="002412CE"/>
    <w:rsid w:val="0024163D"/>
    <w:rsid w:val="00241ECB"/>
    <w:rsid w:val="00242250"/>
    <w:rsid w:val="002429BD"/>
    <w:rsid w:val="00242A1A"/>
    <w:rsid w:val="00242B4E"/>
    <w:rsid w:val="0024301A"/>
    <w:rsid w:val="002436FC"/>
    <w:rsid w:val="00243938"/>
    <w:rsid w:val="00243A95"/>
    <w:rsid w:val="00243C0C"/>
    <w:rsid w:val="002441BF"/>
    <w:rsid w:val="0024495C"/>
    <w:rsid w:val="002449A1"/>
    <w:rsid w:val="002450FF"/>
    <w:rsid w:val="00245570"/>
    <w:rsid w:val="0024588F"/>
    <w:rsid w:val="00245941"/>
    <w:rsid w:val="00245C84"/>
    <w:rsid w:val="00246100"/>
    <w:rsid w:val="002464B4"/>
    <w:rsid w:val="00246BC9"/>
    <w:rsid w:val="00247117"/>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1CAF"/>
    <w:rsid w:val="0026251E"/>
    <w:rsid w:val="00262611"/>
    <w:rsid w:val="00262D49"/>
    <w:rsid w:val="0026329E"/>
    <w:rsid w:val="00263330"/>
    <w:rsid w:val="002633C3"/>
    <w:rsid w:val="00263B2C"/>
    <w:rsid w:val="00263B31"/>
    <w:rsid w:val="00263F9D"/>
    <w:rsid w:val="00263FA4"/>
    <w:rsid w:val="002640B3"/>
    <w:rsid w:val="00264D52"/>
    <w:rsid w:val="002650B4"/>
    <w:rsid w:val="002653BD"/>
    <w:rsid w:val="002654D3"/>
    <w:rsid w:val="00265902"/>
    <w:rsid w:val="00266B3D"/>
    <w:rsid w:val="0026723E"/>
    <w:rsid w:val="002675CB"/>
    <w:rsid w:val="002677CA"/>
    <w:rsid w:val="00267FDF"/>
    <w:rsid w:val="0027054A"/>
    <w:rsid w:val="00270CA1"/>
    <w:rsid w:val="00270FD4"/>
    <w:rsid w:val="00271660"/>
    <w:rsid w:val="00271729"/>
    <w:rsid w:val="00272003"/>
    <w:rsid w:val="0027218C"/>
    <w:rsid w:val="002722EB"/>
    <w:rsid w:val="002727E3"/>
    <w:rsid w:val="00272930"/>
    <w:rsid w:val="00273E5C"/>
    <w:rsid w:val="00273EAE"/>
    <w:rsid w:val="00273F0E"/>
    <w:rsid w:val="00274404"/>
    <w:rsid w:val="00274F15"/>
    <w:rsid w:val="002751D8"/>
    <w:rsid w:val="002762E8"/>
    <w:rsid w:val="002765F9"/>
    <w:rsid w:val="002766EC"/>
    <w:rsid w:val="002770B1"/>
    <w:rsid w:val="0028068C"/>
    <w:rsid w:val="002808D4"/>
    <w:rsid w:val="002809A0"/>
    <w:rsid w:val="00281168"/>
    <w:rsid w:val="002815D2"/>
    <w:rsid w:val="002817AF"/>
    <w:rsid w:val="002826C0"/>
    <w:rsid w:val="0028274C"/>
    <w:rsid w:val="002828EC"/>
    <w:rsid w:val="00282C57"/>
    <w:rsid w:val="00283470"/>
    <w:rsid w:val="00283638"/>
    <w:rsid w:val="00283A7D"/>
    <w:rsid w:val="00283AFE"/>
    <w:rsid w:val="00283B62"/>
    <w:rsid w:val="00283E35"/>
    <w:rsid w:val="00283E89"/>
    <w:rsid w:val="002841B8"/>
    <w:rsid w:val="00284294"/>
    <w:rsid w:val="00284CB6"/>
    <w:rsid w:val="00284F28"/>
    <w:rsid w:val="0028537D"/>
    <w:rsid w:val="0028548E"/>
    <w:rsid w:val="00285732"/>
    <w:rsid w:val="00286201"/>
    <w:rsid w:val="002869FB"/>
    <w:rsid w:val="00287441"/>
    <w:rsid w:val="0028744F"/>
    <w:rsid w:val="0028792B"/>
    <w:rsid w:val="00287E61"/>
    <w:rsid w:val="0029018A"/>
    <w:rsid w:val="00290B12"/>
    <w:rsid w:val="002912C3"/>
    <w:rsid w:val="002919FA"/>
    <w:rsid w:val="00292003"/>
    <w:rsid w:val="0029208E"/>
    <w:rsid w:val="00292CF2"/>
    <w:rsid w:val="00293556"/>
    <w:rsid w:val="00293E6B"/>
    <w:rsid w:val="00294122"/>
    <w:rsid w:val="002948D6"/>
    <w:rsid w:val="00294D1A"/>
    <w:rsid w:val="00294FDD"/>
    <w:rsid w:val="0029580B"/>
    <w:rsid w:val="002A0368"/>
    <w:rsid w:val="002A05A3"/>
    <w:rsid w:val="002A09C4"/>
    <w:rsid w:val="002A0C58"/>
    <w:rsid w:val="002A0E6F"/>
    <w:rsid w:val="002A4258"/>
    <w:rsid w:val="002A4498"/>
    <w:rsid w:val="002A4767"/>
    <w:rsid w:val="002A47F6"/>
    <w:rsid w:val="002A4A12"/>
    <w:rsid w:val="002A5461"/>
    <w:rsid w:val="002A55BD"/>
    <w:rsid w:val="002A5B9D"/>
    <w:rsid w:val="002A5E3F"/>
    <w:rsid w:val="002A6063"/>
    <w:rsid w:val="002A63B6"/>
    <w:rsid w:val="002A63E8"/>
    <w:rsid w:val="002A653F"/>
    <w:rsid w:val="002A68CB"/>
    <w:rsid w:val="002A6A0E"/>
    <w:rsid w:val="002A6AD3"/>
    <w:rsid w:val="002A6FCA"/>
    <w:rsid w:val="002A7D67"/>
    <w:rsid w:val="002B0304"/>
    <w:rsid w:val="002B0524"/>
    <w:rsid w:val="002B07E9"/>
    <w:rsid w:val="002B0C60"/>
    <w:rsid w:val="002B13E6"/>
    <w:rsid w:val="002B1B58"/>
    <w:rsid w:val="002B2480"/>
    <w:rsid w:val="002B2823"/>
    <w:rsid w:val="002B2D4A"/>
    <w:rsid w:val="002B3F23"/>
    <w:rsid w:val="002B4B2B"/>
    <w:rsid w:val="002B4B84"/>
    <w:rsid w:val="002B4DE0"/>
    <w:rsid w:val="002B4EBC"/>
    <w:rsid w:val="002B4F5B"/>
    <w:rsid w:val="002B50BC"/>
    <w:rsid w:val="002B524A"/>
    <w:rsid w:val="002B524D"/>
    <w:rsid w:val="002B5E69"/>
    <w:rsid w:val="002B604C"/>
    <w:rsid w:val="002B641B"/>
    <w:rsid w:val="002B69CD"/>
    <w:rsid w:val="002B69E5"/>
    <w:rsid w:val="002B7016"/>
    <w:rsid w:val="002B7450"/>
    <w:rsid w:val="002C0C0E"/>
    <w:rsid w:val="002C11EF"/>
    <w:rsid w:val="002C186B"/>
    <w:rsid w:val="002C1D28"/>
    <w:rsid w:val="002C1E72"/>
    <w:rsid w:val="002C1F47"/>
    <w:rsid w:val="002C2936"/>
    <w:rsid w:val="002C35A0"/>
    <w:rsid w:val="002C3805"/>
    <w:rsid w:val="002C3DEE"/>
    <w:rsid w:val="002C4C06"/>
    <w:rsid w:val="002C4C68"/>
    <w:rsid w:val="002C4DB8"/>
    <w:rsid w:val="002C518B"/>
    <w:rsid w:val="002C5747"/>
    <w:rsid w:val="002C5B0B"/>
    <w:rsid w:val="002C5D7D"/>
    <w:rsid w:val="002C6237"/>
    <w:rsid w:val="002C623F"/>
    <w:rsid w:val="002C6378"/>
    <w:rsid w:val="002C63A8"/>
    <w:rsid w:val="002C72A8"/>
    <w:rsid w:val="002C7C21"/>
    <w:rsid w:val="002C7CBE"/>
    <w:rsid w:val="002D09FD"/>
    <w:rsid w:val="002D0DD6"/>
    <w:rsid w:val="002D2268"/>
    <w:rsid w:val="002D24E5"/>
    <w:rsid w:val="002D3142"/>
    <w:rsid w:val="002D32E4"/>
    <w:rsid w:val="002D33DB"/>
    <w:rsid w:val="002D358E"/>
    <w:rsid w:val="002D38BB"/>
    <w:rsid w:val="002D3E6B"/>
    <w:rsid w:val="002D44A9"/>
    <w:rsid w:val="002D487F"/>
    <w:rsid w:val="002D52BD"/>
    <w:rsid w:val="002D5BC9"/>
    <w:rsid w:val="002D5CBA"/>
    <w:rsid w:val="002D693E"/>
    <w:rsid w:val="002D6A09"/>
    <w:rsid w:val="002D7129"/>
    <w:rsid w:val="002D71C2"/>
    <w:rsid w:val="002D7295"/>
    <w:rsid w:val="002E0400"/>
    <w:rsid w:val="002E041E"/>
    <w:rsid w:val="002E0A0F"/>
    <w:rsid w:val="002E1EBC"/>
    <w:rsid w:val="002E217A"/>
    <w:rsid w:val="002E23FA"/>
    <w:rsid w:val="002E2731"/>
    <w:rsid w:val="002E363A"/>
    <w:rsid w:val="002E38DF"/>
    <w:rsid w:val="002E3DAE"/>
    <w:rsid w:val="002E4449"/>
    <w:rsid w:val="002E4AE4"/>
    <w:rsid w:val="002E4BD3"/>
    <w:rsid w:val="002E56B1"/>
    <w:rsid w:val="002E5F4D"/>
    <w:rsid w:val="002E6BE7"/>
    <w:rsid w:val="002E73AF"/>
    <w:rsid w:val="002E74B5"/>
    <w:rsid w:val="002F0CA9"/>
    <w:rsid w:val="002F16BF"/>
    <w:rsid w:val="002F1EB3"/>
    <w:rsid w:val="002F22CA"/>
    <w:rsid w:val="002F287C"/>
    <w:rsid w:val="002F2E35"/>
    <w:rsid w:val="002F36CF"/>
    <w:rsid w:val="002F3D99"/>
    <w:rsid w:val="002F4113"/>
    <w:rsid w:val="002F4BE9"/>
    <w:rsid w:val="002F5168"/>
    <w:rsid w:val="002F577C"/>
    <w:rsid w:val="002F63C3"/>
    <w:rsid w:val="002F653D"/>
    <w:rsid w:val="002F67E8"/>
    <w:rsid w:val="002F6C2C"/>
    <w:rsid w:val="002F7492"/>
    <w:rsid w:val="002F74DA"/>
    <w:rsid w:val="003000BE"/>
    <w:rsid w:val="00300392"/>
    <w:rsid w:val="003008FB"/>
    <w:rsid w:val="00300A37"/>
    <w:rsid w:val="00300B86"/>
    <w:rsid w:val="00300B92"/>
    <w:rsid w:val="00301990"/>
    <w:rsid w:val="003031AB"/>
    <w:rsid w:val="00303384"/>
    <w:rsid w:val="00303780"/>
    <w:rsid w:val="00303A36"/>
    <w:rsid w:val="00303AB1"/>
    <w:rsid w:val="00303DF1"/>
    <w:rsid w:val="003047F4"/>
    <w:rsid w:val="00305362"/>
    <w:rsid w:val="0030549C"/>
    <w:rsid w:val="00305A7C"/>
    <w:rsid w:val="0030603E"/>
    <w:rsid w:val="003066A9"/>
    <w:rsid w:val="0030692A"/>
    <w:rsid w:val="003069FE"/>
    <w:rsid w:val="00307284"/>
    <w:rsid w:val="0030729A"/>
    <w:rsid w:val="003072DE"/>
    <w:rsid w:val="00310459"/>
    <w:rsid w:val="00310585"/>
    <w:rsid w:val="00310AD1"/>
    <w:rsid w:val="0031128A"/>
    <w:rsid w:val="0031193F"/>
    <w:rsid w:val="00311D06"/>
    <w:rsid w:val="00311EF3"/>
    <w:rsid w:val="00312282"/>
    <w:rsid w:val="0031274B"/>
    <w:rsid w:val="00312FF8"/>
    <w:rsid w:val="003131FB"/>
    <w:rsid w:val="003137F9"/>
    <w:rsid w:val="003141BF"/>
    <w:rsid w:val="00314DB5"/>
    <w:rsid w:val="00314EFC"/>
    <w:rsid w:val="003158FF"/>
    <w:rsid w:val="00315D2B"/>
    <w:rsid w:val="00316713"/>
    <w:rsid w:val="00317586"/>
    <w:rsid w:val="00317F8B"/>
    <w:rsid w:val="0032065F"/>
    <w:rsid w:val="00320972"/>
    <w:rsid w:val="003214D9"/>
    <w:rsid w:val="00321663"/>
    <w:rsid w:val="00321761"/>
    <w:rsid w:val="003227E6"/>
    <w:rsid w:val="00322B84"/>
    <w:rsid w:val="003235B2"/>
    <w:rsid w:val="00323AF3"/>
    <w:rsid w:val="003249FA"/>
    <w:rsid w:val="00324A3B"/>
    <w:rsid w:val="00324B6E"/>
    <w:rsid w:val="00324CC2"/>
    <w:rsid w:val="00324DD2"/>
    <w:rsid w:val="00324E52"/>
    <w:rsid w:val="00325834"/>
    <w:rsid w:val="00325841"/>
    <w:rsid w:val="003259EE"/>
    <w:rsid w:val="0032610C"/>
    <w:rsid w:val="00326DB2"/>
    <w:rsid w:val="0032746B"/>
    <w:rsid w:val="00330424"/>
    <w:rsid w:val="00330504"/>
    <w:rsid w:val="003307A3"/>
    <w:rsid w:val="0033081B"/>
    <w:rsid w:val="00330A43"/>
    <w:rsid w:val="00330D48"/>
    <w:rsid w:val="00330E40"/>
    <w:rsid w:val="00332654"/>
    <w:rsid w:val="00332B2E"/>
    <w:rsid w:val="00332C73"/>
    <w:rsid w:val="00332C77"/>
    <w:rsid w:val="00332F49"/>
    <w:rsid w:val="003330FC"/>
    <w:rsid w:val="003334B1"/>
    <w:rsid w:val="00334D92"/>
    <w:rsid w:val="00334DB6"/>
    <w:rsid w:val="003359C3"/>
    <w:rsid w:val="00335F8A"/>
    <w:rsid w:val="00336595"/>
    <w:rsid w:val="00336A01"/>
    <w:rsid w:val="00336A14"/>
    <w:rsid w:val="00337470"/>
    <w:rsid w:val="003374D7"/>
    <w:rsid w:val="00337533"/>
    <w:rsid w:val="003376DB"/>
    <w:rsid w:val="00337EAF"/>
    <w:rsid w:val="0034012C"/>
    <w:rsid w:val="0034062F"/>
    <w:rsid w:val="0034074A"/>
    <w:rsid w:val="00342396"/>
    <w:rsid w:val="003424D6"/>
    <w:rsid w:val="003435EC"/>
    <w:rsid w:val="0034362D"/>
    <w:rsid w:val="00343906"/>
    <w:rsid w:val="00343F1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47CDD"/>
    <w:rsid w:val="0035088B"/>
    <w:rsid w:val="00350E7D"/>
    <w:rsid w:val="00351071"/>
    <w:rsid w:val="003513B6"/>
    <w:rsid w:val="00351FE1"/>
    <w:rsid w:val="00352AC7"/>
    <w:rsid w:val="0035328E"/>
    <w:rsid w:val="00353397"/>
    <w:rsid w:val="00353BF1"/>
    <w:rsid w:val="00354601"/>
    <w:rsid w:val="00354771"/>
    <w:rsid w:val="003548D2"/>
    <w:rsid w:val="00354B22"/>
    <w:rsid w:val="00354DCC"/>
    <w:rsid w:val="00354EC4"/>
    <w:rsid w:val="00354EF9"/>
    <w:rsid w:val="003552A0"/>
    <w:rsid w:val="00355566"/>
    <w:rsid w:val="00355673"/>
    <w:rsid w:val="00355EF4"/>
    <w:rsid w:val="00356AA3"/>
    <w:rsid w:val="003578EA"/>
    <w:rsid w:val="00357E10"/>
    <w:rsid w:val="003601C2"/>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2AC"/>
    <w:rsid w:val="003673B3"/>
    <w:rsid w:val="00367673"/>
    <w:rsid w:val="00370CAA"/>
    <w:rsid w:val="00371A0A"/>
    <w:rsid w:val="003724C0"/>
    <w:rsid w:val="003724D6"/>
    <w:rsid w:val="003727A5"/>
    <w:rsid w:val="00372FB0"/>
    <w:rsid w:val="00372FED"/>
    <w:rsid w:val="00373527"/>
    <w:rsid w:val="00373666"/>
    <w:rsid w:val="0037381A"/>
    <w:rsid w:val="00373884"/>
    <w:rsid w:val="00373F01"/>
    <w:rsid w:val="00374001"/>
    <w:rsid w:val="0037419D"/>
    <w:rsid w:val="00374305"/>
    <w:rsid w:val="00374B83"/>
    <w:rsid w:val="00375D18"/>
    <w:rsid w:val="00375D39"/>
    <w:rsid w:val="00375ECC"/>
    <w:rsid w:val="0037604E"/>
    <w:rsid w:val="0037678B"/>
    <w:rsid w:val="00376D20"/>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1F0"/>
    <w:rsid w:val="003853C1"/>
    <w:rsid w:val="00385866"/>
    <w:rsid w:val="00386CEA"/>
    <w:rsid w:val="00390805"/>
    <w:rsid w:val="00390D78"/>
    <w:rsid w:val="00390D9F"/>
    <w:rsid w:val="0039190F"/>
    <w:rsid w:val="0039257C"/>
    <w:rsid w:val="003925D6"/>
    <w:rsid w:val="00392A80"/>
    <w:rsid w:val="00392AAF"/>
    <w:rsid w:val="00392F4D"/>
    <w:rsid w:val="00393761"/>
    <w:rsid w:val="003939D7"/>
    <w:rsid w:val="00393CDC"/>
    <w:rsid w:val="00393E04"/>
    <w:rsid w:val="003940B6"/>
    <w:rsid w:val="0039461A"/>
    <w:rsid w:val="00394C23"/>
    <w:rsid w:val="00394C3D"/>
    <w:rsid w:val="00395332"/>
    <w:rsid w:val="00396C7D"/>
    <w:rsid w:val="003971A9"/>
    <w:rsid w:val="003A0168"/>
    <w:rsid w:val="003A07F9"/>
    <w:rsid w:val="003A0B0D"/>
    <w:rsid w:val="003A13DB"/>
    <w:rsid w:val="003A146A"/>
    <w:rsid w:val="003A1AF4"/>
    <w:rsid w:val="003A1B30"/>
    <w:rsid w:val="003A1C96"/>
    <w:rsid w:val="003A240C"/>
    <w:rsid w:val="003A2900"/>
    <w:rsid w:val="003A3903"/>
    <w:rsid w:val="003A3DD3"/>
    <w:rsid w:val="003A3F07"/>
    <w:rsid w:val="003A46C1"/>
    <w:rsid w:val="003A5266"/>
    <w:rsid w:val="003A5444"/>
    <w:rsid w:val="003A54DD"/>
    <w:rsid w:val="003A5894"/>
    <w:rsid w:val="003A5E84"/>
    <w:rsid w:val="003A67B5"/>
    <w:rsid w:val="003A6ACA"/>
    <w:rsid w:val="003A6C9E"/>
    <w:rsid w:val="003A738E"/>
    <w:rsid w:val="003A780C"/>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2DF"/>
    <w:rsid w:val="003B6655"/>
    <w:rsid w:val="003B6659"/>
    <w:rsid w:val="003B66FE"/>
    <w:rsid w:val="003B685D"/>
    <w:rsid w:val="003B6DBA"/>
    <w:rsid w:val="003B705A"/>
    <w:rsid w:val="003B725C"/>
    <w:rsid w:val="003B7522"/>
    <w:rsid w:val="003C09C0"/>
    <w:rsid w:val="003C0BB7"/>
    <w:rsid w:val="003C0E79"/>
    <w:rsid w:val="003C11A4"/>
    <w:rsid w:val="003C11B9"/>
    <w:rsid w:val="003C1296"/>
    <w:rsid w:val="003C18E5"/>
    <w:rsid w:val="003C1901"/>
    <w:rsid w:val="003C2A6B"/>
    <w:rsid w:val="003C2C8C"/>
    <w:rsid w:val="003C2C9A"/>
    <w:rsid w:val="003C2DB0"/>
    <w:rsid w:val="003C3533"/>
    <w:rsid w:val="003C39B0"/>
    <w:rsid w:val="003C39E6"/>
    <w:rsid w:val="003C3F20"/>
    <w:rsid w:val="003C5508"/>
    <w:rsid w:val="003C5598"/>
    <w:rsid w:val="003C56C5"/>
    <w:rsid w:val="003C595F"/>
    <w:rsid w:val="003C5BE1"/>
    <w:rsid w:val="003C5E5D"/>
    <w:rsid w:val="003C6032"/>
    <w:rsid w:val="003C606E"/>
    <w:rsid w:val="003C66EB"/>
    <w:rsid w:val="003C673E"/>
    <w:rsid w:val="003C6B13"/>
    <w:rsid w:val="003C6D32"/>
    <w:rsid w:val="003C7491"/>
    <w:rsid w:val="003C7BD5"/>
    <w:rsid w:val="003D0144"/>
    <w:rsid w:val="003D026E"/>
    <w:rsid w:val="003D0614"/>
    <w:rsid w:val="003D0672"/>
    <w:rsid w:val="003D1330"/>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B25"/>
    <w:rsid w:val="003E0CE4"/>
    <w:rsid w:val="003E0F2B"/>
    <w:rsid w:val="003E18BA"/>
    <w:rsid w:val="003E294E"/>
    <w:rsid w:val="003E30EA"/>
    <w:rsid w:val="003E3113"/>
    <w:rsid w:val="003E3F04"/>
    <w:rsid w:val="003E48D6"/>
    <w:rsid w:val="003E54DC"/>
    <w:rsid w:val="003E5659"/>
    <w:rsid w:val="003E5699"/>
    <w:rsid w:val="003E652C"/>
    <w:rsid w:val="003E68A5"/>
    <w:rsid w:val="003E6903"/>
    <w:rsid w:val="003E70FD"/>
    <w:rsid w:val="003E718E"/>
    <w:rsid w:val="003E7A86"/>
    <w:rsid w:val="003E7AA9"/>
    <w:rsid w:val="003F16EB"/>
    <w:rsid w:val="003F1964"/>
    <w:rsid w:val="003F25F4"/>
    <w:rsid w:val="003F2E85"/>
    <w:rsid w:val="003F3CF0"/>
    <w:rsid w:val="003F4157"/>
    <w:rsid w:val="003F4380"/>
    <w:rsid w:val="003F496A"/>
    <w:rsid w:val="003F4F5D"/>
    <w:rsid w:val="003F5543"/>
    <w:rsid w:val="003F5765"/>
    <w:rsid w:val="003F59AD"/>
    <w:rsid w:val="003F65F3"/>
    <w:rsid w:val="003F6EFE"/>
    <w:rsid w:val="003F7CE7"/>
    <w:rsid w:val="003F7FC6"/>
    <w:rsid w:val="004002C9"/>
    <w:rsid w:val="004004B3"/>
    <w:rsid w:val="00400A5A"/>
    <w:rsid w:val="00400DEB"/>
    <w:rsid w:val="00401865"/>
    <w:rsid w:val="0040188F"/>
    <w:rsid w:val="00401D7E"/>
    <w:rsid w:val="00401F9E"/>
    <w:rsid w:val="0040321B"/>
    <w:rsid w:val="0040331E"/>
    <w:rsid w:val="00403DBB"/>
    <w:rsid w:val="00403DFC"/>
    <w:rsid w:val="0040458F"/>
    <w:rsid w:val="0040473A"/>
    <w:rsid w:val="0040481B"/>
    <w:rsid w:val="00404D56"/>
    <w:rsid w:val="004053B0"/>
    <w:rsid w:val="0040592C"/>
    <w:rsid w:val="004061AA"/>
    <w:rsid w:val="004063B8"/>
    <w:rsid w:val="004064B8"/>
    <w:rsid w:val="00406704"/>
    <w:rsid w:val="00406D09"/>
    <w:rsid w:val="00406E62"/>
    <w:rsid w:val="004071AF"/>
    <w:rsid w:val="0041025F"/>
    <w:rsid w:val="0041145E"/>
    <w:rsid w:val="00412526"/>
    <w:rsid w:val="00412692"/>
    <w:rsid w:val="004127A5"/>
    <w:rsid w:val="00412C27"/>
    <w:rsid w:val="0041364A"/>
    <w:rsid w:val="004139CC"/>
    <w:rsid w:val="00414081"/>
    <w:rsid w:val="00414358"/>
    <w:rsid w:val="00414A0C"/>
    <w:rsid w:val="00414DA8"/>
    <w:rsid w:val="00415333"/>
    <w:rsid w:val="00415A68"/>
    <w:rsid w:val="00415CFD"/>
    <w:rsid w:val="004168FC"/>
    <w:rsid w:val="00416AFD"/>
    <w:rsid w:val="00416DF6"/>
    <w:rsid w:val="00417775"/>
    <w:rsid w:val="00417796"/>
    <w:rsid w:val="0041783D"/>
    <w:rsid w:val="0042051A"/>
    <w:rsid w:val="004209CB"/>
    <w:rsid w:val="00420BCD"/>
    <w:rsid w:val="00420DC6"/>
    <w:rsid w:val="00421E42"/>
    <w:rsid w:val="00422EB3"/>
    <w:rsid w:val="004231E1"/>
    <w:rsid w:val="00424E5A"/>
    <w:rsid w:val="00424EDA"/>
    <w:rsid w:val="004251A7"/>
    <w:rsid w:val="00425377"/>
    <w:rsid w:val="00425D7E"/>
    <w:rsid w:val="00427941"/>
    <w:rsid w:val="0042799E"/>
    <w:rsid w:val="00427ABF"/>
    <w:rsid w:val="004305B0"/>
    <w:rsid w:val="00430604"/>
    <w:rsid w:val="00430662"/>
    <w:rsid w:val="004313E6"/>
    <w:rsid w:val="00431811"/>
    <w:rsid w:val="004318CA"/>
    <w:rsid w:val="00432208"/>
    <w:rsid w:val="0043226C"/>
    <w:rsid w:val="004331B3"/>
    <w:rsid w:val="00433309"/>
    <w:rsid w:val="00433F88"/>
    <w:rsid w:val="0043455A"/>
    <w:rsid w:val="00434A24"/>
    <w:rsid w:val="00435211"/>
    <w:rsid w:val="004355DE"/>
    <w:rsid w:val="004358CC"/>
    <w:rsid w:val="004363EE"/>
    <w:rsid w:val="004365CE"/>
    <w:rsid w:val="0043676D"/>
    <w:rsid w:val="0043729C"/>
    <w:rsid w:val="0043799C"/>
    <w:rsid w:val="00437E25"/>
    <w:rsid w:val="0044011D"/>
    <w:rsid w:val="0044020D"/>
    <w:rsid w:val="00440620"/>
    <w:rsid w:val="00440D57"/>
    <w:rsid w:val="00440E7D"/>
    <w:rsid w:val="004412CB"/>
    <w:rsid w:val="0044180A"/>
    <w:rsid w:val="00441952"/>
    <w:rsid w:val="00441E85"/>
    <w:rsid w:val="0044251C"/>
    <w:rsid w:val="00442762"/>
    <w:rsid w:val="0044293C"/>
    <w:rsid w:val="00442B2F"/>
    <w:rsid w:val="00443B2B"/>
    <w:rsid w:val="00443B6C"/>
    <w:rsid w:val="0044400B"/>
    <w:rsid w:val="0044463C"/>
    <w:rsid w:val="00444B3D"/>
    <w:rsid w:val="00445584"/>
    <w:rsid w:val="004456CC"/>
    <w:rsid w:val="00445E2E"/>
    <w:rsid w:val="004462EE"/>
    <w:rsid w:val="00446F35"/>
    <w:rsid w:val="00447277"/>
    <w:rsid w:val="004474C9"/>
    <w:rsid w:val="004474FE"/>
    <w:rsid w:val="004476B6"/>
    <w:rsid w:val="004479E1"/>
    <w:rsid w:val="00447D33"/>
    <w:rsid w:val="004502DF"/>
    <w:rsid w:val="004506EE"/>
    <w:rsid w:val="00450923"/>
    <w:rsid w:val="00450A1A"/>
    <w:rsid w:val="00450B68"/>
    <w:rsid w:val="0045136B"/>
    <w:rsid w:val="00451641"/>
    <w:rsid w:val="0045173D"/>
    <w:rsid w:val="004517CE"/>
    <w:rsid w:val="0045284C"/>
    <w:rsid w:val="004528F2"/>
    <w:rsid w:val="00452BD9"/>
    <w:rsid w:val="00453260"/>
    <w:rsid w:val="00453537"/>
    <w:rsid w:val="00453BE3"/>
    <w:rsid w:val="00453DE0"/>
    <w:rsid w:val="00454958"/>
    <w:rsid w:val="00454A6E"/>
    <w:rsid w:val="004551E9"/>
    <w:rsid w:val="00456213"/>
    <w:rsid w:val="00456253"/>
    <w:rsid w:val="00456761"/>
    <w:rsid w:val="0045681F"/>
    <w:rsid w:val="004571B9"/>
    <w:rsid w:val="004574CE"/>
    <w:rsid w:val="00460BA2"/>
    <w:rsid w:val="00460BFB"/>
    <w:rsid w:val="00460CA1"/>
    <w:rsid w:val="00461713"/>
    <w:rsid w:val="00461A62"/>
    <w:rsid w:val="004624C2"/>
    <w:rsid w:val="004625A6"/>
    <w:rsid w:val="00462F1C"/>
    <w:rsid w:val="004636B4"/>
    <w:rsid w:val="004637D4"/>
    <w:rsid w:val="00464898"/>
    <w:rsid w:val="00464A3D"/>
    <w:rsid w:val="00464C88"/>
    <w:rsid w:val="00465AB1"/>
    <w:rsid w:val="00465D6B"/>
    <w:rsid w:val="00465E70"/>
    <w:rsid w:val="00466526"/>
    <w:rsid w:val="00466A3B"/>
    <w:rsid w:val="00470E11"/>
    <w:rsid w:val="00471372"/>
    <w:rsid w:val="004713A4"/>
    <w:rsid w:val="004713DB"/>
    <w:rsid w:val="00472544"/>
    <w:rsid w:val="0047307D"/>
    <w:rsid w:val="0047471E"/>
    <w:rsid w:val="00474DFA"/>
    <w:rsid w:val="00475A84"/>
    <w:rsid w:val="00475C84"/>
    <w:rsid w:val="00475E53"/>
    <w:rsid w:val="00476308"/>
    <w:rsid w:val="00476E81"/>
    <w:rsid w:val="004774AF"/>
    <w:rsid w:val="00477AE9"/>
    <w:rsid w:val="00477D37"/>
    <w:rsid w:val="00480A41"/>
    <w:rsid w:val="00481B82"/>
    <w:rsid w:val="00481B8E"/>
    <w:rsid w:val="00482195"/>
    <w:rsid w:val="00482F9C"/>
    <w:rsid w:val="004833DE"/>
    <w:rsid w:val="0048374F"/>
    <w:rsid w:val="004837D9"/>
    <w:rsid w:val="004839BA"/>
    <w:rsid w:val="0048442F"/>
    <w:rsid w:val="00484825"/>
    <w:rsid w:val="00485112"/>
    <w:rsid w:val="0048512D"/>
    <w:rsid w:val="004853B7"/>
    <w:rsid w:val="00485561"/>
    <w:rsid w:val="00485C8B"/>
    <w:rsid w:val="00485E9E"/>
    <w:rsid w:val="00487B69"/>
    <w:rsid w:val="00487FD6"/>
    <w:rsid w:val="00490105"/>
    <w:rsid w:val="004901CA"/>
    <w:rsid w:val="00490327"/>
    <w:rsid w:val="00490DB6"/>
    <w:rsid w:val="004911D4"/>
    <w:rsid w:val="00492E54"/>
    <w:rsid w:val="004933E3"/>
    <w:rsid w:val="004934B9"/>
    <w:rsid w:val="004936FB"/>
    <w:rsid w:val="0049394B"/>
    <w:rsid w:val="00493A8C"/>
    <w:rsid w:val="00493F0B"/>
    <w:rsid w:val="004948FB"/>
    <w:rsid w:val="00494A66"/>
    <w:rsid w:val="00494D1F"/>
    <w:rsid w:val="004955C7"/>
    <w:rsid w:val="0049560A"/>
    <w:rsid w:val="004962B3"/>
    <w:rsid w:val="0049678C"/>
    <w:rsid w:val="00496976"/>
    <w:rsid w:val="004974FF"/>
    <w:rsid w:val="0049768C"/>
    <w:rsid w:val="0049770B"/>
    <w:rsid w:val="004A00ED"/>
    <w:rsid w:val="004A01E3"/>
    <w:rsid w:val="004A05FF"/>
    <w:rsid w:val="004A0620"/>
    <w:rsid w:val="004A079C"/>
    <w:rsid w:val="004A0A20"/>
    <w:rsid w:val="004A0DAD"/>
    <w:rsid w:val="004A0F47"/>
    <w:rsid w:val="004A1333"/>
    <w:rsid w:val="004A1400"/>
    <w:rsid w:val="004A1749"/>
    <w:rsid w:val="004A2636"/>
    <w:rsid w:val="004A2B55"/>
    <w:rsid w:val="004A4A56"/>
    <w:rsid w:val="004A4FAC"/>
    <w:rsid w:val="004A5161"/>
    <w:rsid w:val="004A5813"/>
    <w:rsid w:val="004A5AD2"/>
    <w:rsid w:val="004A685F"/>
    <w:rsid w:val="004A69A7"/>
    <w:rsid w:val="004A6FD2"/>
    <w:rsid w:val="004A720A"/>
    <w:rsid w:val="004A79B4"/>
    <w:rsid w:val="004A7B40"/>
    <w:rsid w:val="004B0032"/>
    <w:rsid w:val="004B011F"/>
    <w:rsid w:val="004B0238"/>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186"/>
    <w:rsid w:val="004B57D5"/>
    <w:rsid w:val="004B683B"/>
    <w:rsid w:val="004B7985"/>
    <w:rsid w:val="004B7995"/>
    <w:rsid w:val="004B7D48"/>
    <w:rsid w:val="004B7FE2"/>
    <w:rsid w:val="004C03DB"/>
    <w:rsid w:val="004C1271"/>
    <w:rsid w:val="004C276D"/>
    <w:rsid w:val="004C2B41"/>
    <w:rsid w:val="004C2C64"/>
    <w:rsid w:val="004C2DD4"/>
    <w:rsid w:val="004C317F"/>
    <w:rsid w:val="004C3257"/>
    <w:rsid w:val="004C3783"/>
    <w:rsid w:val="004C4010"/>
    <w:rsid w:val="004C42E1"/>
    <w:rsid w:val="004C457F"/>
    <w:rsid w:val="004C45C6"/>
    <w:rsid w:val="004C4C60"/>
    <w:rsid w:val="004C5140"/>
    <w:rsid w:val="004C5C9C"/>
    <w:rsid w:val="004C5E73"/>
    <w:rsid w:val="004C5E75"/>
    <w:rsid w:val="004C5E93"/>
    <w:rsid w:val="004C673E"/>
    <w:rsid w:val="004C69D3"/>
    <w:rsid w:val="004C6C9E"/>
    <w:rsid w:val="004C73F0"/>
    <w:rsid w:val="004C7C8A"/>
    <w:rsid w:val="004C7CAE"/>
    <w:rsid w:val="004D0954"/>
    <w:rsid w:val="004D0D00"/>
    <w:rsid w:val="004D1046"/>
    <w:rsid w:val="004D1E3A"/>
    <w:rsid w:val="004D201B"/>
    <w:rsid w:val="004D22C0"/>
    <w:rsid w:val="004D2581"/>
    <w:rsid w:val="004D2987"/>
    <w:rsid w:val="004D4F2A"/>
    <w:rsid w:val="004D5C4A"/>
    <w:rsid w:val="004D5C4B"/>
    <w:rsid w:val="004D5CB4"/>
    <w:rsid w:val="004D5FC3"/>
    <w:rsid w:val="004D625C"/>
    <w:rsid w:val="004D6A1F"/>
    <w:rsid w:val="004E02A1"/>
    <w:rsid w:val="004E1A8C"/>
    <w:rsid w:val="004E2224"/>
    <w:rsid w:val="004E225B"/>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601"/>
    <w:rsid w:val="004F66E1"/>
    <w:rsid w:val="004F6AB1"/>
    <w:rsid w:val="004F6ADB"/>
    <w:rsid w:val="004F6F07"/>
    <w:rsid w:val="004F6FBE"/>
    <w:rsid w:val="004F735C"/>
    <w:rsid w:val="004F73EF"/>
    <w:rsid w:val="00500128"/>
    <w:rsid w:val="00501591"/>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1024F"/>
    <w:rsid w:val="0051051B"/>
    <w:rsid w:val="00510ECC"/>
    <w:rsid w:val="0051175B"/>
    <w:rsid w:val="00512259"/>
    <w:rsid w:val="005126A4"/>
    <w:rsid w:val="00512913"/>
    <w:rsid w:val="005129C3"/>
    <w:rsid w:val="00512F3D"/>
    <w:rsid w:val="00513C43"/>
    <w:rsid w:val="0051409D"/>
    <w:rsid w:val="00514387"/>
    <w:rsid w:val="0051473D"/>
    <w:rsid w:val="00514B37"/>
    <w:rsid w:val="00514E8E"/>
    <w:rsid w:val="005152F8"/>
    <w:rsid w:val="00515F9D"/>
    <w:rsid w:val="00516583"/>
    <w:rsid w:val="00516F43"/>
    <w:rsid w:val="00517476"/>
    <w:rsid w:val="005204AB"/>
    <w:rsid w:val="00520657"/>
    <w:rsid w:val="0052245A"/>
    <w:rsid w:val="00522555"/>
    <w:rsid w:val="00524044"/>
    <w:rsid w:val="00524372"/>
    <w:rsid w:val="00524711"/>
    <w:rsid w:val="00524A15"/>
    <w:rsid w:val="00524A1A"/>
    <w:rsid w:val="00524BC1"/>
    <w:rsid w:val="00524CB1"/>
    <w:rsid w:val="00524CBD"/>
    <w:rsid w:val="00524E3C"/>
    <w:rsid w:val="00525191"/>
    <w:rsid w:val="005260D4"/>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6B0E"/>
    <w:rsid w:val="0053731B"/>
    <w:rsid w:val="00537BB7"/>
    <w:rsid w:val="00537CC4"/>
    <w:rsid w:val="00537E42"/>
    <w:rsid w:val="00540275"/>
    <w:rsid w:val="005402E5"/>
    <w:rsid w:val="005408B8"/>
    <w:rsid w:val="00540B49"/>
    <w:rsid w:val="00540BB6"/>
    <w:rsid w:val="00541414"/>
    <w:rsid w:val="0054218D"/>
    <w:rsid w:val="005428A7"/>
    <w:rsid w:val="0054385F"/>
    <w:rsid w:val="00543B9A"/>
    <w:rsid w:val="00543BBB"/>
    <w:rsid w:val="00544053"/>
    <w:rsid w:val="005449E1"/>
    <w:rsid w:val="00544D79"/>
    <w:rsid w:val="00545546"/>
    <w:rsid w:val="005457C2"/>
    <w:rsid w:val="00545D35"/>
    <w:rsid w:val="005465DC"/>
    <w:rsid w:val="005469FF"/>
    <w:rsid w:val="00546B1C"/>
    <w:rsid w:val="00547E2F"/>
    <w:rsid w:val="00550140"/>
    <w:rsid w:val="005504A0"/>
    <w:rsid w:val="00550B0C"/>
    <w:rsid w:val="005512E3"/>
    <w:rsid w:val="0055250D"/>
    <w:rsid w:val="0055291E"/>
    <w:rsid w:val="00552AD7"/>
    <w:rsid w:val="00552F8F"/>
    <w:rsid w:val="005533A9"/>
    <w:rsid w:val="0055404F"/>
    <w:rsid w:val="00554357"/>
    <w:rsid w:val="005558CE"/>
    <w:rsid w:val="0055683D"/>
    <w:rsid w:val="00557498"/>
    <w:rsid w:val="005575E6"/>
    <w:rsid w:val="0056065C"/>
    <w:rsid w:val="00561942"/>
    <w:rsid w:val="00561995"/>
    <w:rsid w:val="005637B7"/>
    <w:rsid w:val="00563CA1"/>
    <w:rsid w:val="005643FB"/>
    <w:rsid w:val="005644B8"/>
    <w:rsid w:val="00564742"/>
    <w:rsid w:val="00564B1E"/>
    <w:rsid w:val="00564D4B"/>
    <w:rsid w:val="00566A84"/>
    <w:rsid w:val="00566ECA"/>
    <w:rsid w:val="00567809"/>
    <w:rsid w:val="00570627"/>
    <w:rsid w:val="005706C0"/>
    <w:rsid w:val="0057093B"/>
    <w:rsid w:val="00570BCB"/>
    <w:rsid w:val="005717E2"/>
    <w:rsid w:val="00571D1B"/>
    <w:rsid w:val="00571DF7"/>
    <w:rsid w:val="005728A3"/>
    <w:rsid w:val="00572E06"/>
    <w:rsid w:val="005730AE"/>
    <w:rsid w:val="005746D9"/>
    <w:rsid w:val="0057489B"/>
    <w:rsid w:val="00576050"/>
    <w:rsid w:val="0057750B"/>
    <w:rsid w:val="00577A87"/>
    <w:rsid w:val="00580E3F"/>
    <w:rsid w:val="0058120A"/>
    <w:rsid w:val="005817F0"/>
    <w:rsid w:val="005819D1"/>
    <w:rsid w:val="00581F0E"/>
    <w:rsid w:val="0058245B"/>
    <w:rsid w:val="0058313A"/>
    <w:rsid w:val="005832F7"/>
    <w:rsid w:val="005835B3"/>
    <w:rsid w:val="005836F1"/>
    <w:rsid w:val="005837E8"/>
    <w:rsid w:val="0058382F"/>
    <w:rsid w:val="005839DD"/>
    <w:rsid w:val="00583CC7"/>
    <w:rsid w:val="0058442E"/>
    <w:rsid w:val="00584D3F"/>
    <w:rsid w:val="00584F56"/>
    <w:rsid w:val="00585319"/>
    <w:rsid w:val="005854D8"/>
    <w:rsid w:val="005864EB"/>
    <w:rsid w:val="00586A9C"/>
    <w:rsid w:val="00586B3C"/>
    <w:rsid w:val="00586C86"/>
    <w:rsid w:val="00586D4C"/>
    <w:rsid w:val="005870E1"/>
    <w:rsid w:val="00587791"/>
    <w:rsid w:val="00590C93"/>
    <w:rsid w:val="005917DB"/>
    <w:rsid w:val="00591B70"/>
    <w:rsid w:val="005924C7"/>
    <w:rsid w:val="00592D31"/>
    <w:rsid w:val="005939D8"/>
    <w:rsid w:val="00594DE2"/>
    <w:rsid w:val="00594FB5"/>
    <w:rsid w:val="005950DF"/>
    <w:rsid w:val="00595347"/>
    <w:rsid w:val="00596380"/>
    <w:rsid w:val="00597552"/>
    <w:rsid w:val="00597594"/>
    <w:rsid w:val="00597A24"/>
    <w:rsid w:val="00597C8F"/>
    <w:rsid w:val="005A01AF"/>
    <w:rsid w:val="005A01DA"/>
    <w:rsid w:val="005A01F6"/>
    <w:rsid w:val="005A104B"/>
    <w:rsid w:val="005A1132"/>
    <w:rsid w:val="005A3B77"/>
    <w:rsid w:val="005A414C"/>
    <w:rsid w:val="005A45BD"/>
    <w:rsid w:val="005A4E0B"/>
    <w:rsid w:val="005A5B93"/>
    <w:rsid w:val="005A6770"/>
    <w:rsid w:val="005A6947"/>
    <w:rsid w:val="005A6AD4"/>
    <w:rsid w:val="005A6F96"/>
    <w:rsid w:val="005A7615"/>
    <w:rsid w:val="005B06F6"/>
    <w:rsid w:val="005B0CA7"/>
    <w:rsid w:val="005B0F8C"/>
    <w:rsid w:val="005B1531"/>
    <w:rsid w:val="005B1A7D"/>
    <w:rsid w:val="005B1CBC"/>
    <w:rsid w:val="005B2B47"/>
    <w:rsid w:val="005B31E7"/>
    <w:rsid w:val="005B37D4"/>
    <w:rsid w:val="005B39D6"/>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C63"/>
    <w:rsid w:val="005C5EA6"/>
    <w:rsid w:val="005C6397"/>
    <w:rsid w:val="005C6BA1"/>
    <w:rsid w:val="005C6C45"/>
    <w:rsid w:val="005C6E20"/>
    <w:rsid w:val="005C71B2"/>
    <w:rsid w:val="005C754C"/>
    <w:rsid w:val="005C7730"/>
    <w:rsid w:val="005C799A"/>
    <w:rsid w:val="005C7C5D"/>
    <w:rsid w:val="005D00C4"/>
    <w:rsid w:val="005D0646"/>
    <w:rsid w:val="005D0CF9"/>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02F"/>
    <w:rsid w:val="005D6C47"/>
    <w:rsid w:val="005D79DD"/>
    <w:rsid w:val="005D7FCD"/>
    <w:rsid w:val="005E05FF"/>
    <w:rsid w:val="005E0F74"/>
    <w:rsid w:val="005E11DA"/>
    <w:rsid w:val="005E1980"/>
    <w:rsid w:val="005E1FF3"/>
    <w:rsid w:val="005E2276"/>
    <w:rsid w:val="005E3148"/>
    <w:rsid w:val="005E372A"/>
    <w:rsid w:val="005E3DA0"/>
    <w:rsid w:val="005E5C2A"/>
    <w:rsid w:val="005E5C40"/>
    <w:rsid w:val="005E62D4"/>
    <w:rsid w:val="005E65C6"/>
    <w:rsid w:val="005E69EC"/>
    <w:rsid w:val="005E6B3F"/>
    <w:rsid w:val="005E7AE0"/>
    <w:rsid w:val="005E7DE0"/>
    <w:rsid w:val="005F06BD"/>
    <w:rsid w:val="005F12F7"/>
    <w:rsid w:val="005F1ED6"/>
    <w:rsid w:val="005F1FC9"/>
    <w:rsid w:val="005F21FB"/>
    <w:rsid w:val="005F2246"/>
    <w:rsid w:val="005F35AD"/>
    <w:rsid w:val="005F3895"/>
    <w:rsid w:val="005F39B2"/>
    <w:rsid w:val="005F3E95"/>
    <w:rsid w:val="005F42FF"/>
    <w:rsid w:val="005F4A7B"/>
    <w:rsid w:val="005F4BC0"/>
    <w:rsid w:val="005F4FB8"/>
    <w:rsid w:val="005F51D0"/>
    <w:rsid w:val="005F52E7"/>
    <w:rsid w:val="005F57DE"/>
    <w:rsid w:val="005F5FBC"/>
    <w:rsid w:val="005F63A2"/>
    <w:rsid w:val="005F6589"/>
    <w:rsid w:val="005F67D9"/>
    <w:rsid w:val="005F6C15"/>
    <w:rsid w:val="005F7562"/>
    <w:rsid w:val="005F7F36"/>
    <w:rsid w:val="00600661"/>
    <w:rsid w:val="00600BBB"/>
    <w:rsid w:val="0060114E"/>
    <w:rsid w:val="006012EE"/>
    <w:rsid w:val="006019FF"/>
    <w:rsid w:val="00601A17"/>
    <w:rsid w:val="00602297"/>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A59"/>
    <w:rsid w:val="00612CD1"/>
    <w:rsid w:val="00612FAA"/>
    <w:rsid w:val="00613816"/>
    <w:rsid w:val="00613A7B"/>
    <w:rsid w:val="00613B89"/>
    <w:rsid w:val="00613D55"/>
    <w:rsid w:val="006141B8"/>
    <w:rsid w:val="00614A72"/>
    <w:rsid w:val="00614E4F"/>
    <w:rsid w:val="00615007"/>
    <w:rsid w:val="006154BF"/>
    <w:rsid w:val="006154F7"/>
    <w:rsid w:val="0061552D"/>
    <w:rsid w:val="00616446"/>
    <w:rsid w:val="006167CB"/>
    <w:rsid w:val="00616938"/>
    <w:rsid w:val="00617462"/>
    <w:rsid w:val="006177C1"/>
    <w:rsid w:val="00617956"/>
    <w:rsid w:val="00617C5A"/>
    <w:rsid w:val="00620070"/>
    <w:rsid w:val="00620159"/>
    <w:rsid w:val="00620240"/>
    <w:rsid w:val="0062034A"/>
    <w:rsid w:val="00620F6F"/>
    <w:rsid w:val="0062150E"/>
    <w:rsid w:val="006215A9"/>
    <w:rsid w:val="006216A1"/>
    <w:rsid w:val="006218E9"/>
    <w:rsid w:val="00621FD1"/>
    <w:rsid w:val="0062329F"/>
    <w:rsid w:val="00623599"/>
    <w:rsid w:val="00623ED4"/>
    <w:rsid w:val="00624134"/>
    <w:rsid w:val="00624539"/>
    <w:rsid w:val="006247C5"/>
    <w:rsid w:val="0062570C"/>
    <w:rsid w:val="00625FEE"/>
    <w:rsid w:val="006267A3"/>
    <w:rsid w:val="006269F3"/>
    <w:rsid w:val="006274CD"/>
    <w:rsid w:val="0062760C"/>
    <w:rsid w:val="00627866"/>
    <w:rsid w:val="0063019E"/>
    <w:rsid w:val="00630837"/>
    <w:rsid w:val="00630A8B"/>
    <w:rsid w:val="00630C0E"/>
    <w:rsid w:val="00630C81"/>
    <w:rsid w:val="006312EF"/>
    <w:rsid w:val="00631571"/>
    <w:rsid w:val="006315BF"/>
    <w:rsid w:val="006320B4"/>
    <w:rsid w:val="00632455"/>
    <w:rsid w:val="0063296B"/>
    <w:rsid w:val="00632A6B"/>
    <w:rsid w:val="00632D52"/>
    <w:rsid w:val="00633D1C"/>
    <w:rsid w:val="00634871"/>
    <w:rsid w:val="00635452"/>
    <w:rsid w:val="0063597A"/>
    <w:rsid w:val="00635C6F"/>
    <w:rsid w:val="00635F03"/>
    <w:rsid w:val="0063610A"/>
    <w:rsid w:val="006363AE"/>
    <w:rsid w:val="006363CA"/>
    <w:rsid w:val="00636614"/>
    <w:rsid w:val="0063669C"/>
    <w:rsid w:val="0063693A"/>
    <w:rsid w:val="00636E30"/>
    <w:rsid w:val="00636E97"/>
    <w:rsid w:val="00637275"/>
    <w:rsid w:val="006375E9"/>
    <w:rsid w:val="0064055F"/>
    <w:rsid w:val="00640EA7"/>
    <w:rsid w:val="006410D7"/>
    <w:rsid w:val="0064141D"/>
    <w:rsid w:val="00641C08"/>
    <w:rsid w:val="00641E39"/>
    <w:rsid w:val="00642073"/>
    <w:rsid w:val="00642A14"/>
    <w:rsid w:val="00642AC0"/>
    <w:rsid w:val="00644367"/>
    <w:rsid w:val="00644F56"/>
    <w:rsid w:val="0064555C"/>
    <w:rsid w:val="00645FEC"/>
    <w:rsid w:val="00646103"/>
    <w:rsid w:val="006461AA"/>
    <w:rsid w:val="0064672C"/>
    <w:rsid w:val="00646B78"/>
    <w:rsid w:val="00647203"/>
    <w:rsid w:val="0064758D"/>
    <w:rsid w:val="00647B93"/>
    <w:rsid w:val="00650FB5"/>
    <w:rsid w:val="00651366"/>
    <w:rsid w:val="006518F3"/>
    <w:rsid w:val="00651929"/>
    <w:rsid w:val="00651B72"/>
    <w:rsid w:val="006529E4"/>
    <w:rsid w:val="00653066"/>
    <w:rsid w:val="006530F4"/>
    <w:rsid w:val="00653121"/>
    <w:rsid w:val="0065357D"/>
    <w:rsid w:val="00654816"/>
    <w:rsid w:val="00655503"/>
    <w:rsid w:val="00655A91"/>
    <w:rsid w:val="00656D43"/>
    <w:rsid w:val="0065742F"/>
    <w:rsid w:val="006574BB"/>
    <w:rsid w:val="0065776C"/>
    <w:rsid w:val="00657D14"/>
    <w:rsid w:val="0066055C"/>
    <w:rsid w:val="006606F2"/>
    <w:rsid w:val="00660C34"/>
    <w:rsid w:val="00660CBE"/>
    <w:rsid w:val="0066104C"/>
    <w:rsid w:val="0066105D"/>
    <w:rsid w:val="006612BC"/>
    <w:rsid w:val="00661EDF"/>
    <w:rsid w:val="006628C5"/>
    <w:rsid w:val="00662A94"/>
    <w:rsid w:val="006632E4"/>
    <w:rsid w:val="006634CF"/>
    <w:rsid w:val="00663C49"/>
    <w:rsid w:val="006643A1"/>
    <w:rsid w:val="00664727"/>
    <w:rsid w:val="006652F0"/>
    <w:rsid w:val="00666114"/>
    <w:rsid w:val="006661C8"/>
    <w:rsid w:val="00666B9C"/>
    <w:rsid w:val="00666FB1"/>
    <w:rsid w:val="006672CC"/>
    <w:rsid w:val="006672EF"/>
    <w:rsid w:val="0066792F"/>
    <w:rsid w:val="00667AF0"/>
    <w:rsid w:val="00667CE1"/>
    <w:rsid w:val="00667FC1"/>
    <w:rsid w:val="00670182"/>
    <w:rsid w:val="0067027D"/>
    <w:rsid w:val="00671872"/>
    <w:rsid w:val="00671BF2"/>
    <w:rsid w:val="0067217C"/>
    <w:rsid w:val="006722D6"/>
    <w:rsid w:val="00672740"/>
    <w:rsid w:val="00673242"/>
    <w:rsid w:val="006745B3"/>
    <w:rsid w:val="00674FD0"/>
    <w:rsid w:val="00675989"/>
    <w:rsid w:val="00675E3E"/>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A37"/>
    <w:rsid w:val="00683FCF"/>
    <w:rsid w:val="00684B61"/>
    <w:rsid w:val="00684C81"/>
    <w:rsid w:val="00684F84"/>
    <w:rsid w:val="0068501E"/>
    <w:rsid w:val="00685213"/>
    <w:rsid w:val="006853F3"/>
    <w:rsid w:val="0068566A"/>
    <w:rsid w:val="00686013"/>
    <w:rsid w:val="00686758"/>
    <w:rsid w:val="0068686A"/>
    <w:rsid w:val="00686A0C"/>
    <w:rsid w:val="00686C72"/>
    <w:rsid w:val="006873EB"/>
    <w:rsid w:val="00687A3A"/>
    <w:rsid w:val="00691090"/>
    <w:rsid w:val="006912B8"/>
    <w:rsid w:val="006913C8"/>
    <w:rsid w:val="0069142C"/>
    <w:rsid w:val="006918C0"/>
    <w:rsid w:val="006926D8"/>
    <w:rsid w:val="006928FB"/>
    <w:rsid w:val="00692BD6"/>
    <w:rsid w:val="00693004"/>
    <w:rsid w:val="0069349B"/>
    <w:rsid w:val="00693782"/>
    <w:rsid w:val="0069481F"/>
    <w:rsid w:val="0069484C"/>
    <w:rsid w:val="0069495D"/>
    <w:rsid w:val="00694DBE"/>
    <w:rsid w:val="00695222"/>
    <w:rsid w:val="00695AE6"/>
    <w:rsid w:val="0069610A"/>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6BD0"/>
    <w:rsid w:val="006A7905"/>
    <w:rsid w:val="006B03F4"/>
    <w:rsid w:val="006B0D75"/>
    <w:rsid w:val="006B1B39"/>
    <w:rsid w:val="006B1CAF"/>
    <w:rsid w:val="006B24C1"/>
    <w:rsid w:val="006B3204"/>
    <w:rsid w:val="006B335D"/>
    <w:rsid w:val="006B337F"/>
    <w:rsid w:val="006B3B85"/>
    <w:rsid w:val="006B4427"/>
    <w:rsid w:val="006B538B"/>
    <w:rsid w:val="006B5A1E"/>
    <w:rsid w:val="006B6858"/>
    <w:rsid w:val="006B6CE3"/>
    <w:rsid w:val="006B6F65"/>
    <w:rsid w:val="006B7435"/>
    <w:rsid w:val="006B7852"/>
    <w:rsid w:val="006B7AE3"/>
    <w:rsid w:val="006B7E1D"/>
    <w:rsid w:val="006C04BE"/>
    <w:rsid w:val="006C05C7"/>
    <w:rsid w:val="006C0E0C"/>
    <w:rsid w:val="006C1A07"/>
    <w:rsid w:val="006C1E46"/>
    <w:rsid w:val="006C2A08"/>
    <w:rsid w:val="006C3163"/>
    <w:rsid w:val="006C3635"/>
    <w:rsid w:val="006C4592"/>
    <w:rsid w:val="006C4881"/>
    <w:rsid w:val="006C4CE8"/>
    <w:rsid w:val="006C4D92"/>
    <w:rsid w:val="006C4F4D"/>
    <w:rsid w:val="006C5BA5"/>
    <w:rsid w:val="006C60F6"/>
    <w:rsid w:val="006C6126"/>
    <w:rsid w:val="006C6719"/>
    <w:rsid w:val="006C6C2C"/>
    <w:rsid w:val="006C6EC2"/>
    <w:rsid w:val="006C6F7C"/>
    <w:rsid w:val="006C706F"/>
    <w:rsid w:val="006C7E24"/>
    <w:rsid w:val="006D0C5C"/>
    <w:rsid w:val="006D0E48"/>
    <w:rsid w:val="006D18D0"/>
    <w:rsid w:val="006D1C63"/>
    <w:rsid w:val="006D2201"/>
    <w:rsid w:val="006D290A"/>
    <w:rsid w:val="006D34FA"/>
    <w:rsid w:val="006D52A5"/>
    <w:rsid w:val="006D5370"/>
    <w:rsid w:val="006D592E"/>
    <w:rsid w:val="006D60DE"/>
    <w:rsid w:val="006D63D1"/>
    <w:rsid w:val="006D640F"/>
    <w:rsid w:val="006D6653"/>
    <w:rsid w:val="006D6AA3"/>
    <w:rsid w:val="006D6C1E"/>
    <w:rsid w:val="006D6C8D"/>
    <w:rsid w:val="006D7346"/>
    <w:rsid w:val="006D78DE"/>
    <w:rsid w:val="006E0F2F"/>
    <w:rsid w:val="006E18B4"/>
    <w:rsid w:val="006E1AAF"/>
    <w:rsid w:val="006E1B17"/>
    <w:rsid w:val="006E1CE3"/>
    <w:rsid w:val="006E2BE4"/>
    <w:rsid w:val="006E2EBA"/>
    <w:rsid w:val="006E2F14"/>
    <w:rsid w:val="006E3263"/>
    <w:rsid w:val="006E34E5"/>
    <w:rsid w:val="006E3543"/>
    <w:rsid w:val="006E3CE4"/>
    <w:rsid w:val="006E3E54"/>
    <w:rsid w:val="006E445D"/>
    <w:rsid w:val="006E4649"/>
    <w:rsid w:val="006E4E62"/>
    <w:rsid w:val="006E5004"/>
    <w:rsid w:val="006E50E8"/>
    <w:rsid w:val="006E516B"/>
    <w:rsid w:val="006E57D7"/>
    <w:rsid w:val="006E5CD5"/>
    <w:rsid w:val="006E5EB7"/>
    <w:rsid w:val="006E61F0"/>
    <w:rsid w:val="006E65D7"/>
    <w:rsid w:val="006E67F2"/>
    <w:rsid w:val="006E6A4B"/>
    <w:rsid w:val="006E7722"/>
    <w:rsid w:val="006E7789"/>
    <w:rsid w:val="006E7B98"/>
    <w:rsid w:val="006E7BC1"/>
    <w:rsid w:val="006F04A8"/>
    <w:rsid w:val="006F082B"/>
    <w:rsid w:val="006F0F4A"/>
    <w:rsid w:val="006F121F"/>
    <w:rsid w:val="006F130D"/>
    <w:rsid w:val="006F17DB"/>
    <w:rsid w:val="006F18CD"/>
    <w:rsid w:val="006F1B79"/>
    <w:rsid w:val="006F244B"/>
    <w:rsid w:val="006F252E"/>
    <w:rsid w:val="006F2D8F"/>
    <w:rsid w:val="006F310D"/>
    <w:rsid w:val="006F3122"/>
    <w:rsid w:val="006F3496"/>
    <w:rsid w:val="006F3632"/>
    <w:rsid w:val="006F37E9"/>
    <w:rsid w:val="006F3B1C"/>
    <w:rsid w:val="006F3B5F"/>
    <w:rsid w:val="006F3B99"/>
    <w:rsid w:val="006F4260"/>
    <w:rsid w:val="006F449F"/>
    <w:rsid w:val="006F479D"/>
    <w:rsid w:val="006F49CE"/>
    <w:rsid w:val="006F4A03"/>
    <w:rsid w:val="006F596A"/>
    <w:rsid w:val="006F5BDF"/>
    <w:rsid w:val="006F6011"/>
    <w:rsid w:val="006F60BA"/>
    <w:rsid w:val="006F60E7"/>
    <w:rsid w:val="006F6CDD"/>
    <w:rsid w:val="006F6DC1"/>
    <w:rsid w:val="006F7092"/>
    <w:rsid w:val="006F7303"/>
    <w:rsid w:val="006F7BC5"/>
    <w:rsid w:val="007008E8"/>
    <w:rsid w:val="00700B21"/>
    <w:rsid w:val="0070168E"/>
    <w:rsid w:val="00701E6D"/>
    <w:rsid w:val="00702958"/>
    <w:rsid w:val="00702E24"/>
    <w:rsid w:val="00702EA4"/>
    <w:rsid w:val="00702F92"/>
    <w:rsid w:val="00703051"/>
    <w:rsid w:val="007030AF"/>
    <w:rsid w:val="00703328"/>
    <w:rsid w:val="00704A03"/>
    <w:rsid w:val="00704A13"/>
    <w:rsid w:val="00705341"/>
    <w:rsid w:val="007056A2"/>
    <w:rsid w:val="0070592A"/>
    <w:rsid w:val="0070597F"/>
    <w:rsid w:val="00705D5A"/>
    <w:rsid w:val="00705DC1"/>
    <w:rsid w:val="00706354"/>
    <w:rsid w:val="00706593"/>
    <w:rsid w:val="00706E4D"/>
    <w:rsid w:val="0070714D"/>
    <w:rsid w:val="007071B3"/>
    <w:rsid w:val="007075D7"/>
    <w:rsid w:val="00710401"/>
    <w:rsid w:val="00710FEC"/>
    <w:rsid w:val="00711566"/>
    <w:rsid w:val="00711673"/>
    <w:rsid w:val="00711AF1"/>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3F2"/>
    <w:rsid w:val="0071774F"/>
    <w:rsid w:val="00717801"/>
    <w:rsid w:val="00717F12"/>
    <w:rsid w:val="00720775"/>
    <w:rsid w:val="00720C3F"/>
    <w:rsid w:val="007210BC"/>
    <w:rsid w:val="007214A5"/>
    <w:rsid w:val="007214EA"/>
    <w:rsid w:val="00721E1F"/>
    <w:rsid w:val="007225AC"/>
    <w:rsid w:val="00722716"/>
    <w:rsid w:val="007229C4"/>
    <w:rsid w:val="00722D57"/>
    <w:rsid w:val="00723609"/>
    <w:rsid w:val="00723A43"/>
    <w:rsid w:val="00723AB1"/>
    <w:rsid w:val="00723C4A"/>
    <w:rsid w:val="00723D75"/>
    <w:rsid w:val="0072403C"/>
    <w:rsid w:val="007254E9"/>
    <w:rsid w:val="00725970"/>
    <w:rsid w:val="00725D13"/>
    <w:rsid w:val="00725F0F"/>
    <w:rsid w:val="00726156"/>
    <w:rsid w:val="00726418"/>
    <w:rsid w:val="007266CB"/>
    <w:rsid w:val="0072676F"/>
    <w:rsid w:val="007268B2"/>
    <w:rsid w:val="00726C70"/>
    <w:rsid w:val="00726E4D"/>
    <w:rsid w:val="00726F52"/>
    <w:rsid w:val="00730D3B"/>
    <w:rsid w:val="00730F50"/>
    <w:rsid w:val="00731217"/>
    <w:rsid w:val="00731F67"/>
    <w:rsid w:val="00731F8B"/>
    <w:rsid w:val="007327CE"/>
    <w:rsid w:val="00732BA8"/>
    <w:rsid w:val="00732FB0"/>
    <w:rsid w:val="00733168"/>
    <w:rsid w:val="0073321C"/>
    <w:rsid w:val="00733452"/>
    <w:rsid w:val="0073397A"/>
    <w:rsid w:val="00733FF1"/>
    <w:rsid w:val="00734793"/>
    <w:rsid w:val="00734D0B"/>
    <w:rsid w:val="00734E90"/>
    <w:rsid w:val="00734EC4"/>
    <w:rsid w:val="00734FF8"/>
    <w:rsid w:val="00735733"/>
    <w:rsid w:val="00736040"/>
    <w:rsid w:val="0073662F"/>
    <w:rsid w:val="00736A8B"/>
    <w:rsid w:val="00736E8D"/>
    <w:rsid w:val="007370C8"/>
    <w:rsid w:val="00737456"/>
    <w:rsid w:val="007378C8"/>
    <w:rsid w:val="00737AF7"/>
    <w:rsid w:val="00737DE6"/>
    <w:rsid w:val="0074000C"/>
    <w:rsid w:val="0074095D"/>
    <w:rsid w:val="00741083"/>
    <w:rsid w:val="007410DE"/>
    <w:rsid w:val="0074183D"/>
    <w:rsid w:val="00742BCC"/>
    <w:rsid w:val="00742D84"/>
    <w:rsid w:val="00742ED0"/>
    <w:rsid w:val="00743673"/>
    <w:rsid w:val="0074368A"/>
    <w:rsid w:val="007441D6"/>
    <w:rsid w:val="007447A2"/>
    <w:rsid w:val="00744C10"/>
    <w:rsid w:val="00744DDC"/>
    <w:rsid w:val="007456FC"/>
    <w:rsid w:val="00747411"/>
    <w:rsid w:val="007474C2"/>
    <w:rsid w:val="007477A7"/>
    <w:rsid w:val="0075036E"/>
    <w:rsid w:val="0075058E"/>
    <w:rsid w:val="00750CFA"/>
    <w:rsid w:val="00751480"/>
    <w:rsid w:val="00751B33"/>
    <w:rsid w:val="00751E63"/>
    <w:rsid w:val="00751EAF"/>
    <w:rsid w:val="00751F29"/>
    <w:rsid w:val="007529EC"/>
    <w:rsid w:val="00752B77"/>
    <w:rsid w:val="00752EDF"/>
    <w:rsid w:val="00752F7F"/>
    <w:rsid w:val="007535F9"/>
    <w:rsid w:val="00754A06"/>
    <w:rsid w:val="00754C8E"/>
    <w:rsid w:val="00754CC1"/>
    <w:rsid w:val="00754E5F"/>
    <w:rsid w:val="00754F97"/>
    <w:rsid w:val="00754FE5"/>
    <w:rsid w:val="0075511A"/>
    <w:rsid w:val="0075560E"/>
    <w:rsid w:val="00755938"/>
    <w:rsid w:val="00755CC0"/>
    <w:rsid w:val="00756AA3"/>
    <w:rsid w:val="00756BBF"/>
    <w:rsid w:val="00756CD0"/>
    <w:rsid w:val="0075746F"/>
    <w:rsid w:val="00757D70"/>
    <w:rsid w:val="007601CF"/>
    <w:rsid w:val="00760B09"/>
    <w:rsid w:val="00760DA0"/>
    <w:rsid w:val="007611D4"/>
    <w:rsid w:val="00761AA5"/>
    <w:rsid w:val="00761C33"/>
    <w:rsid w:val="007630FF"/>
    <w:rsid w:val="00763B9F"/>
    <w:rsid w:val="00763C71"/>
    <w:rsid w:val="00763FDF"/>
    <w:rsid w:val="007643F7"/>
    <w:rsid w:val="007644FD"/>
    <w:rsid w:val="007647A8"/>
    <w:rsid w:val="00764963"/>
    <w:rsid w:val="00764BFE"/>
    <w:rsid w:val="00764E60"/>
    <w:rsid w:val="007651E7"/>
    <w:rsid w:val="007665D7"/>
    <w:rsid w:val="007667F1"/>
    <w:rsid w:val="0076740F"/>
    <w:rsid w:val="0076785F"/>
    <w:rsid w:val="00770D83"/>
    <w:rsid w:val="00770EE3"/>
    <w:rsid w:val="007725FD"/>
    <w:rsid w:val="0077278F"/>
    <w:rsid w:val="00772FD6"/>
    <w:rsid w:val="0077523C"/>
    <w:rsid w:val="007752F7"/>
    <w:rsid w:val="0077590E"/>
    <w:rsid w:val="00776630"/>
    <w:rsid w:val="007767E7"/>
    <w:rsid w:val="00776C26"/>
    <w:rsid w:val="00776C6D"/>
    <w:rsid w:val="00776E5F"/>
    <w:rsid w:val="0077755B"/>
    <w:rsid w:val="0077777D"/>
    <w:rsid w:val="00777AE6"/>
    <w:rsid w:val="00777BCA"/>
    <w:rsid w:val="00780DD7"/>
    <w:rsid w:val="00781A8E"/>
    <w:rsid w:val="007828E7"/>
    <w:rsid w:val="007832EC"/>
    <w:rsid w:val="007836F7"/>
    <w:rsid w:val="00783F41"/>
    <w:rsid w:val="00784019"/>
    <w:rsid w:val="00784020"/>
    <w:rsid w:val="007843D1"/>
    <w:rsid w:val="007847E8"/>
    <w:rsid w:val="0078480A"/>
    <w:rsid w:val="0078495A"/>
    <w:rsid w:val="007849E6"/>
    <w:rsid w:val="00784E09"/>
    <w:rsid w:val="007853F0"/>
    <w:rsid w:val="0078544B"/>
    <w:rsid w:val="007858C6"/>
    <w:rsid w:val="00785B7E"/>
    <w:rsid w:val="00785E49"/>
    <w:rsid w:val="00786ACD"/>
    <w:rsid w:val="00787547"/>
    <w:rsid w:val="00787F5C"/>
    <w:rsid w:val="00790848"/>
    <w:rsid w:val="00790E74"/>
    <w:rsid w:val="00792A43"/>
    <w:rsid w:val="007931E2"/>
    <w:rsid w:val="00793997"/>
    <w:rsid w:val="00793A41"/>
    <w:rsid w:val="00793C53"/>
    <w:rsid w:val="00793FD4"/>
    <w:rsid w:val="00794487"/>
    <w:rsid w:val="007946B3"/>
    <w:rsid w:val="007946B8"/>
    <w:rsid w:val="0079479D"/>
    <w:rsid w:val="00794E27"/>
    <w:rsid w:val="00795201"/>
    <w:rsid w:val="00795AFF"/>
    <w:rsid w:val="00795F40"/>
    <w:rsid w:val="0079697B"/>
    <w:rsid w:val="00796CF1"/>
    <w:rsid w:val="00796D9F"/>
    <w:rsid w:val="00797DEB"/>
    <w:rsid w:val="00797E1B"/>
    <w:rsid w:val="00797EF4"/>
    <w:rsid w:val="007A052E"/>
    <w:rsid w:val="007A1895"/>
    <w:rsid w:val="007A18AD"/>
    <w:rsid w:val="007A1C92"/>
    <w:rsid w:val="007A292B"/>
    <w:rsid w:val="007A2AA2"/>
    <w:rsid w:val="007A2AD4"/>
    <w:rsid w:val="007A30AA"/>
    <w:rsid w:val="007A34C3"/>
    <w:rsid w:val="007A352E"/>
    <w:rsid w:val="007A3870"/>
    <w:rsid w:val="007A3C99"/>
    <w:rsid w:val="007A3CF4"/>
    <w:rsid w:val="007A3E9E"/>
    <w:rsid w:val="007A3F69"/>
    <w:rsid w:val="007A4192"/>
    <w:rsid w:val="007A4B01"/>
    <w:rsid w:val="007A4C36"/>
    <w:rsid w:val="007A4CFB"/>
    <w:rsid w:val="007A52AF"/>
    <w:rsid w:val="007A56F8"/>
    <w:rsid w:val="007A5BB4"/>
    <w:rsid w:val="007A6113"/>
    <w:rsid w:val="007A7158"/>
    <w:rsid w:val="007A71B9"/>
    <w:rsid w:val="007A7A57"/>
    <w:rsid w:val="007A7B16"/>
    <w:rsid w:val="007A7C92"/>
    <w:rsid w:val="007A7F55"/>
    <w:rsid w:val="007B0CC9"/>
    <w:rsid w:val="007B10B3"/>
    <w:rsid w:val="007B141A"/>
    <w:rsid w:val="007B1942"/>
    <w:rsid w:val="007B19FD"/>
    <w:rsid w:val="007B2E56"/>
    <w:rsid w:val="007B3401"/>
    <w:rsid w:val="007B4565"/>
    <w:rsid w:val="007B5503"/>
    <w:rsid w:val="007B5A52"/>
    <w:rsid w:val="007B6238"/>
    <w:rsid w:val="007B6270"/>
    <w:rsid w:val="007B6592"/>
    <w:rsid w:val="007B709A"/>
    <w:rsid w:val="007B716B"/>
    <w:rsid w:val="007B74FB"/>
    <w:rsid w:val="007B7573"/>
    <w:rsid w:val="007B7AB0"/>
    <w:rsid w:val="007C0C0A"/>
    <w:rsid w:val="007C1BF9"/>
    <w:rsid w:val="007C2236"/>
    <w:rsid w:val="007C226D"/>
    <w:rsid w:val="007C2602"/>
    <w:rsid w:val="007C26EB"/>
    <w:rsid w:val="007C36E6"/>
    <w:rsid w:val="007C3C8D"/>
    <w:rsid w:val="007C40C9"/>
    <w:rsid w:val="007C4F09"/>
    <w:rsid w:val="007C6022"/>
    <w:rsid w:val="007C62A7"/>
    <w:rsid w:val="007C62AA"/>
    <w:rsid w:val="007C6371"/>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0956"/>
    <w:rsid w:val="007F17E0"/>
    <w:rsid w:val="007F1AF1"/>
    <w:rsid w:val="007F2442"/>
    <w:rsid w:val="007F255C"/>
    <w:rsid w:val="007F3B13"/>
    <w:rsid w:val="007F40FB"/>
    <w:rsid w:val="007F4E12"/>
    <w:rsid w:val="007F50C3"/>
    <w:rsid w:val="007F5264"/>
    <w:rsid w:val="008001AB"/>
    <w:rsid w:val="008003E1"/>
    <w:rsid w:val="008009AB"/>
    <w:rsid w:val="0080132D"/>
    <w:rsid w:val="00801764"/>
    <w:rsid w:val="00802184"/>
    <w:rsid w:val="008024E6"/>
    <w:rsid w:val="00803ECF"/>
    <w:rsid w:val="00805A7D"/>
    <w:rsid w:val="0080616F"/>
    <w:rsid w:val="008066E4"/>
    <w:rsid w:val="00806F6B"/>
    <w:rsid w:val="00807790"/>
    <w:rsid w:val="00810811"/>
    <w:rsid w:val="00810AFC"/>
    <w:rsid w:val="00810E9F"/>
    <w:rsid w:val="00812FD2"/>
    <w:rsid w:val="00813EE9"/>
    <w:rsid w:val="008140BA"/>
    <w:rsid w:val="0081488A"/>
    <w:rsid w:val="00814A5A"/>
    <w:rsid w:val="00814E21"/>
    <w:rsid w:val="00814FC3"/>
    <w:rsid w:val="0081507E"/>
    <w:rsid w:val="008153B6"/>
    <w:rsid w:val="00816013"/>
    <w:rsid w:val="00816170"/>
    <w:rsid w:val="008164FC"/>
    <w:rsid w:val="00816B69"/>
    <w:rsid w:val="00817166"/>
    <w:rsid w:val="00817297"/>
    <w:rsid w:val="008175E1"/>
    <w:rsid w:val="0082007F"/>
    <w:rsid w:val="008200A6"/>
    <w:rsid w:val="00820212"/>
    <w:rsid w:val="00821003"/>
    <w:rsid w:val="008214ED"/>
    <w:rsid w:val="00821757"/>
    <w:rsid w:val="0082192A"/>
    <w:rsid w:val="0082194A"/>
    <w:rsid w:val="00821ABC"/>
    <w:rsid w:val="00821ACC"/>
    <w:rsid w:val="00822F95"/>
    <w:rsid w:val="00822FCD"/>
    <w:rsid w:val="008237D2"/>
    <w:rsid w:val="00823F0C"/>
    <w:rsid w:val="0082439E"/>
    <w:rsid w:val="00824D88"/>
    <w:rsid w:val="00825F06"/>
    <w:rsid w:val="008264B4"/>
    <w:rsid w:val="00826730"/>
    <w:rsid w:val="008269C9"/>
    <w:rsid w:val="00827011"/>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BE1"/>
    <w:rsid w:val="00835E88"/>
    <w:rsid w:val="008365BC"/>
    <w:rsid w:val="00836CAD"/>
    <w:rsid w:val="00836E3A"/>
    <w:rsid w:val="0083720E"/>
    <w:rsid w:val="00837B2B"/>
    <w:rsid w:val="00840426"/>
    <w:rsid w:val="00840906"/>
    <w:rsid w:val="0084119B"/>
    <w:rsid w:val="0084238E"/>
    <w:rsid w:val="008427F7"/>
    <w:rsid w:val="008433B6"/>
    <w:rsid w:val="0084413C"/>
    <w:rsid w:val="00844304"/>
    <w:rsid w:val="00844599"/>
    <w:rsid w:val="0084532C"/>
    <w:rsid w:val="0084556B"/>
    <w:rsid w:val="008455CA"/>
    <w:rsid w:val="00845723"/>
    <w:rsid w:val="00845B05"/>
    <w:rsid w:val="00846A47"/>
    <w:rsid w:val="00846F8C"/>
    <w:rsid w:val="008476D0"/>
    <w:rsid w:val="00847931"/>
    <w:rsid w:val="0085053E"/>
    <w:rsid w:val="008517E1"/>
    <w:rsid w:val="00851A3A"/>
    <w:rsid w:val="00851C5F"/>
    <w:rsid w:val="008522A4"/>
    <w:rsid w:val="0085237F"/>
    <w:rsid w:val="0085287A"/>
    <w:rsid w:val="00853140"/>
    <w:rsid w:val="0085373C"/>
    <w:rsid w:val="008541C5"/>
    <w:rsid w:val="00854A40"/>
    <w:rsid w:val="00855484"/>
    <w:rsid w:val="0085572F"/>
    <w:rsid w:val="0085573F"/>
    <w:rsid w:val="0085581E"/>
    <w:rsid w:val="00855826"/>
    <w:rsid w:val="00855C61"/>
    <w:rsid w:val="00855E26"/>
    <w:rsid w:val="00856BDB"/>
    <w:rsid w:val="00857513"/>
    <w:rsid w:val="0085791D"/>
    <w:rsid w:val="00857993"/>
    <w:rsid w:val="00857A4F"/>
    <w:rsid w:val="00857A7C"/>
    <w:rsid w:val="008600F5"/>
    <w:rsid w:val="0086029B"/>
    <w:rsid w:val="0086060C"/>
    <w:rsid w:val="00860E5B"/>
    <w:rsid w:val="00861199"/>
    <w:rsid w:val="008611E4"/>
    <w:rsid w:val="008612A4"/>
    <w:rsid w:val="008613CF"/>
    <w:rsid w:val="00861902"/>
    <w:rsid w:val="00862621"/>
    <w:rsid w:val="00862FDC"/>
    <w:rsid w:val="0086323F"/>
    <w:rsid w:val="00863343"/>
    <w:rsid w:val="0086384E"/>
    <w:rsid w:val="00863F71"/>
    <w:rsid w:val="0086435C"/>
    <w:rsid w:val="00864F1F"/>
    <w:rsid w:val="00865583"/>
    <w:rsid w:val="00865701"/>
    <w:rsid w:val="00866331"/>
    <w:rsid w:val="008672A9"/>
    <w:rsid w:val="00867719"/>
    <w:rsid w:val="008701DD"/>
    <w:rsid w:val="00870346"/>
    <w:rsid w:val="008704A8"/>
    <w:rsid w:val="008706BB"/>
    <w:rsid w:val="008707E4"/>
    <w:rsid w:val="00870AD1"/>
    <w:rsid w:val="00870AEB"/>
    <w:rsid w:val="00871181"/>
    <w:rsid w:val="00871972"/>
    <w:rsid w:val="008733BD"/>
    <w:rsid w:val="00873753"/>
    <w:rsid w:val="00873C3D"/>
    <w:rsid w:val="00873CD9"/>
    <w:rsid w:val="008742F4"/>
    <w:rsid w:val="008756E7"/>
    <w:rsid w:val="0087583C"/>
    <w:rsid w:val="00875DF5"/>
    <w:rsid w:val="0087601C"/>
    <w:rsid w:val="0087607C"/>
    <w:rsid w:val="00876290"/>
    <w:rsid w:val="00876656"/>
    <w:rsid w:val="0087683A"/>
    <w:rsid w:val="00876A3F"/>
    <w:rsid w:val="00877153"/>
    <w:rsid w:val="00877D0C"/>
    <w:rsid w:val="008800A7"/>
    <w:rsid w:val="00880181"/>
    <w:rsid w:val="0088020A"/>
    <w:rsid w:val="008802BE"/>
    <w:rsid w:val="008803CA"/>
    <w:rsid w:val="00880CAE"/>
    <w:rsid w:val="008811E7"/>
    <w:rsid w:val="0088160D"/>
    <w:rsid w:val="0088221D"/>
    <w:rsid w:val="008826CF"/>
    <w:rsid w:val="008831D5"/>
    <w:rsid w:val="00883C28"/>
    <w:rsid w:val="00883E3E"/>
    <w:rsid w:val="0088459E"/>
    <w:rsid w:val="0088525C"/>
    <w:rsid w:val="008854B4"/>
    <w:rsid w:val="0088610E"/>
    <w:rsid w:val="00886330"/>
    <w:rsid w:val="0088763B"/>
    <w:rsid w:val="008901BF"/>
    <w:rsid w:val="008909FC"/>
    <w:rsid w:val="00890E2C"/>
    <w:rsid w:val="008914C1"/>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0E5"/>
    <w:rsid w:val="008A0903"/>
    <w:rsid w:val="008A0E6E"/>
    <w:rsid w:val="008A11C5"/>
    <w:rsid w:val="008A1448"/>
    <w:rsid w:val="008A1486"/>
    <w:rsid w:val="008A1871"/>
    <w:rsid w:val="008A1FC1"/>
    <w:rsid w:val="008A2C00"/>
    <w:rsid w:val="008A2E66"/>
    <w:rsid w:val="008A382F"/>
    <w:rsid w:val="008A3F14"/>
    <w:rsid w:val="008A44EB"/>
    <w:rsid w:val="008A4DFD"/>
    <w:rsid w:val="008A4E55"/>
    <w:rsid w:val="008A68A2"/>
    <w:rsid w:val="008A7AED"/>
    <w:rsid w:val="008B028A"/>
    <w:rsid w:val="008B0FDD"/>
    <w:rsid w:val="008B147C"/>
    <w:rsid w:val="008B162F"/>
    <w:rsid w:val="008B211F"/>
    <w:rsid w:val="008B2659"/>
    <w:rsid w:val="008B2A09"/>
    <w:rsid w:val="008B45CF"/>
    <w:rsid w:val="008B49DE"/>
    <w:rsid w:val="008B5168"/>
    <w:rsid w:val="008B619D"/>
    <w:rsid w:val="008B6A7B"/>
    <w:rsid w:val="008B6AF0"/>
    <w:rsid w:val="008B74CE"/>
    <w:rsid w:val="008B76E7"/>
    <w:rsid w:val="008B76FA"/>
    <w:rsid w:val="008B7D55"/>
    <w:rsid w:val="008B7D66"/>
    <w:rsid w:val="008B7E6E"/>
    <w:rsid w:val="008B7FD1"/>
    <w:rsid w:val="008C037F"/>
    <w:rsid w:val="008C0621"/>
    <w:rsid w:val="008C0BC1"/>
    <w:rsid w:val="008C0E19"/>
    <w:rsid w:val="008C21F5"/>
    <w:rsid w:val="008C245D"/>
    <w:rsid w:val="008C2DF5"/>
    <w:rsid w:val="008C37EF"/>
    <w:rsid w:val="008C38A7"/>
    <w:rsid w:val="008C38FC"/>
    <w:rsid w:val="008C3924"/>
    <w:rsid w:val="008C3BAB"/>
    <w:rsid w:val="008C4146"/>
    <w:rsid w:val="008C42F2"/>
    <w:rsid w:val="008C4737"/>
    <w:rsid w:val="008C4AFB"/>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589"/>
    <w:rsid w:val="008D0A8F"/>
    <w:rsid w:val="008D2005"/>
    <w:rsid w:val="008D206A"/>
    <w:rsid w:val="008D232B"/>
    <w:rsid w:val="008D2CEE"/>
    <w:rsid w:val="008D2DD8"/>
    <w:rsid w:val="008D31BF"/>
    <w:rsid w:val="008D36AA"/>
    <w:rsid w:val="008D3E27"/>
    <w:rsid w:val="008D5732"/>
    <w:rsid w:val="008D585B"/>
    <w:rsid w:val="008D7609"/>
    <w:rsid w:val="008D7735"/>
    <w:rsid w:val="008D7C3C"/>
    <w:rsid w:val="008D7F13"/>
    <w:rsid w:val="008E0171"/>
    <w:rsid w:val="008E0355"/>
    <w:rsid w:val="008E0456"/>
    <w:rsid w:val="008E04F2"/>
    <w:rsid w:val="008E069D"/>
    <w:rsid w:val="008E082F"/>
    <w:rsid w:val="008E0A98"/>
    <w:rsid w:val="008E0B6D"/>
    <w:rsid w:val="008E10F9"/>
    <w:rsid w:val="008E1214"/>
    <w:rsid w:val="008E1A3F"/>
    <w:rsid w:val="008E2469"/>
    <w:rsid w:val="008E25E9"/>
    <w:rsid w:val="008E2625"/>
    <w:rsid w:val="008E29F3"/>
    <w:rsid w:val="008E2A77"/>
    <w:rsid w:val="008E2C39"/>
    <w:rsid w:val="008E317A"/>
    <w:rsid w:val="008E3273"/>
    <w:rsid w:val="008E3982"/>
    <w:rsid w:val="008E3AD1"/>
    <w:rsid w:val="008E4102"/>
    <w:rsid w:val="008E4D35"/>
    <w:rsid w:val="008E5310"/>
    <w:rsid w:val="008E587C"/>
    <w:rsid w:val="008E5997"/>
    <w:rsid w:val="008E62B8"/>
    <w:rsid w:val="008E6480"/>
    <w:rsid w:val="008E661A"/>
    <w:rsid w:val="008E6B1B"/>
    <w:rsid w:val="008E711A"/>
    <w:rsid w:val="008F06F7"/>
    <w:rsid w:val="008F08C0"/>
    <w:rsid w:val="008F10C8"/>
    <w:rsid w:val="008F10DE"/>
    <w:rsid w:val="008F1658"/>
    <w:rsid w:val="008F1EA8"/>
    <w:rsid w:val="008F2E26"/>
    <w:rsid w:val="008F2ECE"/>
    <w:rsid w:val="008F3749"/>
    <w:rsid w:val="008F4093"/>
    <w:rsid w:val="008F460C"/>
    <w:rsid w:val="008F4687"/>
    <w:rsid w:val="008F4C00"/>
    <w:rsid w:val="008F5090"/>
    <w:rsid w:val="008F574E"/>
    <w:rsid w:val="008F604C"/>
    <w:rsid w:val="008F6B79"/>
    <w:rsid w:val="008F7096"/>
    <w:rsid w:val="008F70F3"/>
    <w:rsid w:val="008F73A5"/>
    <w:rsid w:val="008F753B"/>
    <w:rsid w:val="008F7840"/>
    <w:rsid w:val="008F7D0B"/>
    <w:rsid w:val="00900BA2"/>
    <w:rsid w:val="00900C85"/>
    <w:rsid w:val="00901175"/>
    <w:rsid w:val="009027D8"/>
    <w:rsid w:val="00903FC9"/>
    <w:rsid w:val="00904C0C"/>
    <w:rsid w:val="00904CAB"/>
    <w:rsid w:val="00904E94"/>
    <w:rsid w:val="009050E5"/>
    <w:rsid w:val="0090525E"/>
    <w:rsid w:val="0090556F"/>
    <w:rsid w:val="00905C57"/>
    <w:rsid w:val="00906688"/>
    <w:rsid w:val="00906AE7"/>
    <w:rsid w:val="00906DBC"/>
    <w:rsid w:val="00906EE7"/>
    <w:rsid w:val="00906F78"/>
    <w:rsid w:val="009076DA"/>
    <w:rsid w:val="0091008A"/>
    <w:rsid w:val="009100DC"/>
    <w:rsid w:val="0091135D"/>
    <w:rsid w:val="00911828"/>
    <w:rsid w:val="00911BEB"/>
    <w:rsid w:val="00911CE7"/>
    <w:rsid w:val="00911EFA"/>
    <w:rsid w:val="00911F08"/>
    <w:rsid w:val="009120C8"/>
    <w:rsid w:val="00912EB5"/>
    <w:rsid w:val="00912F8D"/>
    <w:rsid w:val="009137C3"/>
    <w:rsid w:val="00913831"/>
    <w:rsid w:val="0091433C"/>
    <w:rsid w:val="00914994"/>
    <w:rsid w:val="0091550F"/>
    <w:rsid w:val="0091589A"/>
    <w:rsid w:val="0091726D"/>
    <w:rsid w:val="00917568"/>
    <w:rsid w:val="009177D0"/>
    <w:rsid w:val="00917D24"/>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3728"/>
    <w:rsid w:val="009341D6"/>
    <w:rsid w:val="00934203"/>
    <w:rsid w:val="009342F9"/>
    <w:rsid w:val="0093459A"/>
    <w:rsid w:val="00934988"/>
    <w:rsid w:val="00934C4C"/>
    <w:rsid w:val="0093557B"/>
    <w:rsid w:val="009359A7"/>
    <w:rsid w:val="00935FDB"/>
    <w:rsid w:val="0093600E"/>
    <w:rsid w:val="009364AC"/>
    <w:rsid w:val="009367F0"/>
    <w:rsid w:val="009368B9"/>
    <w:rsid w:val="009376EC"/>
    <w:rsid w:val="00937D7F"/>
    <w:rsid w:val="009401D4"/>
    <w:rsid w:val="00940F7D"/>
    <w:rsid w:val="0094120B"/>
    <w:rsid w:val="00941228"/>
    <w:rsid w:val="009412B0"/>
    <w:rsid w:val="00941FAF"/>
    <w:rsid w:val="009421F7"/>
    <w:rsid w:val="0094235B"/>
    <w:rsid w:val="00942769"/>
    <w:rsid w:val="0094299F"/>
    <w:rsid w:val="00943216"/>
    <w:rsid w:val="00944020"/>
    <w:rsid w:val="00944B6A"/>
    <w:rsid w:val="00944E68"/>
    <w:rsid w:val="009450AA"/>
    <w:rsid w:val="0094533A"/>
    <w:rsid w:val="00945637"/>
    <w:rsid w:val="00946349"/>
    <w:rsid w:val="0094669E"/>
    <w:rsid w:val="00946BFB"/>
    <w:rsid w:val="00946D87"/>
    <w:rsid w:val="00946F98"/>
    <w:rsid w:val="009475B4"/>
    <w:rsid w:val="00947673"/>
    <w:rsid w:val="0094769E"/>
    <w:rsid w:val="0094772E"/>
    <w:rsid w:val="009477AC"/>
    <w:rsid w:val="00947DBD"/>
    <w:rsid w:val="00947FE9"/>
    <w:rsid w:val="0095039E"/>
    <w:rsid w:val="00950B2D"/>
    <w:rsid w:val="009515AC"/>
    <w:rsid w:val="0095195E"/>
    <w:rsid w:val="00951CE2"/>
    <w:rsid w:val="0095268D"/>
    <w:rsid w:val="00953947"/>
    <w:rsid w:val="00953AF4"/>
    <w:rsid w:val="009545DA"/>
    <w:rsid w:val="00955570"/>
    <w:rsid w:val="009555F3"/>
    <w:rsid w:val="0095573A"/>
    <w:rsid w:val="00955F7A"/>
    <w:rsid w:val="009565DE"/>
    <w:rsid w:val="00956625"/>
    <w:rsid w:val="00956A73"/>
    <w:rsid w:val="00956E69"/>
    <w:rsid w:val="00957028"/>
    <w:rsid w:val="00957318"/>
    <w:rsid w:val="009573A1"/>
    <w:rsid w:val="00960282"/>
    <w:rsid w:val="009602EB"/>
    <w:rsid w:val="009604ED"/>
    <w:rsid w:val="00960D83"/>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49B"/>
    <w:rsid w:val="009675B2"/>
    <w:rsid w:val="00967940"/>
    <w:rsid w:val="009679E6"/>
    <w:rsid w:val="0097063F"/>
    <w:rsid w:val="00970893"/>
    <w:rsid w:val="00970E0E"/>
    <w:rsid w:val="009717F1"/>
    <w:rsid w:val="0097236F"/>
    <w:rsid w:val="00972A2A"/>
    <w:rsid w:val="00972FAB"/>
    <w:rsid w:val="0097339C"/>
    <w:rsid w:val="009733AD"/>
    <w:rsid w:val="00973559"/>
    <w:rsid w:val="00973B88"/>
    <w:rsid w:val="009742C7"/>
    <w:rsid w:val="00974329"/>
    <w:rsid w:val="00974596"/>
    <w:rsid w:val="009745F4"/>
    <w:rsid w:val="009748DE"/>
    <w:rsid w:val="009754FC"/>
    <w:rsid w:val="00976314"/>
    <w:rsid w:val="00976F00"/>
    <w:rsid w:val="0097701F"/>
    <w:rsid w:val="00977932"/>
    <w:rsid w:val="00980382"/>
    <w:rsid w:val="00981918"/>
    <w:rsid w:val="00981A97"/>
    <w:rsid w:val="00981CFE"/>
    <w:rsid w:val="00981FD0"/>
    <w:rsid w:val="009824B1"/>
    <w:rsid w:val="00983185"/>
    <w:rsid w:val="00983663"/>
    <w:rsid w:val="00983A38"/>
    <w:rsid w:val="00984157"/>
    <w:rsid w:val="009842A0"/>
    <w:rsid w:val="00984489"/>
    <w:rsid w:val="0098499E"/>
    <w:rsid w:val="00985886"/>
    <w:rsid w:val="00985C6F"/>
    <w:rsid w:val="00986145"/>
    <w:rsid w:val="009865AD"/>
    <w:rsid w:val="009865D8"/>
    <w:rsid w:val="0098699B"/>
    <w:rsid w:val="0098773B"/>
    <w:rsid w:val="00987A31"/>
    <w:rsid w:val="00987ECE"/>
    <w:rsid w:val="00990230"/>
    <w:rsid w:val="00990862"/>
    <w:rsid w:val="0099099F"/>
    <w:rsid w:val="00991EF5"/>
    <w:rsid w:val="00991F9B"/>
    <w:rsid w:val="009922AD"/>
    <w:rsid w:val="009926E1"/>
    <w:rsid w:val="00993A6A"/>
    <w:rsid w:val="00993B48"/>
    <w:rsid w:val="009944C3"/>
    <w:rsid w:val="00994714"/>
    <w:rsid w:val="009947E3"/>
    <w:rsid w:val="00994B4C"/>
    <w:rsid w:val="00994B5E"/>
    <w:rsid w:val="00994ED6"/>
    <w:rsid w:val="00994F67"/>
    <w:rsid w:val="0099504B"/>
    <w:rsid w:val="00995312"/>
    <w:rsid w:val="00995478"/>
    <w:rsid w:val="009966AA"/>
    <w:rsid w:val="00996B90"/>
    <w:rsid w:val="00997405"/>
    <w:rsid w:val="0099764B"/>
    <w:rsid w:val="009A09BA"/>
    <w:rsid w:val="009A0BA4"/>
    <w:rsid w:val="009A1556"/>
    <w:rsid w:val="009A1A08"/>
    <w:rsid w:val="009A1E31"/>
    <w:rsid w:val="009A208E"/>
    <w:rsid w:val="009A2B06"/>
    <w:rsid w:val="009A3A2B"/>
    <w:rsid w:val="009A3BD8"/>
    <w:rsid w:val="009A3C0B"/>
    <w:rsid w:val="009A416E"/>
    <w:rsid w:val="009A4735"/>
    <w:rsid w:val="009A4803"/>
    <w:rsid w:val="009A515F"/>
    <w:rsid w:val="009A548E"/>
    <w:rsid w:val="009A56A0"/>
    <w:rsid w:val="009A5A6C"/>
    <w:rsid w:val="009A68FF"/>
    <w:rsid w:val="009A6C47"/>
    <w:rsid w:val="009A716A"/>
    <w:rsid w:val="009A71E6"/>
    <w:rsid w:val="009A765B"/>
    <w:rsid w:val="009B0654"/>
    <w:rsid w:val="009B0671"/>
    <w:rsid w:val="009B0A26"/>
    <w:rsid w:val="009B1FD5"/>
    <w:rsid w:val="009B2393"/>
    <w:rsid w:val="009B2592"/>
    <w:rsid w:val="009B2DF7"/>
    <w:rsid w:val="009B2F88"/>
    <w:rsid w:val="009B314D"/>
    <w:rsid w:val="009B3A4B"/>
    <w:rsid w:val="009B3D25"/>
    <w:rsid w:val="009B4312"/>
    <w:rsid w:val="009B492B"/>
    <w:rsid w:val="009B4D8D"/>
    <w:rsid w:val="009B637D"/>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892"/>
    <w:rsid w:val="009C7C3A"/>
    <w:rsid w:val="009C7D1A"/>
    <w:rsid w:val="009D0303"/>
    <w:rsid w:val="009D0919"/>
    <w:rsid w:val="009D0B5A"/>
    <w:rsid w:val="009D1B93"/>
    <w:rsid w:val="009D2727"/>
    <w:rsid w:val="009D2F75"/>
    <w:rsid w:val="009D39AE"/>
    <w:rsid w:val="009D3A4D"/>
    <w:rsid w:val="009D430E"/>
    <w:rsid w:val="009D469A"/>
    <w:rsid w:val="009D4BD4"/>
    <w:rsid w:val="009D4C5F"/>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F06DB"/>
    <w:rsid w:val="009F0BFD"/>
    <w:rsid w:val="009F0C4B"/>
    <w:rsid w:val="009F0CF6"/>
    <w:rsid w:val="009F0EA7"/>
    <w:rsid w:val="009F1C40"/>
    <w:rsid w:val="009F2C62"/>
    <w:rsid w:val="009F3B5C"/>
    <w:rsid w:val="009F4455"/>
    <w:rsid w:val="009F4915"/>
    <w:rsid w:val="009F49EC"/>
    <w:rsid w:val="009F4B83"/>
    <w:rsid w:val="009F5109"/>
    <w:rsid w:val="009F564C"/>
    <w:rsid w:val="009F5AE5"/>
    <w:rsid w:val="009F5CCE"/>
    <w:rsid w:val="009F6267"/>
    <w:rsid w:val="009F661C"/>
    <w:rsid w:val="009F6BFC"/>
    <w:rsid w:val="009F70B7"/>
    <w:rsid w:val="009F791A"/>
    <w:rsid w:val="00A00AD5"/>
    <w:rsid w:val="00A00D10"/>
    <w:rsid w:val="00A00F79"/>
    <w:rsid w:val="00A00FAC"/>
    <w:rsid w:val="00A011AC"/>
    <w:rsid w:val="00A015EC"/>
    <w:rsid w:val="00A01B40"/>
    <w:rsid w:val="00A02D34"/>
    <w:rsid w:val="00A037C8"/>
    <w:rsid w:val="00A03B82"/>
    <w:rsid w:val="00A0482D"/>
    <w:rsid w:val="00A05809"/>
    <w:rsid w:val="00A05829"/>
    <w:rsid w:val="00A06724"/>
    <w:rsid w:val="00A06B0F"/>
    <w:rsid w:val="00A07AB2"/>
    <w:rsid w:val="00A07CF4"/>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F4"/>
    <w:rsid w:val="00A14363"/>
    <w:rsid w:val="00A14773"/>
    <w:rsid w:val="00A14947"/>
    <w:rsid w:val="00A14DC7"/>
    <w:rsid w:val="00A14E2D"/>
    <w:rsid w:val="00A15184"/>
    <w:rsid w:val="00A1581B"/>
    <w:rsid w:val="00A16191"/>
    <w:rsid w:val="00A16871"/>
    <w:rsid w:val="00A16AF9"/>
    <w:rsid w:val="00A1705C"/>
    <w:rsid w:val="00A17243"/>
    <w:rsid w:val="00A1755F"/>
    <w:rsid w:val="00A176C5"/>
    <w:rsid w:val="00A20467"/>
    <w:rsid w:val="00A214D8"/>
    <w:rsid w:val="00A2168A"/>
    <w:rsid w:val="00A21CF0"/>
    <w:rsid w:val="00A221A9"/>
    <w:rsid w:val="00A23512"/>
    <w:rsid w:val="00A23677"/>
    <w:rsid w:val="00A23928"/>
    <w:rsid w:val="00A23964"/>
    <w:rsid w:val="00A23A31"/>
    <w:rsid w:val="00A243CE"/>
    <w:rsid w:val="00A244E1"/>
    <w:rsid w:val="00A24603"/>
    <w:rsid w:val="00A2510B"/>
    <w:rsid w:val="00A251D2"/>
    <w:rsid w:val="00A25529"/>
    <w:rsid w:val="00A25786"/>
    <w:rsid w:val="00A261C9"/>
    <w:rsid w:val="00A26457"/>
    <w:rsid w:val="00A26B1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1DB"/>
    <w:rsid w:val="00A35B66"/>
    <w:rsid w:val="00A3742D"/>
    <w:rsid w:val="00A401CB"/>
    <w:rsid w:val="00A412B2"/>
    <w:rsid w:val="00A418FC"/>
    <w:rsid w:val="00A421DB"/>
    <w:rsid w:val="00A42767"/>
    <w:rsid w:val="00A436B7"/>
    <w:rsid w:val="00A43DA6"/>
    <w:rsid w:val="00A44032"/>
    <w:rsid w:val="00A4407E"/>
    <w:rsid w:val="00A44103"/>
    <w:rsid w:val="00A4413B"/>
    <w:rsid w:val="00A4414C"/>
    <w:rsid w:val="00A443BB"/>
    <w:rsid w:val="00A448D0"/>
    <w:rsid w:val="00A450D0"/>
    <w:rsid w:val="00A45BFF"/>
    <w:rsid w:val="00A45F6A"/>
    <w:rsid w:val="00A467D1"/>
    <w:rsid w:val="00A46FCF"/>
    <w:rsid w:val="00A47405"/>
    <w:rsid w:val="00A476A8"/>
    <w:rsid w:val="00A50626"/>
    <w:rsid w:val="00A51689"/>
    <w:rsid w:val="00A51921"/>
    <w:rsid w:val="00A51C57"/>
    <w:rsid w:val="00A52036"/>
    <w:rsid w:val="00A521F5"/>
    <w:rsid w:val="00A524C5"/>
    <w:rsid w:val="00A529A6"/>
    <w:rsid w:val="00A52B16"/>
    <w:rsid w:val="00A52E7E"/>
    <w:rsid w:val="00A533AD"/>
    <w:rsid w:val="00A5469D"/>
    <w:rsid w:val="00A54CED"/>
    <w:rsid w:val="00A5568A"/>
    <w:rsid w:val="00A55894"/>
    <w:rsid w:val="00A5594D"/>
    <w:rsid w:val="00A55D54"/>
    <w:rsid w:val="00A56726"/>
    <w:rsid w:val="00A56C2A"/>
    <w:rsid w:val="00A57F92"/>
    <w:rsid w:val="00A57FA4"/>
    <w:rsid w:val="00A60613"/>
    <w:rsid w:val="00A60676"/>
    <w:rsid w:val="00A61264"/>
    <w:rsid w:val="00A61539"/>
    <w:rsid w:val="00A61C28"/>
    <w:rsid w:val="00A61D82"/>
    <w:rsid w:val="00A62266"/>
    <w:rsid w:val="00A6258C"/>
    <w:rsid w:val="00A62D94"/>
    <w:rsid w:val="00A62FE7"/>
    <w:rsid w:val="00A6404D"/>
    <w:rsid w:val="00A64497"/>
    <w:rsid w:val="00A649F6"/>
    <w:rsid w:val="00A64F78"/>
    <w:rsid w:val="00A65557"/>
    <w:rsid w:val="00A65A46"/>
    <w:rsid w:val="00A65D62"/>
    <w:rsid w:val="00A66D3A"/>
    <w:rsid w:val="00A66FCE"/>
    <w:rsid w:val="00A6710A"/>
    <w:rsid w:val="00A6773D"/>
    <w:rsid w:val="00A70A4F"/>
    <w:rsid w:val="00A72633"/>
    <w:rsid w:val="00A72AA2"/>
    <w:rsid w:val="00A72F1B"/>
    <w:rsid w:val="00A7339C"/>
    <w:rsid w:val="00A73795"/>
    <w:rsid w:val="00A73D7D"/>
    <w:rsid w:val="00A73E6C"/>
    <w:rsid w:val="00A74AAB"/>
    <w:rsid w:val="00A75387"/>
    <w:rsid w:val="00A75A02"/>
    <w:rsid w:val="00A75B32"/>
    <w:rsid w:val="00A75B9E"/>
    <w:rsid w:val="00A76532"/>
    <w:rsid w:val="00A773EF"/>
    <w:rsid w:val="00A77B70"/>
    <w:rsid w:val="00A77E13"/>
    <w:rsid w:val="00A805A2"/>
    <w:rsid w:val="00A80BCD"/>
    <w:rsid w:val="00A8123A"/>
    <w:rsid w:val="00A813A3"/>
    <w:rsid w:val="00A81F30"/>
    <w:rsid w:val="00A8221A"/>
    <w:rsid w:val="00A82AAF"/>
    <w:rsid w:val="00A8323F"/>
    <w:rsid w:val="00A8341D"/>
    <w:rsid w:val="00A8364F"/>
    <w:rsid w:val="00A837C6"/>
    <w:rsid w:val="00A83C1C"/>
    <w:rsid w:val="00A843E0"/>
    <w:rsid w:val="00A845C4"/>
    <w:rsid w:val="00A851E4"/>
    <w:rsid w:val="00A855B5"/>
    <w:rsid w:val="00A86499"/>
    <w:rsid w:val="00A869CE"/>
    <w:rsid w:val="00A8712B"/>
    <w:rsid w:val="00A871E3"/>
    <w:rsid w:val="00A8757A"/>
    <w:rsid w:val="00A87844"/>
    <w:rsid w:val="00A87FDC"/>
    <w:rsid w:val="00A90634"/>
    <w:rsid w:val="00A907EF"/>
    <w:rsid w:val="00A91293"/>
    <w:rsid w:val="00A916C1"/>
    <w:rsid w:val="00A91A32"/>
    <w:rsid w:val="00A91F9F"/>
    <w:rsid w:val="00A9257C"/>
    <w:rsid w:val="00A93F31"/>
    <w:rsid w:val="00A94B56"/>
    <w:rsid w:val="00A955B2"/>
    <w:rsid w:val="00A95AE0"/>
    <w:rsid w:val="00A96136"/>
    <w:rsid w:val="00A962E8"/>
    <w:rsid w:val="00A964D1"/>
    <w:rsid w:val="00A96569"/>
    <w:rsid w:val="00A96773"/>
    <w:rsid w:val="00A96C43"/>
    <w:rsid w:val="00A97362"/>
    <w:rsid w:val="00A97D9C"/>
    <w:rsid w:val="00AA00CD"/>
    <w:rsid w:val="00AA025C"/>
    <w:rsid w:val="00AA04F6"/>
    <w:rsid w:val="00AA17CA"/>
    <w:rsid w:val="00AA17D2"/>
    <w:rsid w:val="00AA2762"/>
    <w:rsid w:val="00AA2818"/>
    <w:rsid w:val="00AA351C"/>
    <w:rsid w:val="00AA4306"/>
    <w:rsid w:val="00AA45B3"/>
    <w:rsid w:val="00AA5276"/>
    <w:rsid w:val="00AA53DC"/>
    <w:rsid w:val="00AA5E1B"/>
    <w:rsid w:val="00AA6579"/>
    <w:rsid w:val="00AA6C36"/>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3EF"/>
    <w:rsid w:val="00AB573A"/>
    <w:rsid w:val="00AB5954"/>
    <w:rsid w:val="00AB5AA7"/>
    <w:rsid w:val="00AB5ADB"/>
    <w:rsid w:val="00AB6686"/>
    <w:rsid w:val="00AB6B2E"/>
    <w:rsid w:val="00AB6C2E"/>
    <w:rsid w:val="00AB76AD"/>
    <w:rsid w:val="00AB77E7"/>
    <w:rsid w:val="00AB7922"/>
    <w:rsid w:val="00AC0826"/>
    <w:rsid w:val="00AC0FB1"/>
    <w:rsid w:val="00AC13B2"/>
    <w:rsid w:val="00AC15EC"/>
    <w:rsid w:val="00AC2252"/>
    <w:rsid w:val="00AC2311"/>
    <w:rsid w:val="00AC288E"/>
    <w:rsid w:val="00AC28FB"/>
    <w:rsid w:val="00AC314F"/>
    <w:rsid w:val="00AC34D4"/>
    <w:rsid w:val="00AC3A3E"/>
    <w:rsid w:val="00AC3A6C"/>
    <w:rsid w:val="00AC448E"/>
    <w:rsid w:val="00AC491D"/>
    <w:rsid w:val="00AC4C73"/>
    <w:rsid w:val="00AC62C9"/>
    <w:rsid w:val="00AC6969"/>
    <w:rsid w:val="00AC6AA3"/>
    <w:rsid w:val="00AC70F5"/>
    <w:rsid w:val="00AD04E1"/>
    <w:rsid w:val="00AD0AD7"/>
    <w:rsid w:val="00AD0B1D"/>
    <w:rsid w:val="00AD0C76"/>
    <w:rsid w:val="00AD1352"/>
    <w:rsid w:val="00AD17D6"/>
    <w:rsid w:val="00AD1934"/>
    <w:rsid w:val="00AD1A6B"/>
    <w:rsid w:val="00AD1C20"/>
    <w:rsid w:val="00AD1C2F"/>
    <w:rsid w:val="00AD1D89"/>
    <w:rsid w:val="00AD1EFE"/>
    <w:rsid w:val="00AD1F2A"/>
    <w:rsid w:val="00AD1FAD"/>
    <w:rsid w:val="00AD2AAD"/>
    <w:rsid w:val="00AD2F2F"/>
    <w:rsid w:val="00AD480E"/>
    <w:rsid w:val="00AD4A35"/>
    <w:rsid w:val="00AD516A"/>
    <w:rsid w:val="00AD5263"/>
    <w:rsid w:val="00AD554E"/>
    <w:rsid w:val="00AD5602"/>
    <w:rsid w:val="00AD5684"/>
    <w:rsid w:val="00AD59DE"/>
    <w:rsid w:val="00AD6877"/>
    <w:rsid w:val="00AD6C1C"/>
    <w:rsid w:val="00AD7500"/>
    <w:rsid w:val="00AD7593"/>
    <w:rsid w:val="00AD7636"/>
    <w:rsid w:val="00AD766D"/>
    <w:rsid w:val="00AD7CDD"/>
    <w:rsid w:val="00AD7EAA"/>
    <w:rsid w:val="00AE013C"/>
    <w:rsid w:val="00AE0947"/>
    <w:rsid w:val="00AE0AEA"/>
    <w:rsid w:val="00AE0B99"/>
    <w:rsid w:val="00AE0EDB"/>
    <w:rsid w:val="00AE123E"/>
    <w:rsid w:val="00AE21DC"/>
    <w:rsid w:val="00AE22D1"/>
    <w:rsid w:val="00AE23C4"/>
    <w:rsid w:val="00AE2C65"/>
    <w:rsid w:val="00AE2DF1"/>
    <w:rsid w:val="00AE33A1"/>
    <w:rsid w:val="00AE3475"/>
    <w:rsid w:val="00AE3903"/>
    <w:rsid w:val="00AE3973"/>
    <w:rsid w:val="00AE3BB4"/>
    <w:rsid w:val="00AE4692"/>
    <w:rsid w:val="00AE4BCE"/>
    <w:rsid w:val="00AE4D80"/>
    <w:rsid w:val="00AE4EC0"/>
    <w:rsid w:val="00AE54DC"/>
    <w:rsid w:val="00AE5602"/>
    <w:rsid w:val="00AE598C"/>
    <w:rsid w:val="00AE59C2"/>
    <w:rsid w:val="00AE5D82"/>
    <w:rsid w:val="00AE6541"/>
    <w:rsid w:val="00AE6895"/>
    <w:rsid w:val="00AE6B26"/>
    <w:rsid w:val="00AE6BB5"/>
    <w:rsid w:val="00AE7015"/>
    <w:rsid w:val="00AE7FF7"/>
    <w:rsid w:val="00AF034A"/>
    <w:rsid w:val="00AF048D"/>
    <w:rsid w:val="00AF1664"/>
    <w:rsid w:val="00AF1ABC"/>
    <w:rsid w:val="00AF2D8B"/>
    <w:rsid w:val="00AF31A0"/>
    <w:rsid w:val="00AF3432"/>
    <w:rsid w:val="00AF3763"/>
    <w:rsid w:val="00AF3BDE"/>
    <w:rsid w:val="00AF3C73"/>
    <w:rsid w:val="00AF4637"/>
    <w:rsid w:val="00AF48E1"/>
    <w:rsid w:val="00AF508D"/>
    <w:rsid w:val="00AF5369"/>
    <w:rsid w:val="00AF5A54"/>
    <w:rsid w:val="00AF652F"/>
    <w:rsid w:val="00AF6A88"/>
    <w:rsid w:val="00AF72E5"/>
    <w:rsid w:val="00B0012A"/>
    <w:rsid w:val="00B005F3"/>
    <w:rsid w:val="00B00626"/>
    <w:rsid w:val="00B00936"/>
    <w:rsid w:val="00B00F80"/>
    <w:rsid w:val="00B01030"/>
    <w:rsid w:val="00B01439"/>
    <w:rsid w:val="00B01D0C"/>
    <w:rsid w:val="00B01E1F"/>
    <w:rsid w:val="00B01F24"/>
    <w:rsid w:val="00B037EB"/>
    <w:rsid w:val="00B03A87"/>
    <w:rsid w:val="00B0433D"/>
    <w:rsid w:val="00B04D67"/>
    <w:rsid w:val="00B04D89"/>
    <w:rsid w:val="00B04F7D"/>
    <w:rsid w:val="00B05220"/>
    <w:rsid w:val="00B05AFA"/>
    <w:rsid w:val="00B05FA9"/>
    <w:rsid w:val="00B064C7"/>
    <w:rsid w:val="00B06706"/>
    <w:rsid w:val="00B075C2"/>
    <w:rsid w:val="00B07C90"/>
    <w:rsid w:val="00B103D6"/>
    <w:rsid w:val="00B10A88"/>
    <w:rsid w:val="00B10BAE"/>
    <w:rsid w:val="00B10C23"/>
    <w:rsid w:val="00B10D45"/>
    <w:rsid w:val="00B111A1"/>
    <w:rsid w:val="00B11379"/>
    <w:rsid w:val="00B118B1"/>
    <w:rsid w:val="00B118CD"/>
    <w:rsid w:val="00B1194C"/>
    <w:rsid w:val="00B11B9A"/>
    <w:rsid w:val="00B1205E"/>
    <w:rsid w:val="00B122EF"/>
    <w:rsid w:val="00B129C7"/>
    <w:rsid w:val="00B1346C"/>
    <w:rsid w:val="00B1468E"/>
    <w:rsid w:val="00B147A0"/>
    <w:rsid w:val="00B14B19"/>
    <w:rsid w:val="00B14DF0"/>
    <w:rsid w:val="00B14EF3"/>
    <w:rsid w:val="00B152B1"/>
    <w:rsid w:val="00B155A2"/>
    <w:rsid w:val="00B15AA3"/>
    <w:rsid w:val="00B15AF9"/>
    <w:rsid w:val="00B15FE5"/>
    <w:rsid w:val="00B16412"/>
    <w:rsid w:val="00B167BD"/>
    <w:rsid w:val="00B16B94"/>
    <w:rsid w:val="00B16BC2"/>
    <w:rsid w:val="00B17889"/>
    <w:rsid w:val="00B203F9"/>
    <w:rsid w:val="00B20528"/>
    <w:rsid w:val="00B20EC8"/>
    <w:rsid w:val="00B20F44"/>
    <w:rsid w:val="00B214CA"/>
    <w:rsid w:val="00B21557"/>
    <w:rsid w:val="00B216FB"/>
    <w:rsid w:val="00B2225C"/>
    <w:rsid w:val="00B2288B"/>
    <w:rsid w:val="00B2309D"/>
    <w:rsid w:val="00B231AE"/>
    <w:rsid w:val="00B234DC"/>
    <w:rsid w:val="00B2384C"/>
    <w:rsid w:val="00B23B85"/>
    <w:rsid w:val="00B23EA5"/>
    <w:rsid w:val="00B24145"/>
    <w:rsid w:val="00B2448F"/>
    <w:rsid w:val="00B24D93"/>
    <w:rsid w:val="00B24F32"/>
    <w:rsid w:val="00B2596A"/>
    <w:rsid w:val="00B25D47"/>
    <w:rsid w:val="00B2682B"/>
    <w:rsid w:val="00B26AB3"/>
    <w:rsid w:val="00B26E3A"/>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4D0"/>
    <w:rsid w:val="00B37FA2"/>
    <w:rsid w:val="00B40AAB"/>
    <w:rsid w:val="00B40AE0"/>
    <w:rsid w:val="00B40E18"/>
    <w:rsid w:val="00B41EBA"/>
    <w:rsid w:val="00B421CE"/>
    <w:rsid w:val="00B42B39"/>
    <w:rsid w:val="00B43135"/>
    <w:rsid w:val="00B4340B"/>
    <w:rsid w:val="00B43A7E"/>
    <w:rsid w:val="00B43B9C"/>
    <w:rsid w:val="00B44703"/>
    <w:rsid w:val="00B4502C"/>
    <w:rsid w:val="00B45400"/>
    <w:rsid w:val="00B454F9"/>
    <w:rsid w:val="00B45D35"/>
    <w:rsid w:val="00B45E2B"/>
    <w:rsid w:val="00B45F79"/>
    <w:rsid w:val="00B45FA5"/>
    <w:rsid w:val="00B461FA"/>
    <w:rsid w:val="00B4636F"/>
    <w:rsid w:val="00B46C93"/>
    <w:rsid w:val="00B46D7E"/>
    <w:rsid w:val="00B46E84"/>
    <w:rsid w:val="00B46ED1"/>
    <w:rsid w:val="00B46F9E"/>
    <w:rsid w:val="00B47302"/>
    <w:rsid w:val="00B47C1B"/>
    <w:rsid w:val="00B5279C"/>
    <w:rsid w:val="00B535DD"/>
    <w:rsid w:val="00B536CF"/>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51E"/>
    <w:rsid w:val="00B575C7"/>
    <w:rsid w:val="00B57895"/>
    <w:rsid w:val="00B57C84"/>
    <w:rsid w:val="00B61AA9"/>
    <w:rsid w:val="00B6209A"/>
    <w:rsid w:val="00B621BA"/>
    <w:rsid w:val="00B6229F"/>
    <w:rsid w:val="00B62363"/>
    <w:rsid w:val="00B62520"/>
    <w:rsid w:val="00B62946"/>
    <w:rsid w:val="00B631A8"/>
    <w:rsid w:val="00B6326E"/>
    <w:rsid w:val="00B6390A"/>
    <w:rsid w:val="00B63A03"/>
    <w:rsid w:val="00B6407A"/>
    <w:rsid w:val="00B64278"/>
    <w:rsid w:val="00B64745"/>
    <w:rsid w:val="00B64AD3"/>
    <w:rsid w:val="00B64C0F"/>
    <w:rsid w:val="00B65297"/>
    <w:rsid w:val="00B653EF"/>
    <w:rsid w:val="00B656DC"/>
    <w:rsid w:val="00B659D8"/>
    <w:rsid w:val="00B65D47"/>
    <w:rsid w:val="00B65DDE"/>
    <w:rsid w:val="00B66097"/>
    <w:rsid w:val="00B670F5"/>
    <w:rsid w:val="00B67272"/>
    <w:rsid w:val="00B67298"/>
    <w:rsid w:val="00B67395"/>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A5C"/>
    <w:rsid w:val="00B76D64"/>
    <w:rsid w:val="00B76E69"/>
    <w:rsid w:val="00B77149"/>
    <w:rsid w:val="00B77880"/>
    <w:rsid w:val="00B77C9B"/>
    <w:rsid w:val="00B809E1"/>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FCA"/>
    <w:rsid w:val="00B85FF1"/>
    <w:rsid w:val="00B863E2"/>
    <w:rsid w:val="00B86529"/>
    <w:rsid w:val="00B87976"/>
    <w:rsid w:val="00B908BC"/>
    <w:rsid w:val="00B914DB"/>
    <w:rsid w:val="00B91D92"/>
    <w:rsid w:val="00B92A12"/>
    <w:rsid w:val="00B931D3"/>
    <w:rsid w:val="00B93AB0"/>
    <w:rsid w:val="00B93E8F"/>
    <w:rsid w:val="00B94EE7"/>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BBB"/>
    <w:rsid w:val="00BA2695"/>
    <w:rsid w:val="00BA2781"/>
    <w:rsid w:val="00BA3213"/>
    <w:rsid w:val="00BA36BB"/>
    <w:rsid w:val="00BA392B"/>
    <w:rsid w:val="00BA3A45"/>
    <w:rsid w:val="00BA3FF8"/>
    <w:rsid w:val="00BA6194"/>
    <w:rsid w:val="00BA68D3"/>
    <w:rsid w:val="00BA69FD"/>
    <w:rsid w:val="00BA71B4"/>
    <w:rsid w:val="00BA71DF"/>
    <w:rsid w:val="00BA770E"/>
    <w:rsid w:val="00BA79D5"/>
    <w:rsid w:val="00BA7DCF"/>
    <w:rsid w:val="00BA7FA9"/>
    <w:rsid w:val="00BB00EF"/>
    <w:rsid w:val="00BB0736"/>
    <w:rsid w:val="00BB09A4"/>
    <w:rsid w:val="00BB0C73"/>
    <w:rsid w:val="00BB1827"/>
    <w:rsid w:val="00BB1BAA"/>
    <w:rsid w:val="00BB2BD6"/>
    <w:rsid w:val="00BB2F02"/>
    <w:rsid w:val="00BB33B3"/>
    <w:rsid w:val="00BB3458"/>
    <w:rsid w:val="00BB3AC9"/>
    <w:rsid w:val="00BB3AE7"/>
    <w:rsid w:val="00BB3C29"/>
    <w:rsid w:val="00BB4585"/>
    <w:rsid w:val="00BB49E9"/>
    <w:rsid w:val="00BB607C"/>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67F"/>
    <w:rsid w:val="00BD0A61"/>
    <w:rsid w:val="00BD10A3"/>
    <w:rsid w:val="00BD1CD3"/>
    <w:rsid w:val="00BD1E26"/>
    <w:rsid w:val="00BD2013"/>
    <w:rsid w:val="00BD27C7"/>
    <w:rsid w:val="00BD2F6C"/>
    <w:rsid w:val="00BD2F8A"/>
    <w:rsid w:val="00BD3324"/>
    <w:rsid w:val="00BD373C"/>
    <w:rsid w:val="00BD3966"/>
    <w:rsid w:val="00BD418E"/>
    <w:rsid w:val="00BD4325"/>
    <w:rsid w:val="00BD43E8"/>
    <w:rsid w:val="00BD59ED"/>
    <w:rsid w:val="00BD6FD2"/>
    <w:rsid w:val="00BD77A7"/>
    <w:rsid w:val="00BE005F"/>
    <w:rsid w:val="00BE0510"/>
    <w:rsid w:val="00BE0D6A"/>
    <w:rsid w:val="00BE0E9F"/>
    <w:rsid w:val="00BE1AE6"/>
    <w:rsid w:val="00BE1C51"/>
    <w:rsid w:val="00BE312A"/>
    <w:rsid w:val="00BE34DF"/>
    <w:rsid w:val="00BE36E2"/>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4C0"/>
    <w:rsid w:val="00BF3CFB"/>
    <w:rsid w:val="00BF55F0"/>
    <w:rsid w:val="00BF5CC6"/>
    <w:rsid w:val="00BF5DFF"/>
    <w:rsid w:val="00BF6636"/>
    <w:rsid w:val="00BF6C75"/>
    <w:rsid w:val="00BF6DAF"/>
    <w:rsid w:val="00BF73E7"/>
    <w:rsid w:val="00C00CC1"/>
    <w:rsid w:val="00C0113F"/>
    <w:rsid w:val="00C012C8"/>
    <w:rsid w:val="00C01A79"/>
    <w:rsid w:val="00C029E4"/>
    <w:rsid w:val="00C03114"/>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F6C"/>
    <w:rsid w:val="00C11865"/>
    <w:rsid w:val="00C11C58"/>
    <w:rsid w:val="00C11C98"/>
    <w:rsid w:val="00C124B3"/>
    <w:rsid w:val="00C129B0"/>
    <w:rsid w:val="00C12D10"/>
    <w:rsid w:val="00C12E52"/>
    <w:rsid w:val="00C13C02"/>
    <w:rsid w:val="00C13DB2"/>
    <w:rsid w:val="00C15005"/>
    <w:rsid w:val="00C15257"/>
    <w:rsid w:val="00C15AFA"/>
    <w:rsid w:val="00C175C9"/>
    <w:rsid w:val="00C20086"/>
    <w:rsid w:val="00C2032F"/>
    <w:rsid w:val="00C20477"/>
    <w:rsid w:val="00C20A31"/>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6A33"/>
    <w:rsid w:val="00C27932"/>
    <w:rsid w:val="00C27AAF"/>
    <w:rsid w:val="00C27B4D"/>
    <w:rsid w:val="00C27F4B"/>
    <w:rsid w:val="00C30211"/>
    <w:rsid w:val="00C309B8"/>
    <w:rsid w:val="00C30A40"/>
    <w:rsid w:val="00C30DE2"/>
    <w:rsid w:val="00C315FB"/>
    <w:rsid w:val="00C31C0B"/>
    <w:rsid w:val="00C31E00"/>
    <w:rsid w:val="00C325FF"/>
    <w:rsid w:val="00C33550"/>
    <w:rsid w:val="00C33CFF"/>
    <w:rsid w:val="00C34584"/>
    <w:rsid w:val="00C34CDE"/>
    <w:rsid w:val="00C35409"/>
    <w:rsid w:val="00C354FA"/>
    <w:rsid w:val="00C35531"/>
    <w:rsid w:val="00C357E6"/>
    <w:rsid w:val="00C36B85"/>
    <w:rsid w:val="00C37747"/>
    <w:rsid w:val="00C37861"/>
    <w:rsid w:val="00C37DFE"/>
    <w:rsid w:val="00C401CC"/>
    <w:rsid w:val="00C40256"/>
    <w:rsid w:val="00C40591"/>
    <w:rsid w:val="00C40789"/>
    <w:rsid w:val="00C40833"/>
    <w:rsid w:val="00C40986"/>
    <w:rsid w:val="00C415BA"/>
    <w:rsid w:val="00C416C8"/>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B76"/>
    <w:rsid w:val="00C456FA"/>
    <w:rsid w:val="00C4574D"/>
    <w:rsid w:val="00C45C0A"/>
    <w:rsid w:val="00C46462"/>
    <w:rsid w:val="00C4775A"/>
    <w:rsid w:val="00C47DC7"/>
    <w:rsid w:val="00C5173E"/>
    <w:rsid w:val="00C51B16"/>
    <w:rsid w:val="00C527C5"/>
    <w:rsid w:val="00C5294A"/>
    <w:rsid w:val="00C538F9"/>
    <w:rsid w:val="00C53E50"/>
    <w:rsid w:val="00C549E1"/>
    <w:rsid w:val="00C54F54"/>
    <w:rsid w:val="00C550B6"/>
    <w:rsid w:val="00C557BD"/>
    <w:rsid w:val="00C560D1"/>
    <w:rsid w:val="00C56405"/>
    <w:rsid w:val="00C564B9"/>
    <w:rsid w:val="00C56686"/>
    <w:rsid w:val="00C574CC"/>
    <w:rsid w:val="00C57E33"/>
    <w:rsid w:val="00C601CB"/>
    <w:rsid w:val="00C613C5"/>
    <w:rsid w:val="00C613FF"/>
    <w:rsid w:val="00C6165F"/>
    <w:rsid w:val="00C6171B"/>
    <w:rsid w:val="00C6182F"/>
    <w:rsid w:val="00C61F98"/>
    <w:rsid w:val="00C6242E"/>
    <w:rsid w:val="00C6330E"/>
    <w:rsid w:val="00C63CD2"/>
    <w:rsid w:val="00C6438A"/>
    <w:rsid w:val="00C646A4"/>
    <w:rsid w:val="00C6522C"/>
    <w:rsid w:val="00C653C4"/>
    <w:rsid w:val="00C65741"/>
    <w:rsid w:val="00C65EE7"/>
    <w:rsid w:val="00C66460"/>
    <w:rsid w:val="00C66F8F"/>
    <w:rsid w:val="00C6700F"/>
    <w:rsid w:val="00C67711"/>
    <w:rsid w:val="00C67A60"/>
    <w:rsid w:val="00C67AD2"/>
    <w:rsid w:val="00C67C36"/>
    <w:rsid w:val="00C67EE8"/>
    <w:rsid w:val="00C702A0"/>
    <w:rsid w:val="00C70542"/>
    <w:rsid w:val="00C7086C"/>
    <w:rsid w:val="00C708AF"/>
    <w:rsid w:val="00C708FF"/>
    <w:rsid w:val="00C70CE9"/>
    <w:rsid w:val="00C71B30"/>
    <w:rsid w:val="00C71D28"/>
    <w:rsid w:val="00C71D2F"/>
    <w:rsid w:val="00C71D66"/>
    <w:rsid w:val="00C72D95"/>
    <w:rsid w:val="00C735F5"/>
    <w:rsid w:val="00C74167"/>
    <w:rsid w:val="00C743EA"/>
    <w:rsid w:val="00C750D1"/>
    <w:rsid w:val="00C75607"/>
    <w:rsid w:val="00C757F6"/>
    <w:rsid w:val="00C75A7D"/>
    <w:rsid w:val="00C76038"/>
    <w:rsid w:val="00C7639C"/>
    <w:rsid w:val="00C76AAE"/>
    <w:rsid w:val="00C76F7C"/>
    <w:rsid w:val="00C7747D"/>
    <w:rsid w:val="00C80057"/>
    <w:rsid w:val="00C800A9"/>
    <w:rsid w:val="00C803D3"/>
    <w:rsid w:val="00C8046C"/>
    <w:rsid w:val="00C80955"/>
    <w:rsid w:val="00C814E4"/>
    <w:rsid w:val="00C815DD"/>
    <w:rsid w:val="00C817A9"/>
    <w:rsid w:val="00C81A9B"/>
    <w:rsid w:val="00C8254F"/>
    <w:rsid w:val="00C82C5D"/>
    <w:rsid w:val="00C83CF4"/>
    <w:rsid w:val="00C84380"/>
    <w:rsid w:val="00C84E23"/>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CE"/>
    <w:rsid w:val="00C97604"/>
    <w:rsid w:val="00C9796F"/>
    <w:rsid w:val="00C97D6D"/>
    <w:rsid w:val="00CA0019"/>
    <w:rsid w:val="00CA035F"/>
    <w:rsid w:val="00CA14AD"/>
    <w:rsid w:val="00CA14B8"/>
    <w:rsid w:val="00CA1795"/>
    <w:rsid w:val="00CA1F76"/>
    <w:rsid w:val="00CA2889"/>
    <w:rsid w:val="00CA345A"/>
    <w:rsid w:val="00CA3475"/>
    <w:rsid w:val="00CA363F"/>
    <w:rsid w:val="00CA391E"/>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9A1"/>
    <w:rsid w:val="00CB1462"/>
    <w:rsid w:val="00CB16BA"/>
    <w:rsid w:val="00CB236A"/>
    <w:rsid w:val="00CB26A3"/>
    <w:rsid w:val="00CB27B5"/>
    <w:rsid w:val="00CB2957"/>
    <w:rsid w:val="00CB2A6D"/>
    <w:rsid w:val="00CB3211"/>
    <w:rsid w:val="00CB3410"/>
    <w:rsid w:val="00CB40BE"/>
    <w:rsid w:val="00CB47B2"/>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3FD1"/>
    <w:rsid w:val="00CC436B"/>
    <w:rsid w:val="00CC4747"/>
    <w:rsid w:val="00CC5034"/>
    <w:rsid w:val="00CC61DB"/>
    <w:rsid w:val="00CC62F7"/>
    <w:rsid w:val="00CC7FA2"/>
    <w:rsid w:val="00CD0575"/>
    <w:rsid w:val="00CD0773"/>
    <w:rsid w:val="00CD11C4"/>
    <w:rsid w:val="00CD14F1"/>
    <w:rsid w:val="00CD1578"/>
    <w:rsid w:val="00CD16C4"/>
    <w:rsid w:val="00CD1768"/>
    <w:rsid w:val="00CD1773"/>
    <w:rsid w:val="00CD1C63"/>
    <w:rsid w:val="00CD1D8E"/>
    <w:rsid w:val="00CD1EB2"/>
    <w:rsid w:val="00CD2916"/>
    <w:rsid w:val="00CD2FC3"/>
    <w:rsid w:val="00CD3EBC"/>
    <w:rsid w:val="00CD4547"/>
    <w:rsid w:val="00CD482C"/>
    <w:rsid w:val="00CD4E8B"/>
    <w:rsid w:val="00CD5399"/>
    <w:rsid w:val="00CD5406"/>
    <w:rsid w:val="00CD55F1"/>
    <w:rsid w:val="00CD6A2D"/>
    <w:rsid w:val="00CD77FA"/>
    <w:rsid w:val="00CD79C3"/>
    <w:rsid w:val="00CD7AC5"/>
    <w:rsid w:val="00CD7BB7"/>
    <w:rsid w:val="00CE0CF9"/>
    <w:rsid w:val="00CE14D2"/>
    <w:rsid w:val="00CE199D"/>
    <w:rsid w:val="00CE2226"/>
    <w:rsid w:val="00CE2CF8"/>
    <w:rsid w:val="00CE41CB"/>
    <w:rsid w:val="00CE615C"/>
    <w:rsid w:val="00CE69BA"/>
    <w:rsid w:val="00CE7132"/>
    <w:rsid w:val="00CF0AB0"/>
    <w:rsid w:val="00CF0AF5"/>
    <w:rsid w:val="00CF0ED1"/>
    <w:rsid w:val="00CF18B0"/>
    <w:rsid w:val="00CF1BAE"/>
    <w:rsid w:val="00CF1BE1"/>
    <w:rsid w:val="00CF1C73"/>
    <w:rsid w:val="00CF20FD"/>
    <w:rsid w:val="00CF213D"/>
    <w:rsid w:val="00CF2E61"/>
    <w:rsid w:val="00CF3162"/>
    <w:rsid w:val="00CF3933"/>
    <w:rsid w:val="00CF4134"/>
    <w:rsid w:val="00CF4693"/>
    <w:rsid w:val="00CF4C47"/>
    <w:rsid w:val="00CF50BD"/>
    <w:rsid w:val="00CF624B"/>
    <w:rsid w:val="00CF63A4"/>
    <w:rsid w:val="00CF6EA4"/>
    <w:rsid w:val="00CF6F2E"/>
    <w:rsid w:val="00CF7167"/>
    <w:rsid w:val="00CF7BC3"/>
    <w:rsid w:val="00CF7CB0"/>
    <w:rsid w:val="00D0155A"/>
    <w:rsid w:val="00D0192B"/>
    <w:rsid w:val="00D019B1"/>
    <w:rsid w:val="00D028C0"/>
    <w:rsid w:val="00D02CA9"/>
    <w:rsid w:val="00D03092"/>
    <w:rsid w:val="00D03175"/>
    <w:rsid w:val="00D031F9"/>
    <w:rsid w:val="00D0361B"/>
    <w:rsid w:val="00D03A2F"/>
    <w:rsid w:val="00D03C7F"/>
    <w:rsid w:val="00D0435F"/>
    <w:rsid w:val="00D04D67"/>
    <w:rsid w:val="00D05ABE"/>
    <w:rsid w:val="00D05AD0"/>
    <w:rsid w:val="00D100EF"/>
    <w:rsid w:val="00D102D5"/>
    <w:rsid w:val="00D1068C"/>
    <w:rsid w:val="00D114BB"/>
    <w:rsid w:val="00D11CAF"/>
    <w:rsid w:val="00D1294E"/>
    <w:rsid w:val="00D129E1"/>
    <w:rsid w:val="00D12D27"/>
    <w:rsid w:val="00D12F21"/>
    <w:rsid w:val="00D134B2"/>
    <w:rsid w:val="00D13EA4"/>
    <w:rsid w:val="00D14307"/>
    <w:rsid w:val="00D1492B"/>
    <w:rsid w:val="00D1547D"/>
    <w:rsid w:val="00D158ED"/>
    <w:rsid w:val="00D15D17"/>
    <w:rsid w:val="00D16CCA"/>
    <w:rsid w:val="00D16CE8"/>
    <w:rsid w:val="00D174B5"/>
    <w:rsid w:val="00D1791F"/>
    <w:rsid w:val="00D17F93"/>
    <w:rsid w:val="00D202B7"/>
    <w:rsid w:val="00D21E1C"/>
    <w:rsid w:val="00D222B7"/>
    <w:rsid w:val="00D222F4"/>
    <w:rsid w:val="00D22782"/>
    <w:rsid w:val="00D23125"/>
    <w:rsid w:val="00D235C2"/>
    <w:rsid w:val="00D23778"/>
    <w:rsid w:val="00D239BE"/>
    <w:rsid w:val="00D23D61"/>
    <w:rsid w:val="00D24157"/>
    <w:rsid w:val="00D24E29"/>
    <w:rsid w:val="00D2502A"/>
    <w:rsid w:val="00D2578B"/>
    <w:rsid w:val="00D26493"/>
    <w:rsid w:val="00D26DE3"/>
    <w:rsid w:val="00D27730"/>
    <w:rsid w:val="00D27E2A"/>
    <w:rsid w:val="00D3007F"/>
    <w:rsid w:val="00D3052B"/>
    <w:rsid w:val="00D30AF0"/>
    <w:rsid w:val="00D31A63"/>
    <w:rsid w:val="00D31D72"/>
    <w:rsid w:val="00D31EB7"/>
    <w:rsid w:val="00D32991"/>
    <w:rsid w:val="00D32D69"/>
    <w:rsid w:val="00D32ED5"/>
    <w:rsid w:val="00D3402B"/>
    <w:rsid w:val="00D3416F"/>
    <w:rsid w:val="00D343EC"/>
    <w:rsid w:val="00D34441"/>
    <w:rsid w:val="00D34788"/>
    <w:rsid w:val="00D3491D"/>
    <w:rsid w:val="00D35923"/>
    <w:rsid w:val="00D35BE5"/>
    <w:rsid w:val="00D35CAC"/>
    <w:rsid w:val="00D36271"/>
    <w:rsid w:val="00D36919"/>
    <w:rsid w:val="00D36EBE"/>
    <w:rsid w:val="00D370D3"/>
    <w:rsid w:val="00D373E1"/>
    <w:rsid w:val="00D377BC"/>
    <w:rsid w:val="00D37841"/>
    <w:rsid w:val="00D40849"/>
    <w:rsid w:val="00D40CB7"/>
    <w:rsid w:val="00D41730"/>
    <w:rsid w:val="00D41A71"/>
    <w:rsid w:val="00D41AA1"/>
    <w:rsid w:val="00D41F4F"/>
    <w:rsid w:val="00D432AA"/>
    <w:rsid w:val="00D43332"/>
    <w:rsid w:val="00D434E0"/>
    <w:rsid w:val="00D44734"/>
    <w:rsid w:val="00D45995"/>
    <w:rsid w:val="00D45AF2"/>
    <w:rsid w:val="00D45B4C"/>
    <w:rsid w:val="00D45F50"/>
    <w:rsid w:val="00D464C7"/>
    <w:rsid w:val="00D46C8C"/>
    <w:rsid w:val="00D46E48"/>
    <w:rsid w:val="00D47007"/>
    <w:rsid w:val="00D508C0"/>
    <w:rsid w:val="00D5094D"/>
    <w:rsid w:val="00D50D64"/>
    <w:rsid w:val="00D50EEE"/>
    <w:rsid w:val="00D51526"/>
    <w:rsid w:val="00D51E36"/>
    <w:rsid w:val="00D521F8"/>
    <w:rsid w:val="00D527CF"/>
    <w:rsid w:val="00D52AD3"/>
    <w:rsid w:val="00D5307A"/>
    <w:rsid w:val="00D530EC"/>
    <w:rsid w:val="00D5315F"/>
    <w:rsid w:val="00D532B4"/>
    <w:rsid w:val="00D53A2A"/>
    <w:rsid w:val="00D53B3C"/>
    <w:rsid w:val="00D53CC8"/>
    <w:rsid w:val="00D54784"/>
    <w:rsid w:val="00D54B5B"/>
    <w:rsid w:val="00D54BCE"/>
    <w:rsid w:val="00D5526C"/>
    <w:rsid w:val="00D55D29"/>
    <w:rsid w:val="00D56898"/>
    <w:rsid w:val="00D56CDB"/>
    <w:rsid w:val="00D575B5"/>
    <w:rsid w:val="00D5772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779A"/>
    <w:rsid w:val="00D67BF1"/>
    <w:rsid w:val="00D706A4"/>
    <w:rsid w:val="00D70751"/>
    <w:rsid w:val="00D70A85"/>
    <w:rsid w:val="00D70E45"/>
    <w:rsid w:val="00D72207"/>
    <w:rsid w:val="00D722FA"/>
    <w:rsid w:val="00D724D9"/>
    <w:rsid w:val="00D727F1"/>
    <w:rsid w:val="00D72FBC"/>
    <w:rsid w:val="00D739C7"/>
    <w:rsid w:val="00D73BDA"/>
    <w:rsid w:val="00D747FC"/>
    <w:rsid w:val="00D7494C"/>
    <w:rsid w:val="00D74AC6"/>
    <w:rsid w:val="00D74F67"/>
    <w:rsid w:val="00D75750"/>
    <w:rsid w:val="00D757D5"/>
    <w:rsid w:val="00D75990"/>
    <w:rsid w:val="00D75FB7"/>
    <w:rsid w:val="00D768FD"/>
    <w:rsid w:val="00D76A92"/>
    <w:rsid w:val="00D76AC4"/>
    <w:rsid w:val="00D76E50"/>
    <w:rsid w:val="00D76FD8"/>
    <w:rsid w:val="00D77105"/>
    <w:rsid w:val="00D77ADF"/>
    <w:rsid w:val="00D80654"/>
    <w:rsid w:val="00D80D16"/>
    <w:rsid w:val="00D81BA1"/>
    <w:rsid w:val="00D81DF4"/>
    <w:rsid w:val="00D82E7D"/>
    <w:rsid w:val="00D837E0"/>
    <w:rsid w:val="00D83D1C"/>
    <w:rsid w:val="00D83D24"/>
    <w:rsid w:val="00D84D36"/>
    <w:rsid w:val="00D84DD1"/>
    <w:rsid w:val="00D85344"/>
    <w:rsid w:val="00D86031"/>
    <w:rsid w:val="00D865FA"/>
    <w:rsid w:val="00D86DE4"/>
    <w:rsid w:val="00D86E26"/>
    <w:rsid w:val="00D87906"/>
    <w:rsid w:val="00D879C1"/>
    <w:rsid w:val="00D90664"/>
    <w:rsid w:val="00D9099E"/>
    <w:rsid w:val="00D9133A"/>
    <w:rsid w:val="00D91585"/>
    <w:rsid w:val="00D91C37"/>
    <w:rsid w:val="00D924BD"/>
    <w:rsid w:val="00D937DF"/>
    <w:rsid w:val="00D94C9A"/>
    <w:rsid w:val="00D95E07"/>
    <w:rsid w:val="00D962D1"/>
    <w:rsid w:val="00D96631"/>
    <w:rsid w:val="00D96EDD"/>
    <w:rsid w:val="00D97BBD"/>
    <w:rsid w:val="00D97D40"/>
    <w:rsid w:val="00DA045B"/>
    <w:rsid w:val="00DA0493"/>
    <w:rsid w:val="00DA0AC8"/>
    <w:rsid w:val="00DA15A0"/>
    <w:rsid w:val="00DA1DD9"/>
    <w:rsid w:val="00DA22BD"/>
    <w:rsid w:val="00DA2836"/>
    <w:rsid w:val="00DA35D3"/>
    <w:rsid w:val="00DA3ADE"/>
    <w:rsid w:val="00DA3B52"/>
    <w:rsid w:val="00DA4FF1"/>
    <w:rsid w:val="00DA53AC"/>
    <w:rsid w:val="00DA583D"/>
    <w:rsid w:val="00DA5C9F"/>
    <w:rsid w:val="00DA6150"/>
    <w:rsid w:val="00DA67F8"/>
    <w:rsid w:val="00DA6B19"/>
    <w:rsid w:val="00DA6C42"/>
    <w:rsid w:val="00DA700C"/>
    <w:rsid w:val="00DA7674"/>
    <w:rsid w:val="00DA7863"/>
    <w:rsid w:val="00DB01DB"/>
    <w:rsid w:val="00DB0F30"/>
    <w:rsid w:val="00DB11F2"/>
    <w:rsid w:val="00DB1599"/>
    <w:rsid w:val="00DB2028"/>
    <w:rsid w:val="00DB238B"/>
    <w:rsid w:val="00DB2860"/>
    <w:rsid w:val="00DB2C82"/>
    <w:rsid w:val="00DB31B6"/>
    <w:rsid w:val="00DB3CDE"/>
    <w:rsid w:val="00DB45FE"/>
    <w:rsid w:val="00DB47B7"/>
    <w:rsid w:val="00DB56D5"/>
    <w:rsid w:val="00DB58F1"/>
    <w:rsid w:val="00DB5C45"/>
    <w:rsid w:val="00DB65F2"/>
    <w:rsid w:val="00DB6CEC"/>
    <w:rsid w:val="00DB7126"/>
    <w:rsid w:val="00DB77E1"/>
    <w:rsid w:val="00DB7860"/>
    <w:rsid w:val="00DC0CEB"/>
    <w:rsid w:val="00DC167B"/>
    <w:rsid w:val="00DC1828"/>
    <w:rsid w:val="00DC2160"/>
    <w:rsid w:val="00DC2340"/>
    <w:rsid w:val="00DC23C4"/>
    <w:rsid w:val="00DC2602"/>
    <w:rsid w:val="00DC2A5D"/>
    <w:rsid w:val="00DC3494"/>
    <w:rsid w:val="00DC37FD"/>
    <w:rsid w:val="00DC419B"/>
    <w:rsid w:val="00DC4A61"/>
    <w:rsid w:val="00DC50C3"/>
    <w:rsid w:val="00DC5C4E"/>
    <w:rsid w:val="00DC5E47"/>
    <w:rsid w:val="00DC6845"/>
    <w:rsid w:val="00DC6E12"/>
    <w:rsid w:val="00DC785C"/>
    <w:rsid w:val="00DC7DE3"/>
    <w:rsid w:val="00DC7F1D"/>
    <w:rsid w:val="00DD015F"/>
    <w:rsid w:val="00DD0E8C"/>
    <w:rsid w:val="00DD0F8E"/>
    <w:rsid w:val="00DD10C5"/>
    <w:rsid w:val="00DD10E0"/>
    <w:rsid w:val="00DD15CD"/>
    <w:rsid w:val="00DD1714"/>
    <w:rsid w:val="00DD1AE0"/>
    <w:rsid w:val="00DD23ED"/>
    <w:rsid w:val="00DD28F5"/>
    <w:rsid w:val="00DD3709"/>
    <w:rsid w:val="00DD3929"/>
    <w:rsid w:val="00DD400E"/>
    <w:rsid w:val="00DD43B2"/>
    <w:rsid w:val="00DD47A8"/>
    <w:rsid w:val="00DD4A13"/>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6079"/>
    <w:rsid w:val="00DE6084"/>
    <w:rsid w:val="00DE6391"/>
    <w:rsid w:val="00DE6C1D"/>
    <w:rsid w:val="00DE6EBC"/>
    <w:rsid w:val="00DE6F7C"/>
    <w:rsid w:val="00DE747D"/>
    <w:rsid w:val="00DE793B"/>
    <w:rsid w:val="00DF07E5"/>
    <w:rsid w:val="00DF0826"/>
    <w:rsid w:val="00DF0ECA"/>
    <w:rsid w:val="00DF104F"/>
    <w:rsid w:val="00DF2CD6"/>
    <w:rsid w:val="00DF34FF"/>
    <w:rsid w:val="00DF3A53"/>
    <w:rsid w:val="00DF3F93"/>
    <w:rsid w:val="00DF42ED"/>
    <w:rsid w:val="00DF441D"/>
    <w:rsid w:val="00DF4997"/>
    <w:rsid w:val="00DF5260"/>
    <w:rsid w:val="00DF5713"/>
    <w:rsid w:val="00DF57CA"/>
    <w:rsid w:val="00DF5D40"/>
    <w:rsid w:val="00DF607B"/>
    <w:rsid w:val="00DF65CF"/>
    <w:rsid w:val="00DF6AB1"/>
    <w:rsid w:val="00DF70C3"/>
    <w:rsid w:val="00DF7989"/>
    <w:rsid w:val="00E0012C"/>
    <w:rsid w:val="00E00497"/>
    <w:rsid w:val="00E011D4"/>
    <w:rsid w:val="00E01306"/>
    <w:rsid w:val="00E01671"/>
    <w:rsid w:val="00E01FF3"/>
    <w:rsid w:val="00E02190"/>
    <w:rsid w:val="00E02219"/>
    <w:rsid w:val="00E02BAC"/>
    <w:rsid w:val="00E02BFE"/>
    <w:rsid w:val="00E041AD"/>
    <w:rsid w:val="00E047C6"/>
    <w:rsid w:val="00E0527F"/>
    <w:rsid w:val="00E0658F"/>
    <w:rsid w:val="00E069F2"/>
    <w:rsid w:val="00E06BA7"/>
    <w:rsid w:val="00E07A61"/>
    <w:rsid w:val="00E07DD2"/>
    <w:rsid w:val="00E111F8"/>
    <w:rsid w:val="00E11418"/>
    <w:rsid w:val="00E11C4F"/>
    <w:rsid w:val="00E120A1"/>
    <w:rsid w:val="00E12DEE"/>
    <w:rsid w:val="00E1341B"/>
    <w:rsid w:val="00E14C4B"/>
    <w:rsid w:val="00E15C05"/>
    <w:rsid w:val="00E15C8E"/>
    <w:rsid w:val="00E163D1"/>
    <w:rsid w:val="00E16923"/>
    <w:rsid w:val="00E1766C"/>
    <w:rsid w:val="00E17B6E"/>
    <w:rsid w:val="00E17DAA"/>
    <w:rsid w:val="00E203D4"/>
    <w:rsid w:val="00E20CE3"/>
    <w:rsid w:val="00E20E29"/>
    <w:rsid w:val="00E20EAE"/>
    <w:rsid w:val="00E214EA"/>
    <w:rsid w:val="00E215BA"/>
    <w:rsid w:val="00E21B89"/>
    <w:rsid w:val="00E21FAB"/>
    <w:rsid w:val="00E2270D"/>
    <w:rsid w:val="00E2476E"/>
    <w:rsid w:val="00E24B55"/>
    <w:rsid w:val="00E251D1"/>
    <w:rsid w:val="00E25BD9"/>
    <w:rsid w:val="00E25DD5"/>
    <w:rsid w:val="00E260EA"/>
    <w:rsid w:val="00E27684"/>
    <w:rsid w:val="00E277EC"/>
    <w:rsid w:val="00E30158"/>
    <w:rsid w:val="00E301B0"/>
    <w:rsid w:val="00E3029E"/>
    <w:rsid w:val="00E311CF"/>
    <w:rsid w:val="00E316F3"/>
    <w:rsid w:val="00E31DAC"/>
    <w:rsid w:val="00E32192"/>
    <w:rsid w:val="00E3238E"/>
    <w:rsid w:val="00E326FD"/>
    <w:rsid w:val="00E32F71"/>
    <w:rsid w:val="00E33178"/>
    <w:rsid w:val="00E337A7"/>
    <w:rsid w:val="00E33CE3"/>
    <w:rsid w:val="00E342A0"/>
    <w:rsid w:val="00E343EC"/>
    <w:rsid w:val="00E34EE4"/>
    <w:rsid w:val="00E35AD6"/>
    <w:rsid w:val="00E35C6E"/>
    <w:rsid w:val="00E36124"/>
    <w:rsid w:val="00E36398"/>
    <w:rsid w:val="00E37340"/>
    <w:rsid w:val="00E37F0A"/>
    <w:rsid w:val="00E400CB"/>
    <w:rsid w:val="00E406EE"/>
    <w:rsid w:val="00E40772"/>
    <w:rsid w:val="00E40E6D"/>
    <w:rsid w:val="00E41040"/>
    <w:rsid w:val="00E41474"/>
    <w:rsid w:val="00E416AC"/>
    <w:rsid w:val="00E41D46"/>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3022"/>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563"/>
    <w:rsid w:val="00E62B18"/>
    <w:rsid w:val="00E63089"/>
    <w:rsid w:val="00E63913"/>
    <w:rsid w:val="00E63AF4"/>
    <w:rsid w:val="00E645B5"/>
    <w:rsid w:val="00E647E2"/>
    <w:rsid w:val="00E65194"/>
    <w:rsid w:val="00E65C41"/>
    <w:rsid w:val="00E65EAE"/>
    <w:rsid w:val="00E660F9"/>
    <w:rsid w:val="00E66610"/>
    <w:rsid w:val="00E6679E"/>
    <w:rsid w:val="00E66AF0"/>
    <w:rsid w:val="00E6783E"/>
    <w:rsid w:val="00E67B89"/>
    <w:rsid w:val="00E70B2D"/>
    <w:rsid w:val="00E7134A"/>
    <w:rsid w:val="00E71611"/>
    <w:rsid w:val="00E7199E"/>
    <w:rsid w:val="00E719C6"/>
    <w:rsid w:val="00E71E3D"/>
    <w:rsid w:val="00E724CA"/>
    <w:rsid w:val="00E7364B"/>
    <w:rsid w:val="00E738F8"/>
    <w:rsid w:val="00E73906"/>
    <w:rsid w:val="00E73941"/>
    <w:rsid w:val="00E73F18"/>
    <w:rsid w:val="00E74410"/>
    <w:rsid w:val="00E744DD"/>
    <w:rsid w:val="00E768EC"/>
    <w:rsid w:val="00E77088"/>
    <w:rsid w:val="00E77642"/>
    <w:rsid w:val="00E776E2"/>
    <w:rsid w:val="00E7787A"/>
    <w:rsid w:val="00E809C1"/>
    <w:rsid w:val="00E820D6"/>
    <w:rsid w:val="00E824E7"/>
    <w:rsid w:val="00E82B10"/>
    <w:rsid w:val="00E832B4"/>
    <w:rsid w:val="00E832C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496"/>
    <w:rsid w:val="00E92B29"/>
    <w:rsid w:val="00E92ED9"/>
    <w:rsid w:val="00E934C9"/>
    <w:rsid w:val="00E93A13"/>
    <w:rsid w:val="00E94375"/>
    <w:rsid w:val="00E943E2"/>
    <w:rsid w:val="00E947A5"/>
    <w:rsid w:val="00E94D8A"/>
    <w:rsid w:val="00E95541"/>
    <w:rsid w:val="00E95EDC"/>
    <w:rsid w:val="00E96687"/>
    <w:rsid w:val="00E96696"/>
    <w:rsid w:val="00E96A33"/>
    <w:rsid w:val="00E9719B"/>
    <w:rsid w:val="00E9728C"/>
    <w:rsid w:val="00E9764D"/>
    <w:rsid w:val="00E976BE"/>
    <w:rsid w:val="00EA1B43"/>
    <w:rsid w:val="00EA1CF6"/>
    <w:rsid w:val="00EA249D"/>
    <w:rsid w:val="00EA34ED"/>
    <w:rsid w:val="00EA3572"/>
    <w:rsid w:val="00EA3A01"/>
    <w:rsid w:val="00EA3A3D"/>
    <w:rsid w:val="00EA3A8D"/>
    <w:rsid w:val="00EA3AEA"/>
    <w:rsid w:val="00EA3B31"/>
    <w:rsid w:val="00EA3EA4"/>
    <w:rsid w:val="00EA3FC5"/>
    <w:rsid w:val="00EA42B8"/>
    <w:rsid w:val="00EA4634"/>
    <w:rsid w:val="00EA4BEF"/>
    <w:rsid w:val="00EA53A5"/>
    <w:rsid w:val="00EA670C"/>
    <w:rsid w:val="00EA6EDE"/>
    <w:rsid w:val="00EA7388"/>
    <w:rsid w:val="00EA7ADB"/>
    <w:rsid w:val="00EA7DE9"/>
    <w:rsid w:val="00EB0038"/>
    <w:rsid w:val="00EB0149"/>
    <w:rsid w:val="00EB03E9"/>
    <w:rsid w:val="00EB0986"/>
    <w:rsid w:val="00EB11F5"/>
    <w:rsid w:val="00EB13D7"/>
    <w:rsid w:val="00EB1FFF"/>
    <w:rsid w:val="00EB21C7"/>
    <w:rsid w:val="00EB21F8"/>
    <w:rsid w:val="00EB231E"/>
    <w:rsid w:val="00EB23A4"/>
    <w:rsid w:val="00EB24C9"/>
    <w:rsid w:val="00EB2E86"/>
    <w:rsid w:val="00EB4917"/>
    <w:rsid w:val="00EB4C4B"/>
    <w:rsid w:val="00EB4C99"/>
    <w:rsid w:val="00EB4D65"/>
    <w:rsid w:val="00EB4F32"/>
    <w:rsid w:val="00EB51C8"/>
    <w:rsid w:val="00EB52A3"/>
    <w:rsid w:val="00EB57AB"/>
    <w:rsid w:val="00EB5C30"/>
    <w:rsid w:val="00EB611C"/>
    <w:rsid w:val="00EB628E"/>
    <w:rsid w:val="00EB6453"/>
    <w:rsid w:val="00EB6D8B"/>
    <w:rsid w:val="00EB6DD4"/>
    <w:rsid w:val="00EB732D"/>
    <w:rsid w:val="00EB79AE"/>
    <w:rsid w:val="00EB7EAC"/>
    <w:rsid w:val="00EC0A33"/>
    <w:rsid w:val="00EC0E8F"/>
    <w:rsid w:val="00EC1175"/>
    <w:rsid w:val="00EC1751"/>
    <w:rsid w:val="00EC3109"/>
    <w:rsid w:val="00EC3414"/>
    <w:rsid w:val="00EC37BF"/>
    <w:rsid w:val="00EC4698"/>
    <w:rsid w:val="00EC486C"/>
    <w:rsid w:val="00EC4AF9"/>
    <w:rsid w:val="00EC646C"/>
    <w:rsid w:val="00EC7593"/>
    <w:rsid w:val="00EC783A"/>
    <w:rsid w:val="00EC7947"/>
    <w:rsid w:val="00EC7BB3"/>
    <w:rsid w:val="00EC7D52"/>
    <w:rsid w:val="00ED01E6"/>
    <w:rsid w:val="00ED06C4"/>
    <w:rsid w:val="00ED077E"/>
    <w:rsid w:val="00ED0CE6"/>
    <w:rsid w:val="00ED15EB"/>
    <w:rsid w:val="00ED165A"/>
    <w:rsid w:val="00ED1B20"/>
    <w:rsid w:val="00ED26DD"/>
    <w:rsid w:val="00ED29C7"/>
    <w:rsid w:val="00ED2BD1"/>
    <w:rsid w:val="00ED3779"/>
    <w:rsid w:val="00ED3986"/>
    <w:rsid w:val="00ED3B98"/>
    <w:rsid w:val="00ED3C37"/>
    <w:rsid w:val="00ED3F67"/>
    <w:rsid w:val="00ED421C"/>
    <w:rsid w:val="00ED4236"/>
    <w:rsid w:val="00ED465D"/>
    <w:rsid w:val="00ED472F"/>
    <w:rsid w:val="00ED5A48"/>
    <w:rsid w:val="00ED5C59"/>
    <w:rsid w:val="00ED65BB"/>
    <w:rsid w:val="00ED6B73"/>
    <w:rsid w:val="00ED6DAB"/>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060"/>
    <w:rsid w:val="00EE66C0"/>
    <w:rsid w:val="00EE681B"/>
    <w:rsid w:val="00EE68EB"/>
    <w:rsid w:val="00EE6D76"/>
    <w:rsid w:val="00EE7373"/>
    <w:rsid w:val="00EE7812"/>
    <w:rsid w:val="00EE798E"/>
    <w:rsid w:val="00EF0305"/>
    <w:rsid w:val="00EF0C4C"/>
    <w:rsid w:val="00EF1289"/>
    <w:rsid w:val="00EF1582"/>
    <w:rsid w:val="00EF1B09"/>
    <w:rsid w:val="00EF280A"/>
    <w:rsid w:val="00EF3474"/>
    <w:rsid w:val="00EF3563"/>
    <w:rsid w:val="00EF3DAE"/>
    <w:rsid w:val="00EF3FBA"/>
    <w:rsid w:val="00EF4089"/>
    <w:rsid w:val="00EF4266"/>
    <w:rsid w:val="00EF4BF8"/>
    <w:rsid w:val="00EF5C6E"/>
    <w:rsid w:val="00EF605C"/>
    <w:rsid w:val="00EF6265"/>
    <w:rsid w:val="00EF6F5D"/>
    <w:rsid w:val="00EF7873"/>
    <w:rsid w:val="00EF7E1A"/>
    <w:rsid w:val="00EF7E5C"/>
    <w:rsid w:val="00F0025D"/>
    <w:rsid w:val="00F00C35"/>
    <w:rsid w:val="00F012E4"/>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98F"/>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6F8"/>
    <w:rsid w:val="00F1674D"/>
    <w:rsid w:val="00F16CCA"/>
    <w:rsid w:val="00F1749C"/>
    <w:rsid w:val="00F174DC"/>
    <w:rsid w:val="00F176CF"/>
    <w:rsid w:val="00F17919"/>
    <w:rsid w:val="00F179C4"/>
    <w:rsid w:val="00F200CB"/>
    <w:rsid w:val="00F201E7"/>
    <w:rsid w:val="00F2026B"/>
    <w:rsid w:val="00F206FB"/>
    <w:rsid w:val="00F208DC"/>
    <w:rsid w:val="00F20EA4"/>
    <w:rsid w:val="00F21A2E"/>
    <w:rsid w:val="00F220F2"/>
    <w:rsid w:val="00F223ED"/>
    <w:rsid w:val="00F22E97"/>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97"/>
    <w:rsid w:val="00F32F7A"/>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58"/>
    <w:rsid w:val="00F36C75"/>
    <w:rsid w:val="00F36D69"/>
    <w:rsid w:val="00F3712E"/>
    <w:rsid w:val="00F3755E"/>
    <w:rsid w:val="00F3774B"/>
    <w:rsid w:val="00F37A3F"/>
    <w:rsid w:val="00F37B2E"/>
    <w:rsid w:val="00F400F0"/>
    <w:rsid w:val="00F40B4C"/>
    <w:rsid w:val="00F40EF8"/>
    <w:rsid w:val="00F40F5A"/>
    <w:rsid w:val="00F4270B"/>
    <w:rsid w:val="00F43061"/>
    <w:rsid w:val="00F4308A"/>
    <w:rsid w:val="00F437C0"/>
    <w:rsid w:val="00F44963"/>
    <w:rsid w:val="00F44C8B"/>
    <w:rsid w:val="00F44F4D"/>
    <w:rsid w:val="00F4600C"/>
    <w:rsid w:val="00F46F25"/>
    <w:rsid w:val="00F507D2"/>
    <w:rsid w:val="00F50CEC"/>
    <w:rsid w:val="00F51E26"/>
    <w:rsid w:val="00F520C9"/>
    <w:rsid w:val="00F52222"/>
    <w:rsid w:val="00F532A9"/>
    <w:rsid w:val="00F537A2"/>
    <w:rsid w:val="00F54015"/>
    <w:rsid w:val="00F5473C"/>
    <w:rsid w:val="00F5531D"/>
    <w:rsid w:val="00F55580"/>
    <w:rsid w:val="00F55EFD"/>
    <w:rsid w:val="00F56BF0"/>
    <w:rsid w:val="00F56EBB"/>
    <w:rsid w:val="00F56FE6"/>
    <w:rsid w:val="00F57656"/>
    <w:rsid w:val="00F57952"/>
    <w:rsid w:val="00F57BF5"/>
    <w:rsid w:val="00F57CC7"/>
    <w:rsid w:val="00F57D90"/>
    <w:rsid w:val="00F57F10"/>
    <w:rsid w:val="00F602D9"/>
    <w:rsid w:val="00F60602"/>
    <w:rsid w:val="00F607F7"/>
    <w:rsid w:val="00F61BBE"/>
    <w:rsid w:val="00F61EB3"/>
    <w:rsid w:val="00F627DB"/>
    <w:rsid w:val="00F6319C"/>
    <w:rsid w:val="00F6369E"/>
    <w:rsid w:val="00F63FA8"/>
    <w:rsid w:val="00F64499"/>
    <w:rsid w:val="00F64560"/>
    <w:rsid w:val="00F64614"/>
    <w:rsid w:val="00F64822"/>
    <w:rsid w:val="00F64947"/>
    <w:rsid w:val="00F65B6A"/>
    <w:rsid w:val="00F65F68"/>
    <w:rsid w:val="00F66A1A"/>
    <w:rsid w:val="00F66ADF"/>
    <w:rsid w:val="00F67F2F"/>
    <w:rsid w:val="00F7163F"/>
    <w:rsid w:val="00F71673"/>
    <w:rsid w:val="00F71929"/>
    <w:rsid w:val="00F71CC0"/>
    <w:rsid w:val="00F71DCE"/>
    <w:rsid w:val="00F7247E"/>
    <w:rsid w:val="00F72A26"/>
    <w:rsid w:val="00F73511"/>
    <w:rsid w:val="00F73533"/>
    <w:rsid w:val="00F73738"/>
    <w:rsid w:val="00F7468E"/>
    <w:rsid w:val="00F74EAB"/>
    <w:rsid w:val="00F75294"/>
    <w:rsid w:val="00F754B3"/>
    <w:rsid w:val="00F755DB"/>
    <w:rsid w:val="00F75D21"/>
    <w:rsid w:val="00F765DB"/>
    <w:rsid w:val="00F76DDB"/>
    <w:rsid w:val="00F802DE"/>
    <w:rsid w:val="00F8047A"/>
    <w:rsid w:val="00F808A8"/>
    <w:rsid w:val="00F815C9"/>
    <w:rsid w:val="00F81858"/>
    <w:rsid w:val="00F82392"/>
    <w:rsid w:val="00F827CF"/>
    <w:rsid w:val="00F829B9"/>
    <w:rsid w:val="00F82AAE"/>
    <w:rsid w:val="00F82CF8"/>
    <w:rsid w:val="00F833E4"/>
    <w:rsid w:val="00F839AC"/>
    <w:rsid w:val="00F839E8"/>
    <w:rsid w:val="00F83BE7"/>
    <w:rsid w:val="00F83CFD"/>
    <w:rsid w:val="00F83F73"/>
    <w:rsid w:val="00F845FE"/>
    <w:rsid w:val="00F84D53"/>
    <w:rsid w:val="00F84ECD"/>
    <w:rsid w:val="00F8515D"/>
    <w:rsid w:val="00F853CF"/>
    <w:rsid w:val="00F85C79"/>
    <w:rsid w:val="00F87236"/>
    <w:rsid w:val="00F87D32"/>
    <w:rsid w:val="00F87E71"/>
    <w:rsid w:val="00F900BA"/>
    <w:rsid w:val="00F906F0"/>
    <w:rsid w:val="00F909E3"/>
    <w:rsid w:val="00F90BC6"/>
    <w:rsid w:val="00F91241"/>
    <w:rsid w:val="00F91744"/>
    <w:rsid w:val="00F91791"/>
    <w:rsid w:val="00F918D1"/>
    <w:rsid w:val="00F92D40"/>
    <w:rsid w:val="00F92FD0"/>
    <w:rsid w:val="00F94543"/>
    <w:rsid w:val="00F9457D"/>
    <w:rsid w:val="00F94A1B"/>
    <w:rsid w:val="00F94C0C"/>
    <w:rsid w:val="00F94CC5"/>
    <w:rsid w:val="00F94F2D"/>
    <w:rsid w:val="00F95250"/>
    <w:rsid w:val="00F95334"/>
    <w:rsid w:val="00F9589D"/>
    <w:rsid w:val="00F95C23"/>
    <w:rsid w:val="00F95DDF"/>
    <w:rsid w:val="00F969AD"/>
    <w:rsid w:val="00F969DD"/>
    <w:rsid w:val="00F96B52"/>
    <w:rsid w:val="00F97747"/>
    <w:rsid w:val="00F979F1"/>
    <w:rsid w:val="00F97A3C"/>
    <w:rsid w:val="00F97BDE"/>
    <w:rsid w:val="00FA0531"/>
    <w:rsid w:val="00FA0C3F"/>
    <w:rsid w:val="00FA0E45"/>
    <w:rsid w:val="00FA10EA"/>
    <w:rsid w:val="00FA14DC"/>
    <w:rsid w:val="00FA1712"/>
    <w:rsid w:val="00FA1DB2"/>
    <w:rsid w:val="00FA20C0"/>
    <w:rsid w:val="00FA228D"/>
    <w:rsid w:val="00FA229F"/>
    <w:rsid w:val="00FA30FE"/>
    <w:rsid w:val="00FA3663"/>
    <w:rsid w:val="00FA3C53"/>
    <w:rsid w:val="00FA3E69"/>
    <w:rsid w:val="00FA42F5"/>
    <w:rsid w:val="00FA44F9"/>
    <w:rsid w:val="00FA48BB"/>
    <w:rsid w:val="00FA4AC6"/>
    <w:rsid w:val="00FA4B03"/>
    <w:rsid w:val="00FA4F14"/>
    <w:rsid w:val="00FA4F77"/>
    <w:rsid w:val="00FA554F"/>
    <w:rsid w:val="00FA613E"/>
    <w:rsid w:val="00FA627E"/>
    <w:rsid w:val="00FA62F1"/>
    <w:rsid w:val="00FA63BA"/>
    <w:rsid w:val="00FA66E3"/>
    <w:rsid w:val="00FA7096"/>
    <w:rsid w:val="00FA795F"/>
    <w:rsid w:val="00FA7B89"/>
    <w:rsid w:val="00FB0546"/>
    <w:rsid w:val="00FB187C"/>
    <w:rsid w:val="00FB1F56"/>
    <w:rsid w:val="00FB21E7"/>
    <w:rsid w:val="00FB2807"/>
    <w:rsid w:val="00FB3952"/>
    <w:rsid w:val="00FB4C8E"/>
    <w:rsid w:val="00FB53CD"/>
    <w:rsid w:val="00FB5681"/>
    <w:rsid w:val="00FB610D"/>
    <w:rsid w:val="00FB6407"/>
    <w:rsid w:val="00FB6918"/>
    <w:rsid w:val="00FB706F"/>
    <w:rsid w:val="00FB7884"/>
    <w:rsid w:val="00FC020B"/>
    <w:rsid w:val="00FC1515"/>
    <w:rsid w:val="00FC24E9"/>
    <w:rsid w:val="00FC2CC8"/>
    <w:rsid w:val="00FC302F"/>
    <w:rsid w:val="00FC3BB5"/>
    <w:rsid w:val="00FC3D76"/>
    <w:rsid w:val="00FC3DDA"/>
    <w:rsid w:val="00FC415F"/>
    <w:rsid w:val="00FC4401"/>
    <w:rsid w:val="00FC4A66"/>
    <w:rsid w:val="00FC5950"/>
    <w:rsid w:val="00FC5BD3"/>
    <w:rsid w:val="00FC5CF0"/>
    <w:rsid w:val="00FC61AB"/>
    <w:rsid w:val="00FC6E8C"/>
    <w:rsid w:val="00FC6FB2"/>
    <w:rsid w:val="00FC747C"/>
    <w:rsid w:val="00FC7C53"/>
    <w:rsid w:val="00FD09C4"/>
    <w:rsid w:val="00FD0E76"/>
    <w:rsid w:val="00FD2246"/>
    <w:rsid w:val="00FD24FF"/>
    <w:rsid w:val="00FD29C8"/>
    <w:rsid w:val="00FD31D4"/>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A04"/>
    <w:rsid w:val="00FE1C55"/>
    <w:rsid w:val="00FE1EC7"/>
    <w:rsid w:val="00FE2291"/>
    <w:rsid w:val="00FE284B"/>
    <w:rsid w:val="00FE3051"/>
    <w:rsid w:val="00FE357D"/>
    <w:rsid w:val="00FE3589"/>
    <w:rsid w:val="00FE3F2F"/>
    <w:rsid w:val="00FE4396"/>
    <w:rsid w:val="00FE4E73"/>
    <w:rsid w:val="00FE50F6"/>
    <w:rsid w:val="00FE5327"/>
    <w:rsid w:val="00FE55C9"/>
    <w:rsid w:val="00FE569A"/>
    <w:rsid w:val="00FE7394"/>
    <w:rsid w:val="00FF0320"/>
    <w:rsid w:val="00FF036C"/>
    <w:rsid w:val="00FF0E86"/>
    <w:rsid w:val="00FF0EDA"/>
    <w:rsid w:val="00FF2E5F"/>
    <w:rsid w:val="00FF2F84"/>
    <w:rsid w:val="00FF3057"/>
    <w:rsid w:val="00FF3660"/>
    <w:rsid w:val="00FF3EFB"/>
    <w:rsid w:val="00FF4068"/>
    <w:rsid w:val="00FF4B57"/>
    <w:rsid w:val="00FF5201"/>
    <w:rsid w:val="00FF54F4"/>
    <w:rsid w:val="00FF5690"/>
    <w:rsid w:val="00FF56F5"/>
    <w:rsid w:val="00FF5E7D"/>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CA42B7"/>
    <w:rPr>
      <w:rFonts w:ascii="Segoe UI" w:hAnsi="Segoe UI" w:cs="Segoe UI"/>
      <w:sz w:val="18"/>
      <w:szCs w:val="18"/>
    </w:rPr>
  </w:style>
  <w:style w:type="paragraph" w:customStyle="1" w:styleId="en">
    <w:name w:val="en"/>
    <w:basedOn w:val="Normal"/>
    <w:rsid w:val="002148AD"/>
    <w:pPr>
      <w:autoSpaceDE/>
      <w:autoSpaceDN/>
      <w:spacing w:before="100" w:beforeAutospacing="1" w:after="100" w:afterAutospacing="1" w:line="240" w:lineRule="auto"/>
      <w:jc w:val="left"/>
    </w:pPr>
    <w:rPr>
      <w:rFonts w:ascii="Times New Roman" w:hAnsi="Times New Roman" w:cs="Times New Roman"/>
      <w:sz w:val="24"/>
      <w:szCs w:val="24"/>
    </w:rPr>
  </w:style>
  <w:style w:type="paragraph" w:customStyle="1" w:styleId="he1">
    <w:name w:val="he1"/>
    <w:basedOn w:val="Normal"/>
    <w:rsid w:val="00043296"/>
    <w:pPr>
      <w:autoSpaceDE/>
      <w:autoSpaceDN/>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27944976">
      <w:bodyDiv w:val="1"/>
      <w:marLeft w:val="0"/>
      <w:marRight w:val="0"/>
      <w:marTop w:val="0"/>
      <w:marBottom w:val="0"/>
      <w:divBdr>
        <w:top w:val="none" w:sz="0" w:space="0" w:color="auto"/>
        <w:left w:val="none" w:sz="0" w:space="0" w:color="auto"/>
        <w:bottom w:val="none" w:sz="0" w:space="0" w:color="auto"/>
        <w:right w:val="none" w:sz="0" w:space="0" w:color="auto"/>
      </w:divBdr>
    </w:div>
    <w:div w:id="336079103">
      <w:bodyDiv w:val="1"/>
      <w:marLeft w:val="0"/>
      <w:marRight w:val="0"/>
      <w:marTop w:val="0"/>
      <w:marBottom w:val="0"/>
      <w:divBdr>
        <w:top w:val="none" w:sz="0" w:space="0" w:color="auto"/>
        <w:left w:val="none" w:sz="0" w:space="0" w:color="auto"/>
        <w:bottom w:val="none" w:sz="0" w:space="0" w:color="auto"/>
        <w:right w:val="none" w:sz="0" w:space="0" w:color="auto"/>
      </w:divBdr>
      <w:divsChild>
        <w:div w:id="1508866581">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6058459">
      <w:bodyDiv w:val="1"/>
      <w:marLeft w:val="0"/>
      <w:marRight w:val="0"/>
      <w:marTop w:val="0"/>
      <w:marBottom w:val="0"/>
      <w:divBdr>
        <w:top w:val="none" w:sz="0" w:space="0" w:color="auto"/>
        <w:left w:val="none" w:sz="0" w:space="0" w:color="auto"/>
        <w:bottom w:val="none" w:sz="0" w:space="0" w:color="auto"/>
        <w:right w:val="none" w:sz="0" w:space="0" w:color="auto"/>
      </w:divBdr>
      <w:divsChild>
        <w:div w:id="76369510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741423">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580543">
      <w:bodyDiv w:val="1"/>
      <w:marLeft w:val="0"/>
      <w:marRight w:val="0"/>
      <w:marTop w:val="0"/>
      <w:marBottom w:val="0"/>
      <w:divBdr>
        <w:top w:val="none" w:sz="0" w:space="0" w:color="auto"/>
        <w:left w:val="none" w:sz="0" w:space="0" w:color="auto"/>
        <w:bottom w:val="none" w:sz="0" w:space="0" w:color="auto"/>
        <w:right w:val="none" w:sz="0" w:space="0" w:color="auto"/>
      </w:divBdr>
    </w:div>
    <w:div w:id="996375427">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4339">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4997827">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23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49853150">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22622635">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1918059">
      <w:bodyDiv w:val="1"/>
      <w:marLeft w:val="0"/>
      <w:marRight w:val="0"/>
      <w:marTop w:val="0"/>
      <w:marBottom w:val="0"/>
      <w:divBdr>
        <w:top w:val="none" w:sz="0" w:space="0" w:color="auto"/>
        <w:left w:val="none" w:sz="0" w:space="0" w:color="auto"/>
        <w:bottom w:val="none" w:sz="0" w:space="0" w:color="auto"/>
        <w:right w:val="none" w:sz="0" w:space="0" w:color="auto"/>
      </w:divBdr>
      <w:divsChild>
        <w:div w:id="740099226">
          <w:marLeft w:val="0"/>
          <w:marRight w:val="0"/>
          <w:marTop w:val="0"/>
          <w:marBottom w:val="0"/>
          <w:divBdr>
            <w:top w:val="none" w:sz="0" w:space="0" w:color="auto"/>
            <w:left w:val="none" w:sz="0" w:space="0" w:color="auto"/>
            <w:bottom w:val="none" w:sz="0" w:space="0" w:color="auto"/>
            <w:right w:val="none" w:sz="0" w:space="0" w:color="auto"/>
          </w:divBdr>
        </w:div>
        <w:div w:id="471406373">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18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1A24-F513-4F19-8175-C14EE124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3660</Words>
  <Characters>16608</Characters>
  <Application>Microsoft Office Word</Application>
  <DocSecurity>0</DocSecurity>
  <Lines>138</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3</cp:revision>
  <dcterms:created xsi:type="dcterms:W3CDTF">2020-02-03T08:33:00Z</dcterms:created>
  <dcterms:modified xsi:type="dcterms:W3CDTF">2020-02-03T08:34:00Z</dcterms:modified>
</cp:coreProperties>
</file>